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DF7" w:rsidRDefault="009E0DF7" w:rsidP="009E0D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Холодова С.В.,</w:t>
      </w:r>
    </w:p>
    <w:p w:rsidR="009E0DF7" w:rsidRDefault="009E0DF7" w:rsidP="009E0D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истории и обществознания МБОУ СОШ № 4,</w:t>
      </w:r>
    </w:p>
    <w:p w:rsidR="009E0DF7" w:rsidRDefault="009E0DF7" w:rsidP="009E0D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Николаевск-на-Амуре, Хабаровский край</w:t>
      </w:r>
    </w:p>
    <w:p w:rsidR="009E0DF7" w:rsidRDefault="009E0DF7" w:rsidP="009E0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«История России» в 11-ом классе на тему «</w:t>
      </w:r>
      <w:r w:rsidRPr="009E0DF7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ПСИХОЛОГИЧЕСКИЙ КЛИМАТ СОВЕСТКОГО ОБЩЕСТВА В ПОСЛЕВОЕННЫЕ ГОДЫ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89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689"/>
      </w:tblGrid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Тип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Урок «открытия» нового знания</w:t>
            </w:r>
          </w:p>
        </w:tc>
      </w:tr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Авторы УМК: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 w:rsidP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Линия УМК под редакцией </w:t>
            </w:r>
            <w:proofErr w:type="spellStart"/>
            <w:r w:rsidRPr="009E0D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Загладин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9E0D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 России 11 класс (профильный  уровень)</w:t>
            </w:r>
          </w:p>
        </w:tc>
      </w:tr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Цели урока: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1. Создать условия для осмысления учащимися метапредметного понятия КЛИМАТ на примере процессов и явлений, происходящих в послевоенной жизни советского общества (1945- т.д. годы);</w:t>
            </w:r>
          </w:p>
          <w:p w:rsidR="009E0DF7" w:rsidRDefault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Способствовать становлению мировоззренческих позиций.</w:t>
            </w:r>
          </w:p>
          <w:p w:rsidR="009E0DF7" w:rsidRDefault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Организовать интерактивный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мыследятельностный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процесс.</w:t>
            </w:r>
          </w:p>
        </w:tc>
      </w:tr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Планируемые образовательные результаты (предметные,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личностные):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0DF7" w:rsidRPr="00822F39" w:rsidRDefault="009E0DF7" w:rsidP="009E0DF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Предметные результаты: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Помочь в конкретизации понятий «психологический климат общества», его связи с общим понятием «климат».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7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Способствовать созданию у учащихся представлений:</w:t>
            </w:r>
          </w:p>
          <w:p w:rsidR="009E0DF7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об исторических реалиях послевоенного периода – разруха, бытовая неустроенность, голод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1946 -1947 гг.;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о динамике настроений населения  - от радости Победы – до боли, разочарования «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несбывшихся надежд».</w:t>
            </w:r>
          </w:p>
          <w:p w:rsidR="009E0DF7" w:rsidRDefault="009E0DF7" w:rsidP="009E0DF7">
            <w:pPr>
              <w:pStyle w:val="a6"/>
              <w:numPr>
                <w:ilvl w:val="0"/>
                <w:numId w:val="8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Познакомить учащихся: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- с художественными произведениями различных авторов, созданных в 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послевоенный</w:t>
            </w:r>
            <w:proofErr w:type="gramEnd"/>
          </w:p>
          <w:p w:rsidR="009E0DF7" w:rsidRPr="00822F39" w:rsidRDefault="009E0DF7" w:rsidP="009E0DF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период, которые аккумулировали «настроение эпохи» (стихи московской школьницы,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памятник Войну – Освободителю в </w:t>
            </w:r>
            <w:proofErr w:type="spell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Трептов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парке 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. Берлина автор Е. Вучетич,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стихотворение С. </w:t>
            </w:r>
            <w:proofErr w:type="spell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Гузенко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«Нас не нужно жалеть», песня на слова М. Исаковского «Враги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сожгли родную хату»); 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с документальными источниками различных видов: воспоминания, выдержки из учебников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истории, мнения историков, донесения, справки.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8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Подвести учащихся к оценочным выводам о  сложности и противоречивости послевоенного периода в жизни советского общества о трудностях адаптации к условиям мирной жизни различных категорий населения (в т.ч. фронтовиков).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8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Способствовать развитию умений: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изучать и систематизировать информацию из различных источников, раскрывая ее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познавательную ценность для понимания истории;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оценочной деятельности на основе осмысления жизни общества в послевоенный период.</w:t>
            </w:r>
          </w:p>
          <w:p w:rsidR="009E0DF7" w:rsidRPr="00822F39" w:rsidRDefault="009E0DF7" w:rsidP="009E0DF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Метапредметные результаты: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i/>
                <w:sz w:val="24"/>
                <w:szCs w:val="28"/>
              </w:rPr>
              <w:t>Познавательные УУД: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поиск и выделение необходимой информации из различных источников;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установление  причинно – следственных связей между источниками информации и реалиями жизни;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анализ, синтез информации;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обработка информации (запись в схему – опору);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способность к самостоятельной информационно – познавательной деятельности;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критический анализ, оценка информации, интерпретация содержания источников информации;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использовать схему для решения познавательной задачи.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i/>
                <w:sz w:val="24"/>
                <w:szCs w:val="28"/>
              </w:rPr>
              <w:t>Коммуникативные УУД: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конструктивно взаимодействовать при выполнении заданий в паре;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участвовать в коллективном обсуждении дискуссионных вопросов;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формулировать собственное мнение, позицию, аргументировать свою позицию и координировать ее с позициями партнеров в сотрудничестве при общем решении познавательных задач, выполнении творческих заданий;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вести диалог.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i/>
                <w:sz w:val="24"/>
                <w:szCs w:val="28"/>
              </w:rPr>
              <w:t>Регулятивные УУД: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определять цели и задачи;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предвидеть уровень усвоения знаний;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критически оценивать результат деятельности.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i/>
                <w:sz w:val="24"/>
                <w:szCs w:val="28"/>
              </w:rPr>
              <w:t>Личностные УУД: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мотивация на изучение темы;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- уважительное отношение к иному мнению;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эмпатия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, как понимание чу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вств др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угих людей, сопереживание им.</w:t>
            </w: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0DF7" w:rsidRPr="00822F39" w:rsidRDefault="009E0DF7" w:rsidP="009E0DF7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Личностные результаты: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Гражданская позиция неравнодушного человека, осознающего величие и сложность исторического пути России, приоритет прав человека;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Мировоззрение, основанное 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уважении к историческому и  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культурному наследию;</w:t>
            </w:r>
          </w:p>
          <w:p w:rsidR="009E0DF7" w:rsidRPr="00822F39" w:rsidRDefault="009E0DF7" w:rsidP="009E0DF7">
            <w:pPr>
              <w:pStyle w:val="a6"/>
              <w:numPr>
                <w:ilvl w:val="0"/>
                <w:numId w:val="6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Способность к осмыслению социально – нравственного опыта предшествующих поколений, к  определению своей позиции, мнения, критических оценок проблемных периодов в истории страны. </w:t>
            </w:r>
          </w:p>
          <w:p w:rsidR="009E0DF7" w:rsidRDefault="009E0DF7" w:rsidP="009E0DF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Оборудование: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АРМ учителя, бланки работ для учащихся, иллюстративный материал (фото послевоенных лет)</w:t>
            </w:r>
          </w:p>
        </w:tc>
      </w:tr>
      <w:tr w:rsidR="009E0DF7" w:rsidTr="009E0DF7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Образовательные ресурсы:</w:t>
            </w:r>
          </w:p>
        </w:tc>
        <w:tc>
          <w:tcPr>
            <w:tcW w:w="8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0DF7" w:rsidRDefault="009E0DF7" w:rsidP="009E0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Учебник «История России» 11 класс – профильный уровень (под редакцией </w:t>
            </w:r>
            <w:r w:rsidRPr="009E0D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E0D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Загладин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9E0D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); авторская презентация по теме урока</w:t>
            </w:r>
          </w:p>
        </w:tc>
      </w:tr>
    </w:tbl>
    <w:p w:rsidR="009E0DF7" w:rsidRDefault="009E0DF7" w:rsidP="006C3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3330" w:rsidRDefault="006C3330" w:rsidP="006C333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22F39">
        <w:rPr>
          <w:rFonts w:ascii="Times New Roman" w:hAnsi="Times New Roman" w:cs="Times New Roman"/>
          <w:b/>
          <w:sz w:val="24"/>
          <w:szCs w:val="28"/>
        </w:rPr>
        <w:t>СТРУКТУРА УРОКА</w:t>
      </w:r>
    </w:p>
    <w:tbl>
      <w:tblPr>
        <w:tblStyle w:val="a8"/>
        <w:tblW w:w="0" w:type="auto"/>
        <w:tblInd w:w="0" w:type="dxa"/>
        <w:tblLook w:val="04A0"/>
      </w:tblPr>
      <w:tblGrid>
        <w:gridCol w:w="2376"/>
        <w:gridCol w:w="13238"/>
      </w:tblGrid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1 БЛОК: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Организационно – мотивационный этап – «Таинственный «</w:t>
            </w:r>
            <w:r w:rsidRPr="00822F39">
              <w:rPr>
                <w:rFonts w:ascii="Times New Roman" w:hAnsi="Times New Roman" w:cs="Times New Roman"/>
                <w:szCs w:val="24"/>
              </w:rPr>
              <w:t>κλίμα»?!</w:t>
            </w:r>
          </w:p>
        </w:tc>
      </w:tr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2 БЛОК: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Информационно – аналитический этап:</w:t>
            </w:r>
          </w:p>
        </w:tc>
      </w:tr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1. «Кончилось трудное время…»?! (московская школьница)</w:t>
            </w:r>
          </w:p>
        </w:tc>
      </w:tr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2. «Нас не нужно жалеть, ведь и мы никого б не жалели…» (С. </w:t>
            </w:r>
            <w:proofErr w:type="spellStart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Гузенко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</w:tr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3. «</w:t>
            </w:r>
            <w:r w:rsidRPr="00822F39">
              <w:rPr>
                <w:rFonts w:ascii="Times New Roman" w:eastAsia="Times New Roman" w:hAnsi="Times New Roman" w:cs="Times New Roman"/>
                <w:sz w:val="24"/>
                <w:szCs w:val="24"/>
              </w:rPr>
              <w:t>За здоровье русского народа!» (И. Сталин)</w:t>
            </w:r>
          </w:p>
        </w:tc>
      </w:tr>
      <w:tr w:rsidR="006C3330" w:rsidTr="006C3330">
        <w:tc>
          <w:tcPr>
            <w:tcW w:w="2376" w:type="dxa"/>
          </w:tcPr>
          <w:p w:rsidR="006C3330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3 БЛОК:</w:t>
            </w: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 xml:space="preserve">  </w:t>
            </w:r>
          </w:p>
        </w:tc>
        <w:tc>
          <w:tcPr>
            <w:tcW w:w="13238" w:type="dxa"/>
          </w:tcPr>
          <w:p w:rsidR="006C3330" w:rsidRDefault="006C3330" w:rsidP="006C333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Рефлексивно – оценочный – «Сезоны эти, это точно пытка…»?! (современный поэт)</w:t>
            </w:r>
          </w:p>
        </w:tc>
      </w:tr>
    </w:tbl>
    <w:p w:rsidR="006C3330" w:rsidRPr="00822F39" w:rsidRDefault="006C3330" w:rsidP="006C333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C3330" w:rsidRDefault="006C3330" w:rsidP="006C3330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8"/>
        </w:rPr>
      </w:pPr>
      <w:r w:rsidRPr="00822F39">
        <w:rPr>
          <w:rFonts w:ascii="Times New Roman" w:hAnsi="Times New Roman" w:cs="Times New Roman"/>
          <w:sz w:val="24"/>
          <w:szCs w:val="28"/>
        </w:rPr>
        <w:lastRenderedPageBreak/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</w:p>
    <w:tbl>
      <w:tblPr>
        <w:tblStyle w:val="a8"/>
        <w:tblW w:w="0" w:type="auto"/>
        <w:tblInd w:w="0" w:type="dxa"/>
        <w:tblLook w:val="04A0"/>
      </w:tblPr>
      <w:tblGrid>
        <w:gridCol w:w="7621"/>
        <w:gridCol w:w="992"/>
        <w:gridCol w:w="3119"/>
        <w:gridCol w:w="3827"/>
      </w:tblGrid>
      <w:tr w:rsidR="009E0DF7" w:rsidTr="006C3330">
        <w:tc>
          <w:tcPr>
            <w:tcW w:w="8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Деятельность учителя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Деятельность учеников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Планируемые </w:t>
            </w:r>
          </w:p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метапредметные</w:t>
            </w:r>
            <w:proofErr w:type="spellEnd"/>
          </w:p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результаты</w:t>
            </w:r>
          </w:p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E0DF7" w:rsidTr="006C3330">
        <w:trPr>
          <w:trHeight w:val="410"/>
        </w:trPr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DF7" w:rsidRPr="006C3330" w:rsidRDefault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C333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 БЛОК:  Организационно – мотивационный этап – «Таинственный «κλίμα»?!</w:t>
            </w:r>
          </w:p>
        </w:tc>
      </w:tr>
      <w:tr w:rsidR="006C3330" w:rsidTr="006C3330">
        <w:tc>
          <w:tcPr>
            <w:tcW w:w="8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1. Организует работу с понятиями «КЛИМАТ» - «ПСИХОЛОГИЧЕСКИЙ КЛИМАТ ОБЩЕСТВА»</w:t>
            </w: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Определите, какая связь существует 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- Наклон (</w:t>
            </w:r>
            <w:proofErr w:type="spellStart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греч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. κλίμα )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- Совокупность характеристик, свойственных определенной местности;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-Обстановка, условие существование кого – либо, чего – либо.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ОТВЕТ: климат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1. Связано ли данное понятие исключительно с погодой? 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2. В каком еще значении оно может употребляться?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3. Для чего люди изучают природный климат?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4. Что дает изучение ПСИХОЛОГИЧЕСКОГО КЛИМАТА ОБЩЕСТВА в историческом контексте?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2. Подводит учащихся к самостоятельной формулировке темы урока.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СЛОВО УЧИТЕЛЯ: </w:t>
            </w:r>
          </w:p>
          <w:p w:rsidR="006C3330" w:rsidRPr="00822F39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-Действительно, характеристика ПСИХОЛОГИЧЕСКОГО КЛИМАТА ОБЩЕСТВА позволяет нам лучше понять время, постичь сущность исторических процессов, их влияние на судьбы простых людей. </w:t>
            </w: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- В 1945 году пришла долгожданная Победа! Что же дальше? Как будет развиваться наша послевоенная история? Что будут чувствовать и переживать люди, живущие в советской стране, стране – победительнице? Каким будет ПСИХОЛОГИЧЕСКИЙ КЛИМАТ?</w:t>
            </w:r>
          </w:p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Итак, сформулируем тему нашего урока.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Pr="00822F39" w:rsidRDefault="006C3330" w:rsidP="00E70A41">
            <w:pPr>
              <w:pStyle w:val="a7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Строят догадки, ищут ответ.</w:t>
            </w: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t>2. Отвечают на вопросы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C3330" w:rsidRP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6C3330" w:rsidRPr="00822F39" w:rsidRDefault="006C3330" w:rsidP="006C333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 Формулируют тему урока.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Конкретизация понятия «психологический климат общества», его связи с общим понятием «КЛИМАТ»</w:t>
            </w: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Регулятивные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определение целей и задач урока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участие в коллективном обсуждении</w:t>
            </w: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Личностные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положительная мотивация на изучение темы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E0DF7" w:rsidTr="006C3330"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DF7" w:rsidRDefault="009E0DF7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 БЛОК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:  Информационно – аналитический этап</w:t>
            </w:r>
          </w:p>
        </w:tc>
      </w:tr>
      <w:tr w:rsidR="006C3330" w:rsidTr="006C3330">
        <w:trPr>
          <w:trHeight w:val="662"/>
        </w:trPr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Pr="00822F39" w:rsidRDefault="006C3330" w:rsidP="006C333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1. «Кончилось трудное время…»?! (московская школьница)</w:t>
            </w:r>
          </w:p>
          <w:p w:rsidR="006C3330" w:rsidRDefault="006C3330">
            <w:pPr>
              <w:pStyle w:val="a6"/>
              <w:ind w:left="36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6C3330" w:rsidTr="006C3330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Pr="00822F39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1. Организует работу с различными источниками информации.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УЧИТЕЛЯ: 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Психологический климат – это, прежде всего, чувства, переживания, эмоции людей. Май 1945 года – гремят залпы, но уже не разрушающие, а мирные, праздничные салютующие о Победе! Как реагировали люди? Обратимся к источникам.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</w:p>
          <w:p w:rsidR="006C3330" w:rsidRDefault="006C3330" w:rsidP="006C3330">
            <w:pPr>
              <w:pStyle w:val="a6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фотографии. Определите настроения людей, запечатленных на них.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Занесите выявленные характеристики в схему – опору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стихотворение московской школьницы.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эмоции выражает девочка?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строки стихотворения можно поставить под сомнение? Почему?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Из стихов московской школьницы, ноябрь 1945 г.: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Солнце встало над миром!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В блеске союзных побед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Скрылся германской секиры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Злобно мерцающий свет.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Радуйся, славное племя!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Песня, взвивайся ввысь!</w:t>
            </w:r>
          </w:p>
          <w:p w:rsidR="006C3330" w:rsidRPr="00B542FE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 xml:space="preserve">Кончилось трудное время! </w:t>
            </w:r>
          </w:p>
          <w:p w:rsidR="006C3330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Мирные дни начались!</w:t>
            </w:r>
          </w:p>
          <w:p w:rsidR="006C3330" w:rsidRDefault="006C3330" w:rsidP="00E70A4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«КОНЧИЛОСЬ ТРУДНОЕ ВРЕМЯ…?!»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Так ли это?</w:t>
            </w: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ЗАДАНИЕ (работа в парах):</w:t>
            </w: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1. Рассмотрите фотографии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Определите спектр проблем, стоящих перед страной, людьми, обществом в целом в посл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евоенные годы. Запишите их (блан</w:t>
            </w: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к).</w:t>
            </w: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3. Подкрепите свои выводы данными из документальных источников (устно).</w:t>
            </w: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4. Отметьте психологический настрой в характеристике общественного климата (бланк).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ВЫПОЛНЕНИЕ ЗАДАНИЯ – 5 минут</w:t>
            </w: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6C3330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 xml:space="preserve">Какие проблемы вы выявили в результате работы с источниками? </w:t>
            </w:r>
          </w:p>
          <w:p w:rsidR="006C3330" w:rsidRPr="00B542FE" w:rsidRDefault="006C3330" w:rsidP="00E70A4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Какими документальными данными это подкрепляется?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(обращение к документам по домашнему заданию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3330" w:rsidRDefault="006C3330" w:rsidP="00E70A4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542FE">
              <w:rPr>
                <w:rFonts w:ascii="Times New Roman" w:hAnsi="Times New Roman" w:cs="Times New Roman"/>
                <w:sz w:val="24"/>
                <w:szCs w:val="24"/>
              </w:rPr>
              <w:t>ПРОБЛЕМЫ: РАЗРУХА, РАНЫ, ИСКАЛЕЧЕННОСТЬ, СИРОТСВО, ОДИНОЧЕСТВО, РАЗОРЕНИЕ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Какую проблему не отражают фото-источники?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Действительно, в 1946 – 47 году пришла засуха и вместе с нею ГОЛОД.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поразило вас при чтении документов эпохи, посвященных этой проблеме?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Подумайте и выскажите свое мнение!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можно объяснить тот факт, что в советских государственных хранилищах в 1946 году было достаточно зерна, чтобы не допустить голода, однако даже часть этих «стратегических запасов» не была роздана голодающим. В то же время, советское правительство поставило в 1946 – 1947 гг. около 10% всего выращенного в стране хлеба и картофеля в Болгарию, Румынию, Польшу, Чехословакию? Как вы оцениваете эти шаги нашего правительства?</w:t>
            </w: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который раз советский человек подвергался тяжелейшим испытаниям! Однако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хотели бы те, что вышли победителями из самой чудовищной войны, чтобы их жалели?</w:t>
            </w: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Pr="00822F39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1. Поочередно высказывают свое мнение, определяя настроения людей, замечая детали, выявляя общие характеристики.</w:t>
            </w: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2. Заносят характеристики в схему – опору.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3. Анализируют стихотворение, отвечают на вопросы.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4. Высказывают мнения по проблемному вопросу.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5. Выполняют задание в паре, обсуждают, делают выводы о проблемах, результаты совместной работы заносят в схему – опору.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6. Презентуют работу пары, озвучивают характеристики.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7. Объясняют свои позиции.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8. Соотносят данные фото-источников с данными документальными источниками из домашнего задания. 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9. Определяют недостающую проблему - Голод.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10. Высказывают оценочные суждения, мнения о событиях 1946 – 1947 гг. 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11. Объясняют свое видение причин события. 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Высказывают критические оценки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исторического факта.</w:t>
            </w: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получают представления об исторических реалиях послевоенного периода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фото-источников;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анализ и обработку информации в схему – опору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  <w:r w:rsidRPr="00822F39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822F39">
              <w:rPr>
                <w:rFonts w:ascii="Times New Roman" w:hAnsi="Times New Roman" w:cs="Times New Roman"/>
                <w:szCs w:val="24"/>
              </w:rPr>
              <w:t>- участвуют в коллективном обсуждении проблемы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Личностные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 xml:space="preserve">- выслушивают мнение </w:t>
            </w:r>
            <w:proofErr w:type="gramStart"/>
            <w:r w:rsidRPr="00822F39">
              <w:rPr>
                <w:rFonts w:ascii="Times New Roman" w:hAnsi="Times New Roman" w:cs="Times New Roman"/>
                <w:szCs w:val="24"/>
              </w:rPr>
              <w:t>другого</w:t>
            </w:r>
            <w:proofErr w:type="gramEnd"/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6C3330" w:rsidRPr="00822F39" w:rsidRDefault="006C3330" w:rsidP="00E70A41">
            <w:pPr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знакомятся с произведением;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изучают настроения;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осознают ценность источника для понимания истории;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осознают сложность и противоречивость послевоенного периода истории.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поэтического источника;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анализ источника, критичный подход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lastRenderedPageBreak/>
              <w:t>Коммуникативные УУД</w:t>
            </w:r>
            <w:r w:rsidRPr="00822F39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822F39">
              <w:rPr>
                <w:rFonts w:ascii="Times New Roman" w:hAnsi="Times New Roman" w:cs="Times New Roman"/>
                <w:szCs w:val="24"/>
              </w:rPr>
              <w:t>- участвуют в коллективном обсуждении проблемы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формулируют собственное мнение, позицию;</w:t>
            </w: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Pr="00822F39" w:rsidRDefault="006C3330" w:rsidP="00E70A41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получают представления об исторических реалиях послевоенного периода;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изучают и систематизируют информацию из фото-источников, раскрывают ее ценность для понимания истории;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оценочно осмысливают жизнь общества в послевоенный период.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подкрепляют выводы данными документальных источников.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фото- источников;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анализ информации, обработку (запись в схему – опору);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интерпретируют содержание источника информации;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развивают способность к самостоятельной информационно – оценочной деятельности;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конструктивно взаимодействуют при выполнении заданий в паре;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участвуют в коллективном обсуждении;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 xml:space="preserve">- формулируют собственное мнение, позицию, аргументируют  свою </w:t>
            </w:r>
            <w:r w:rsidRPr="00822F39">
              <w:rPr>
                <w:rFonts w:ascii="Times New Roman" w:hAnsi="Times New Roman" w:cs="Times New Roman"/>
                <w:szCs w:val="24"/>
              </w:rPr>
              <w:lastRenderedPageBreak/>
              <w:t>позицию.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Личностные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 xml:space="preserve">- проявляют </w:t>
            </w:r>
            <w:proofErr w:type="spellStart"/>
            <w:r w:rsidRPr="00822F39">
              <w:rPr>
                <w:rFonts w:ascii="Times New Roman" w:hAnsi="Times New Roman" w:cs="Times New Roman"/>
                <w:szCs w:val="24"/>
              </w:rPr>
              <w:t>эмпатию</w:t>
            </w:r>
            <w:proofErr w:type="spellEnd"/>
            <w:r w:rsidRPr="00822F39">
              <w:rPr>
                <w:rFonts w:ascii="Times New Roman" w:hAnsi="Times New Roman" w:cs="Times New Roman"/>
                <w:szCs w:val="24"/>
              </w:rPr>
              <w:t>, как понимание чу</w:t>
            </w:r>
            <w:proofErr w:type="gramStart"/>
            <w:r w:rsidRPr="00822F39">
              <w:rPr>
                <w:rFonts w:ascii="Times New Roman" w:hAnsi="Times New Roman" w:cs="Times New Roman"/>
                <w:szCs w:val="24"/>
              </w:rPr>
              <w:t>вств др</w:t>
            </w:r>
            <w:proofErr w:type="gramEnd"/>
            <w:r w:rsidRPr="00822F39">
              <w:rPr>
                <w:rFonts w:ascii="Times New Roman" w:hAnsi="Times New Roman" w:cs="Times New Roman"/>
                <w:szCs w:val="24"/>
              </w:rPr>
              <w:t>угих людей, сопереживают им.</w:t>
            </w:r>
          </w:p>
          <w:p w:rsidR="006C3330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330" w:rsidRDefault="006C3330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получают представления об исторических реалиях послевоенного периода;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изучают и систематизируют информацию из фото-источников, раскрывают ее ценность для понимания истории;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оценочно осмысливают жизнь общества в послевоенный период.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подкрепляют выводы данными документальных источников.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фото- источников;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анализ информации, обработку (запись в схему – опору);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интерпретируют содержание источника информации;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развивают способность к самостоятельной информационно – оценочной деятельности;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конструктивно взаимодействуют при выполнении заданий в паре;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участвуют в коллективном обсуждении;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формулируют собственное мнение, позицию, аргументируют  свою позицию.</w:t>
            </w:r>
          </w:p>
          <w:p w:rsidR="006C3330" w:rsidRPr="00822F39" w:rsidRDefault="006C3330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Личностные УУД</w:t>
            </w:r>
          </w:p>
          <w:p w:rsidR="006C3330" w:rsidRDefault="006C3330" w:rsidP="006C333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 xml:space="preserve">- проявляют </w:t>
            </w:r>
            <w:proofErr w:type="spellStart"/>
            <w:r w:rsidRPr="00822F39">
              <w:rPr>
                <w:rFonts w:ascii="Times New Roman" w:hAnsi="Times New Roman" w:cs="Times New Roman"/>
                <w:szCs w:val="24"/>
              </w:rPr>
              <w:t>эмпатию</w:t>
            </w:r>
            <w:proofErr w:type="spellEnd"/>
            <w:r w:rsidRPr="00822F39">
              <w:rPr>
                <w:rFonts w:ascii="Times New Roman" w:hAnsi="Times New Roman" w:cs="Times New Roman"/>
                <w:szCs w:val="24"/>
              </w:rPr>
              <w:t xml:space="preserve">, как понимание </w:t>
            </w:r>
            <w:r w:rsidRPr="00822F39">
              <w:rPr>
                <w:rFonts w:ascii="Times New Roman" w:hAnsi="Times New Roman" w:cs="Times New Roman"/>
                <w:szCs w:val="24"/>
              </w:rPr>
              <w:lastRenderedPageBreak/>
              <w:t>чу</w:t>
            </w:r>
            <w:proofErr w:type="gramStart"/>
            <w:r w:rsidRPr="00822F39">
              <w:rPr>
                <w:rFonts w:ascii="Times New Roman" w:hAnsi="Times New Roman" w:cs="Times New Roman"/>
                <w:szCs w:val="24"/>
              </w:rPr>
              <w:t>вств др</w:t>
            </w:r>
            <w:proofErr w:type="gramEnd"/>
            <w:r w:rsidRPr="00822F39">
              <w:rPr>
                <w:rFonts w:ascii="Times New Roman" w:hAnsi="Times New Roman" w:cs="Times New Roman"/>
                <w:szCs w:val="24"/>
              </w:rPr>
              <w:t>угих людей, сопереживают им.</w:t>
            </w:r>
          </w:p>
        </w:tc>
      </w:tr>
      <w:tr w:rsidR="006C3330" w:rsidTr="006E7F79"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3330" w:rsidRPr="00822F39" w:rsidRDefault="006C3330" w:rsidP="006C333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2. «Нас не нужно жалеть, ведь и мы никого б не жалели…» (С. </w:t>
            </w:r>
            <w:proofErr w:type="spellStart"/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Гузенко</w:t>
            </w:r>
            <w:proofErr w:type="spellEnd"/>
            <w:r w:rsidRPr="00822F39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  <w:p w:rsidR="006C3330" w:rsidRDefault="006C3330" w:rsidP="006C333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C3330" w:rsidRDefault="006C3330">
            <w:pPr>
              <w:pStyle w:val="a6"/>
              <w:ind w:left="36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514D1E" w:rsidTr="006C3330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Pr="001A5500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500">
              <w:rPr>
                <w:rFonts w:ascii="Times New Roman" w:hAnsi="Times New Roman" w:cs="Times New Roman"/>
                <w:sz w:val="24"/>
                <w:szCs w:val="24"/>
              </w:rPr>
              <w:t>СЛОВО УЧИТЕЛЯ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i/>
                <w:sz w:val="24"/>
                <w:szCs w:val="24"/>
              </w:rPr>
              <w:t>«Нас не нужно жалеть, ведь и мы никого б не жалели…»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 строки фронтовика Семена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подтверждают правильность наших выводов. Фронтовики, те, что выжили – опора народа. Что это за люди?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Организует работу по составлению психологического портрета фронтовика – победителя через анализ послевоенных произведений искусства. 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Где находится один из самых известных памятников советскому солдату, который вы видите на слайде?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7B5">
              <w:rPr>
                <w:rFonts w:ascii="Times New Roman" w:hAnsi="Times New Roman" w:cs="Times New Roman"/>
                <w:i/>
                <w:sz w:val="24"/>
                <w:szCs w:val="24"/>
              </w:rPr>
              <w:t>Комментарий: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767">
              <w:rPr>
                <w:rFonts w:ascii="Times New Roman" w:hAnsi="Times New Roman" w:cs="Times New Roman"/>
                <w:sz w:val="24"/>
                <w:szCs w:val="24"/>
              </w:rPr>
              <w:t>Спустя</w:t>
            </w:r>
            <w:r w:rsidRPr="00407767">
              <w:rPr>
                <w:rFonts w:ascii="Times New Roman" w:hAnsi="Times New Roman" w:cs="Times New Roman"/>
              </w:rPr>
              <w:t xml:space="preserve"> 4 года</w:t>
            </w:r>
            <w:r>
              <w:rPr>
                <w:rFonts w:ascii="Times New Roman" w:hAnsi="Times New Roman" w:cs="Times New Roman"/>
              </w:rPr>
              <w:t xml:space="preserve"> после окончания войны в центре Берлина в </w:t>
            </w:r>
            <w:proofErr w:type="spellStart"/>
            <w:r>
              <w:rPr>
                <w:rFonts w:ascii="Times New Roman" w:hAnsi="Times New Roman" w:cs="Times New Roman"/>
              </w:rPr>
              <w:t>Трептов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парке  появился этот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«Воин - О</w:t>
            </w:r>
            <w:r w:rsidRPr="00407767">
              <w:rPr>
                <w:rFonts w:ascii="Times New Roman" w:hAnsi="Times New Roman" w:cs="Times New Roman"/>
                <w:sz w:val="24"/>
                <w:szCs w:val="24"/>
              </w:rPr>
              <w:t>свободитель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Какие психологические черты несет в себе этот образ, созданный скульптором Евгением Вучетичем?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Какие черты в психологический портрет фронтовика добавляют стихи Семена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«Мое поколение»? 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Прочитайте последние строки стихотворения Семена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Какой смысл заложен в них? Какие общественные настроения они отражают?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Прослушайте песню «Враги сожгли родную хату…»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Объясните противоречие: В послевоенные годы песня стала невероятно популярной среди народа, однако, официальные лица осуждали авторов. 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Опишите психологический портрет фронтовика – победителя.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Какие общественные настроения мы можем добавить в характеристику ПСИХОЛОГИЧЕСКОГО КЛИМАТА ОБЩЕСТВА.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Заполните схему – опору.</w:t>
            </w: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1. Отвечают на вопрос.</w:t>
            </w: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2. Осуществляют </w:t>
            </w:r>
            <w:proofErr w:type="spellStart"/>
            <w:proofErr w:type="gramStart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 – логический</w:t>
            </w:r>
            <w:proofErr w:type="gramEnd"/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 анализ источников. </w:t>
            </w: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3. Выполняют проблемное задание.</w:t>
            </w: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 xml:space="preserve">4. Синтезируют информацию. Делают выводы. Составляют </w:t>
            </w:r>
            <w:r w:rsidRPr="00822F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психологический портрет фронтовика</w:t>
            </w:r>
          </w:p>
          <w:p w:rsidR="00514D1E" w:rsidRPr="00822F39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22F39">
              <w:rPr>
                <w:rFonts w:ascii="Times New Roman" w:hAnsi="Times New Roman" w:cs="Times New Roman"/>
                <w:sz w:val="24"/>
                <w:szCs w:val="24"/>
              </w:rPr>
              <w:t>5. Заносят  в схему – опору новую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822F39">
              <w:rPr>
                <w:rFonts w:ascii="Times New Roman" w:hAnsi="Times New Roman" w:cs="Times New Roman"/>
                <w:b/>
              </w:rPr>
              <w:t>Предметный результат: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22F39">
              <w:rPr>
                <w:rFonts w:ascii="Times New Roman" w:hAnsi="Times New Roman" w:cs="Times New Roman"/>
              </w:rPr>
              <w:t>- получают представления об исторических реалиях послевоенного периода;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22F39">
              <w:rPr>
                <w:rFonts w:ascii="Times New Roman" w:hAnsi="Times New Roman" w:cs="Times New Roman"/>
              </w:rPr>
              <w:t>- изучают различные источники информации, осознают их ценность.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документального источника;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анализируют источник, сравнивают, синтезируют информацию;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устанавливают причинно- следственные связи между источниками информации;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участвуют в коллективном обсуждении;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формулируют собственное мнение, позицию, аргументируют свою позицию.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22F39">
              <w:rPr>
                <w:rFonts w:ascii="Times New Roman" w:hAnsi="Times New Roman" w:cs="Times New Roman"/>
                <w:b/>
                <w:szCs w:val="24"/>
              </w:rPr>
              <w:t>Личностный результат: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гражданская позиция, приоритет прав человека;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822F39">
              <w:rPr>
                <w:rFonts w:ascii="Times New Roman" w:hAnsi="Times New Roman" w:cs="Times New Roman"/>
                <w:szCs w:val="24"/>
              </w:rPr>
              <w:t>- осмысление социально – нравственного опыта послевоенного поколения.</w:t>
            </w:r>
          </w:p>
          <w:p w:rsidR="00514D1E" w:rsidRPr="00822F39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Default="00514D1E" w:rsidP="00514D1E">
            <w:pPr>
              <w:pStyle w:val="a6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14D1E" w:rsidTr="00D75EC7"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«За здоровье русского народа!» (И. Сталин)</w:t>
            </w:r>
          </w:p>
          <w:p w:rsidR="00514D1E" w:rsidRDefault="00514D1E">
            <w:pPr>
              <w:pStyle w:val="a6"/>
              <w:ind w:left="36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514D1E" w:rsidTr="006C3330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УЧИТЕЛЯ: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Люди всегда были и остаются золотым фондом России. А что же ВЛАСТЬ? На торжественном приеме в честь Победы 24 мая 1945 года Сталин произнес знаменитый тост.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4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. Организует ролевую ситуацию.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514D1E" w:rsidRPr="00BA76B4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4">
              <w:rPr>
                <w:rFonts w:ascii="Times New Roman" w:hAnsi="Times New Roman" w:cs="Times New Roman"/>
                <w:sz w:val="24"/>
                <w:szCs w:val="24"/>
              </w:rPr>
              <w:t>1 учащийся – И.Сталин – произносит  ТОСТ</w:t>
            </w:r>
          </w:p>
          <w:p w:rsidR="00514D1E" w:rsidRPr="00BA76B4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6B4">
              <w:rPr>
                <w:rFonts w:ascii="Times New Roman" w:hAnsi="Times New Roman" w:cs="Times New Roman"/>
                <w:sz w:val="24"/>
                <w:szCs w:val="24"/>
              </w:rPr>
              <w:t>Все остальные учащиеся – гости банкета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(сопровождают тост аплодисментами)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ТОСТ СТАЛИНА</w:t>
            </w:r>
          </w:p>
          <w:p w:rsidR="00514D1E" w:rsidRPr="007350B4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5)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Организует работу с источниками информации.</w:t>
            </w: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В чем необычность этого тоста?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6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Комментарий: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Тост СТАЛИНА вызвал противоречивые реакции в советском обществе. Суть этих противоречий сводится к двум позициям. 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 позиция: мнение профессора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Харькова (домашнее задание). 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позиция: Константин Симонов:</w:t>
            </w:r>
          </w:p>
          <w:p w:rsidR="00514D1E" w:rsidRPr="007350B4" w:rsidRDefault="00514D1E" w:rsidP="00E70A4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350B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«Слова этого тоста как будто призывали людей говорить о прошлом суровую правду, а на самом деле… за этими словами стояло твердое намерение раз и навсегда провести черту под прошлым, не допуская его анализа…»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Сравните 1 и 2 позицию. Чем они отличаются? Кто оказался прав?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(1-надежды на изменение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идеологического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порядка; 2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невозможность изменения режима)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Кто оказался прав?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Какова, по вашему мнению, была реакция власти на высказывания, подобные высказыванию профессора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Какие источники информации позволяют нам сделать вывод о том, что репрессивная машина в послевоенные годы набирала обороты?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(Предание  сталинского времени, Отрывок письма министра госбезопасности и статистика)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«Предание» это ничем не подтвержденный эпизод, письмо и статистика – документы. Какова ценность того и другого для нашего понимания истории?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Предания, анекдоты, стихи, любимые песни – передают настроения людей, а это лучшие свидетельства состояния психологического климата общества. Впрочем, как и воспоминания!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Воспоминания: писателя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фронтовика  В. Кондратьева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Объясните мысль писателя фронтовика «</w:t>
            </w:r>
            <w:r w:rsidRPr="006E24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Казалось, что все главное в жизни уже сделано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…»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Так что же чувствовали люди, по мере отдаления Победных салютов и возвращения в будни с которыми вновь возвращались жесткие методы, которыми  власть диктовать свою волю?</w:t>
            </w:r>
            <w:r w:rsidRPr="00FF3EA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чем противоречивость ощущений фронтовика?</w:t>
            </w: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Отметьте в характеристике новые черты.</w:t>
            </w:r>
          </w:p>
        </w:tc>
        <w:tc>
          <w:tcPr>
            <w:tcW w:w="41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1. Участвуют в ролевой ситуации – «ТОСТ Сталина».</w:t>
            </w: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2. Анализируют источники, сравнивают, делают выводы о различных реакциях на ТОСТ и возможность изменения системы в демократическом ключе.</w:t>
            </w: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 xml:space="preserve">3. Синтезируют информацию из различных источников, делают выводы о </w:t>
            </w:r>
            <w:proofErr w:type="gramStart"/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послевоенном</w:t>
            </w:r>
            <w:proofErr w:type="gramEnd"/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перезапуске</w:t>
            </w:r>
            <w:proofErr w:type="gramEnd"/>
            <w:r w:rsidRPr="007350B4">
              <w:rPr>
                <w:rFonts w:ascii="Times New Roman" w:hAnsi="Times New Roman" w:cs="Times New Roman"/>
                <w:sz w:val="24"/>
                <w:szCs w:val="24"/>
              </w:rPr>
              <w:t xml:space="preserve"> репрессивной машины.</w:t>
            </w: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4. Оценивают актуальность и важность различных источников информации для понимания истории.</w:t>
            </w: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5. Высказывают критические мнения о сложном психологическом состоянии советских людей в послевоенное время.</w:t>
            </w: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D1E" w:rsidRPr="007350B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 w:val="24"/>
                <w:szCs w:val="24"/>
              </w:rPr>
              <w:t>6. Завершают работу над характеристикой психологического климата советского общества в послевоенный период в виде схемы – опоры.</w:t>
            </w: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514D1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14D1E" w:rsidRDefault="00514D1E" w:rsidP="00514D1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14D1E" w:rsidRDefault="00514D1E" w:rsidP="00514D1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14D1E" w:rsidRDefault="00514D1E" w:rsidP="00514D1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14D1E" w:rsidRPr="007350B4" w:rsidRDefault="00514D1E" w:rsidP="00514D1E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350B4">
              <w:rPr>
                <w:rFonts w:ascii="Times New Roman" w:hAnsi="Times New Roman" w:cs="Times New Roman"/>
                <w:b/>
              </w:rPr>
              <w:t>Предметный результат: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350B4">
              <w:rPr>
                <w:rFonts w:ascii="Times New Roman" w:hAnsi="Times New Roman" w:cs="Times New Roman"/>
              </w:rPr>
              <w:t>- получают представления об исторических реалиях послевоенного периода;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350B4">
              <w:rPr>
                <w:rFonts w:ascii="Times New Roman" w:hAnsi="Times New Roman" w:cs="Times New Roman"/>
              </w:rPr>
              <w:t>- изучают различные источники информации, осознают их ценность.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Cs w:val="24"/>
              </w:rPr>
              <w:t>Метапредметный результат: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Cs w:val="24"/>
              </w:rPr>
              <w:t>Познавательные УУД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осуществляют поиск и выделение информации из документального источника;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анализируют источник, сравнивают, синтезируют информацию;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устанавливают причинно- следственные связи между источниками информации;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Cs w:val="24"/>
              </w:rPr>
              <w:t>Коммуникативные УУД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участвуют в коллективном обсуждении;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формулируют собственное мнение, позицию, аргументируют свою позицию.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350B4">
              <w:rPr>
                <w:rFonts w:ascii="Times New Roman" w:hAnsi="Times New Roman" w:cs="Times New Roman"/>
                <w:b/>
                <w:szCs w:val="24"/>
              </w:rPr>
              <w:t>Личностный результат:</w:t>
            </w:r>
          </w:p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>- гражданская позиция, приоритет прав человека;</w:t>
            </w:r>
          </w:p>
          <w:p w:rsidR="00514D1E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0B4">
              <w:rPr>
                <w:rFonts w:ascii="Times New Roman" w:hAnsi="Times New Roman" w:cs="Times New Roman"/>
                <w:szCs w:val="24"/>
              </w:rPr>
              <w:t xml:space="preserve">- осмысление социально – </w:t>
            </w:r>
            <w:r w:rsidRPr="007350B4">
              <w:rPr>
                <w:rFonts w:ascii="Times New Roman" w:hAnsi="Times New Roman" w:cs="Times New Roman"/>
                <w:szCs w:val="24"/>
              </w:rPr>
              <w:lastRenderedPageBreak/>
              <w:t xml:space="preserve">нравственного опыта послевоенного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поколения.</w:t>
            </w:r>
          </w:p>
          <w:p w:rsidR="00514D1E" w:rsidRDefault="00514D1E">
            <w:pPr>
              <w:pStyle w:val="a6"/>
              <w:ind w:left="36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9E0DF7" w:rsidTr="006C3330"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DF7" w:rsidRDefault="009E0DF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 БЛОК: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 Рефлексивно – оценочный</w:t>
            </w:r>
          </w:p>
        </w:tc>
      </w:tr>
      <w:tr w:rsidR="00514D1E" w:rsidTr="00DA12CC">
        <w:tc>
          <w:tcPr>
            <w:tcW w:w="15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D1E" w:rsidRPr="007350B4" w:rsidRDefault="00514D1E" w:rsidP="00514D1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350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БЛОК:  Рефлексивно – </w:t>
            </w:r>
            <w:proofErr w:type="gramStart"/>
            <w:r w:rsidRPr="007350B4">
              <w:rPr>
                <w:rFonts w:ascii="Times New Roman" w:hAnsi="Times New Roman" w:cs="Times New Roman"/>
                <w:b/>
                <w:sz w:val="24"/>
                <w:szCs w:val="28"/>
              </w:rPr>
              <w:t>оценочный</w:t>
            </w:r>
            <w:proofErr w:type="gramEnd"/>
            <w:r w:rsidRPr="007350B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«Сезоны эти, это точно пытка…»?!</w:t>
            </w:r>
          </w:p>
          <w:p w:rsidR="00514D1E" w:rsidRDefault="00514D1E">
            <w:pPr>
              <w:pStyle w:val="a6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514D1E" w:rsidTr="006C3330">
        <w:tc>
          <w:tcPr>
            <w:tcW w:w="8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416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1</w:t>
            </w:r>
            <w:r w:rsidRPr="00651774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Организует работу по презентации ХАРАКТЕРИСТИК, совместному редактированию, итоговому обсуждению результатов работы.</w:t>
            </w: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Pr="00651774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- Итак, какая картина у вас получилась?</w:t>
            </w:r>
          </w:p>
          <w:p w:rsidR="00514D1E" w:rsidRPr="00651774" w:rsidRDefault="00514D1E" w:rsidP="00E70A4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514D1E" w:rsidRPr="00651774" w:rsidRDefault="00514D1E" w:rsidP="00E70A41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514D1E" w:rsidRDefault="00514D1E" w:rsidP="00E70A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Организует проблемное осмысление понятия «КЛИМАТ». </w:t>
            </w:r>
          </w:p>
          <w:p w:rsidR="00514D1E" w:rsidRPr="00651774" w:rsidRDefault="00514D1E" w:rsidP="00E70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 xml:space="preserve">- У современного поэта Владимира </w:t>
            </w:r>
            <w:proofErr w:type="spellStart"/>
            <w:r w:rsidRPr="00651774">
              <w:rPr>
                <w:rFonts w:ascii="Times New Roman" w:eastAsia="Times New Roman" w:hAnsi="Times New Roman" w:cs="Times New Roman"/>
                <w:szCs w:val="24"/>
              </w:rPr>
              <w:t>Лагунова</w:t>
            </w:r>
            <w:proofErr w:type="spellEnd"/>
            <w:r w:rsidRPr="00651774">
              <w:rPr>
                <w:rFonts w:ascii="Times New Roman" w:eastAsia="Times New Roman" w:hAnsi="Times New Roman" w:cs="Times New Roman"/>
                <w:szCs w:val="24"/>
              </w:rPr>
              <w:t xml:space="preserve"> есть такие строки: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Ожесточает климат человека!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И вынуждает многое терпеть.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 xml:space="preserve">Жарою </w:t>
            </w:r>
            <w:proofErr w:type="gramStart"/>
            <w:r w:rsidRPr="00651774">
              <w:rPr>
                <w:rFonts w:ascii="Times New Roman" w:hAnsi="Times New Roman" w:cs="Times New Roman"/>
              </w:rPr>
              <w:t>ошарашивает</w:t>
            </w:r>
            <w:proofErr w:type="gramEnd"/>
            <w:r w:rsidRPr="00651774">
              <w:rPr>
                <w:rFonts w:ascii="Times New Roman" w:hAnsi="Times New Roman" w:cs="Times New Roman"/>
              </w:rPr>
              <w:t xml:space="preserve"> лето,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А от морозов можно умереть.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А как нам быть???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Фатально не привыкнуть…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Они меняются местами, так назло…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Сезоны эти, это точно пытка…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 xml:space="preserve">Они на нас легли так тяжело… 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- О природном или общественном явлении пишет автор?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- Замечательно, когда вопросов больше, чем ответов! Значит, нам еще предстоит многое выяснить и понять и про нашу историю, и про нашу современность и про нас самих.</w:t>
            </w: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Организует работу по рефлексии урока. </w:t>
            </w: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 xml:space="preserve">- В завершении, остается определить, в какой же КЛИМАТ был на нашем уроке. </w:t>
            </w: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- Определите его с помощью оценки эффективности с позиций Я, МЫ, ДЕЛО.</w:t>
            </w:r>
          </w:p>
          <w:p w:rsidR="00514D1E" w:rsidRPr="00651774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ВЫПОЛНЕНИЕ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bCs/>
                <w:sz w:val="20"/>
              </w:rPr>
              <w:t xml:space="preserve">а) Как Я работал:  </w:t>
            </w:r>
            <w:r w:rsidRPr="00651774">
              <w:rPr>
                <w:rFonts w:ascii="Times New Roman" w:hAnsi="Times New Roman" w:cs="Times New Roman"/>
                <w:sz w:val="20"/>
              </w:rPr>
              <w:t>глубоки знания – 9-10 баллов;  частично усвоил материал – 7-8 баллов;  мало что понял – 4-5 баллов?</w:t>
            </w:r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51774">
              <w:rPr>
                <w:rFonts w:ascii="Times New Roman" w:hAnsi="Times New Roman" w:cs="Times New Roman"/>
                <w:b/>
                <w:bCs/>
                <w:sz w:val="20"/>
              </w:rPr>
              <w:t xml:space="preserve">б) Как МЫ работали:  </w:t>
            </w:r>
            <w:r w:rsidRPr="00651774">
              <w:rPr>
                <w:rFonts w:ascii="Times New Roman" w:hAnsi="Times New Roman" w:cs="Times New Roman"/>
                <w:sz w:val="20"/>
              </w:rPr>
              <w:t>четко, согласовано – 9-10 балов; нарушали ритм – 7-8 баллов; неорганизованно – 4-5 балл?</w:t>
            </w:r>
            <w:proofErr w:type="gramEnd"/>
          </w:p>
          <w:p w:rsidR="00514D1E" w:rsidRPr="00651774" w:rsidRDefault="00514D1E" w:rsidP="00E70A41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651774">
              <w:rPr>
                <w:rFonts w:ascii="Times New Roman" w:hAnsi="Times New Roman" w:cs="Times New Roman"/>
                <w:b/>
                <w:bCs/>
                <w:sz w:val="20"/>
              </w:rPr>
              <w:t xml:space="preserve">в) ДЕЛО:  </w:t>
            </w:r>
            <w:r w:rsidRPr="00651774">
              <w:rPr>
                <w:rFonts w:ascii="Times New Roman" w:hAnsi="Times New Roman" w:cs="Times New Roman"/>
                <w:sz w:val="20"/>
              </w:rPr>
              <w:t>тема изучена глубоко – 9-10 баллов;  тема изучена частично – 7-8 баллов;  затруднения в новом способе получения знаний – 4-5 баллов?</w:t>
            </w: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555555"/>
                <w:sz w:val="16"/>
                <w:szCs w:val="18"/>
              </w:rPr>
            </w:pPr>
            <w:r w:rsidRPr="00651774">
              <w:rPr>
                <w:rFonts w:ascii="Arial" w:eastAsia="Times New Roman" w:hAnsi="Arial" w:cs="Arial"/>
                <w:noProof/>
                <w:color w:val="555555"/>
                <w:sz w:val="16"/>
                <w:szCs w:val="18"/>
              </w:rPr>
              <w:lastRenderedPageBreak/>
              <w:drawing>
                <wp:inline distT="0" distB="0" distL="0" distR="0">
                  <wp:extent cx="2571750" cy="1885950"/>
                  <wp:effectExtent l="19050" t="0" r="0" b="0"/>
                  <wp:docPr id="1" name="Рисунок 1" descr="art_2_2_clip_image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t_2_2_clip_image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Краткий анализ полученных данных.</w:t>
            </w:r>
          </w:p>
          <w:p w:rsidR="00514D1E" w:rsidRDefault="00514D1E" w:rsidP="00E70A41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51774">
              <w:rPr>
                <w:rFonts w:ascii="Times New Roman" w:eastAsia="Times New Roman" w:hAnsi="Times New Roman" w:cs="Times New Roman"/>
                <w:szCs w:val="24"/>
              </w:rPr>
              <w:t>Спасибо за работу!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77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1. Представляют ХАРАКТЕРИСТИКИ, обсуждают, совместно редактируют.</w:t>
            </w: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774">
              <w:rPr>
                <w:rFonts w:ascii="Times New Roman" w:hAnsi="Times New Roman" w:cs="Times New Roman"/>
                <w:sz w:val="24"/>
                <w:szCs w:val="28"/>
              </w:rPr>
              <w:t>2. Высказывают мнения по проблемному вопросу.</w:t>
            </w: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774">
              <w:rPr>
                <w:rFonts w:ascii="Times New Roman" w:hAnsi="Times New Roman" w:cs="Times New Roman"/>
                <w:sz w:val="24"/>
                <w:szCs w:val="28"/>
              </w:rPr>
              <w:t>3. Осуществляют рефлексию</w:t>
            </w:r>
          </w:p>
          <w:p w:rsidR="00514D1E" w:rsidRPr="00651774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774">
              <w:rPr>
                <w:rFonts w:ascii="Times New Roman" w:hAnsi="Times New Roman" w:cs="Times New Roman"/>
                <w:sz w:val="24"/>
                <w:szCs w:val="28"/>
              </w:rPr>
              <w:t>урока.</w:t>
            </w: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D1E" w:rsidRPr="00207416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Предметный результат:</w:t>
            </w:r>
          </w:p>
          <w:p w:rsidR="00514D1E" w:rsidRPr="00651774" w:rsidRDefault="00514D1E" w:rsidP="00E70A41">
            <w:pPr>
              <w:pStyle w:val="a6"/>
              <w:ind w:left="-15" w:firstLine="15"/>
              <w:jc w:val="center"/>
              <w:rPr>
                <w:rFonts w:ascii="Times New Roman" w:hAnsi="Times New Roman" w:cs="Times New Roman"/>
                <w:szCs w:val="28"/>
              </w:rPr>
            </w:pPr>
            <w:r w:rsidRPr="00651774">
              <w:rPr>
                <w:rFonts w:ascii="Times New Roman" w:hAnsi="Times New Roman" w:cs="Times New Roman"/>
              </w:rPr>
              <w:t>- конкретизируют понятие «психологический климат общества»</w:t>
            </w:r>
            <w:r w:rsidRPr="0065177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имеют представление о динамике настроений послевоенного населения – от радости Победы до боли, разочарования «от несбывшихся надежд»;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оценочно осмысливают жизнь общества в послевоенный период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Метапредметный результат: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Познавательные УУД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критически анализируют историческое прошлое;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Коммуникативные УУД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формулируют собственное мнение, позицию, аргументируют  свою позицию и координируют ее с позициями партнеров в сотрудничестве при общем решении познавательных задач.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Личностные УУД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уважительно относятся к иному мнению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Предметный результат: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Cs w:val="28"/>
              </w:rPr>
            </w:pPr>
            <w:r w:rsidRPr="00651774">
              <w:rPr>
                <w:rFonts w:ascii="Times New Roman" w:hAnsi="Times New Roman" w:cs="Times New Roman"/>
              </w:rPr>
              <w:t>- конкретизируют понятие «психологический климат общества»</w:t>
            </w:r>
            <w:r w:rsidRPr="006517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774">
              <w:rPr>
                <w:rFonts w:ascii="Times New Roman" w:hAnsi="Times New Roman" w:cs="Times New Roman"/>
                <w:szCs w:val="28"/>
              </w:rPr>
              <w:t>его связи с общим понятием «климат»;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Метапредметный результат: Коммуникативные УУД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формулируют собственное мнение, позицию.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1774">
              <w:rPr>
                <w:rFonts w:ascii="Times New Roman" w:hAnsi="Times New Roman" w:cs="Times New Roman"/>
                <w:b/>
              </w:rPr>
              <w:t>Регулятивные УУД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предвидеть уровень усвоения знаний;</w:t>
            </w:r>
          </w:p>
          <w:p w:rsidR="00514D1E" w:rsidRPr="00651774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1774">
              <w:rPr>
                <w:rFonts w:ascii="Times New Roman" w:hAnsi="Times New Roman" w:cs="Times New Roman"/>
              </w:rPr>
              <w:t>- критически оценивать результат деятельности.</w:t>
            </w:r>
          </w:p>
          <w:p w:rsidR="00514D1E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14D1E" w:rsidRPr="00341DBF" w:rsidRDefault="00514D1E" w:rsidP="00E70A41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14D1E" w:rsidRDefault="00514D1E" w:rsidP="00E70A41">
            <w:pPr>
              <w:spacing w:before="100" w:beforeAutospacing="1" w:after="100" w:afterAutospacing="1"/>
              <w:ind w:left="141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4D1E" w:rsidRDefault="00514D1E" w:rsidP="00E70A41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9E0DF7" w:rsidRDefault="009E0DF7" w:rsidP="009E0DF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DF7" w:rsidRDefault="009E0DF7" w:rsidP="009E0DF7"/>
    <w:p w:rsidR="00ED229F" w:rsidRDefault="00ED229F"/>
    <w:sectPr w:rsidR="00ED229F" w:rsidSect="009E0D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2AD"/>
    <w:multiLevelType w:val="hybridMultilevel"/>
    <w:tmpl w:val="DBE6B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2079C"/>
    <w:multiLevelType w:val="hybridMultilevel"/>
    <w:tmpl w:val="6A0E366C"/>
    <w:lvl w:ilvl="0" w:tplc="4EC65BF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AC9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F0A8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96A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250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8A9F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BCED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EED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0A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2153E4"/>
    <w:multiLevelType w:val="hybridMultilevel"/>
    <w:tmpl w:val="40A800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E919F4"/>
    <w:multiLevelType w:val="hybridMultilevel"/>
    <w:tmpl w:val="8398F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E46714"/>
    <w:multiLevelType w:val="hybridMultilevel"/>
    <w:tmpl w:val="1E26E4D6"/>
    <w:lvl w:ilvl="0" w:tplc="D9A4E648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857FF"/>
    <w:multiLevelType w:val="hybridMultilevel"/>
    <w:tmpl w:val="612A0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0DF7"/>
    <w:rsid w:val="00514D1E"/>
    <w:rsid w:val="006C3330"/>
    <w:rsid w:val="009E0DF7"/>
    <w:rsid w:val="00ED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9E0DF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E0D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9E0DF7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9E0DF7"/>
    <w:pPr>
      <w:ind w:left="720"/>
      <w:contextualSpacing/>
    </w:pPr>
  </w:style>
  <w:style w:type="table" w:styleId="a8">
    <w:name w:val="Table Grid"/>
    <w:basedOn w:val="a1"/>
    <w:uiPriority w:val="59"/>
    <w:rsid w:val="009E0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14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4D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2016-10-22T00:33:00Z</dcterms:created>
  <dcterms:modified xsi:type="dcterms:W3CDTF">2016-10-22T01:00:00Z</dcterms:modified>
</cp:coreProperties>
</file>