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4D" w:rsidRDefault="00735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Технологическая карта урока №9  по обществознанию  (5класс)</w:t>
      </w:r>
    </w:p>
    <w:p w:rsidR="007352F0" w:rsidRDefault="00735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Семейное хозяйство</w:t>
      </w:r>
    </w:p>
    <w:p w:rsidR="007352F0" w:rsidRDefault="007352F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365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6"/>
        <w:gridCol w:w="644"/>
        <w:gridCol w:w="1809"/>
        <w:gridCol w:w="208"/>
        <w:gridCol w:w="1006"/>
        <w:gridCol w:w="2489"/>
        <w:gridCol w:w="2723"/>
        <w:gridCol w:w="362"/>
        <w:gridCol w:w="1882"/>
        <w:gridCol w:w="2685"/>
        <w:gridCol w:w="1361"/>
      </w:tblGrid>
      <w:tr w:rsidR="00336C14" w:rsidTr="007352F0">
        <w:trPr>
          <w:trHeight w:val="825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705" w:type="dxa"/>
            <w:gridSpan w:val="7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Семейное хозяйство </w:t>
            </w:r>
          </w:p>
        </w:tc>
      </w:tr>
      <w:tr w:rsidR="00336C14" w:rsidTr="007352F0">
        <w:trPr>
          <w:trHeight w:val="690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05" w:type="dxa"/>
            <w:gridSpan w:val="7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C14" w:rsidTr="007352F0">
        <w:trPr>
          <w:trHeight w:val="481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2705" w:type="dxa"/>
            <w:gridSpan w:val="7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ткрытие нового  знания</w:t>
            </w:r>
          </w:p>
        </w:tc>
      </w:tr>
      <w:tr w:rsidR="00336C14" w:rsidTr="007352F0">
        <w:trPr>
          <w:trHeight w:val="645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2705" w:type="dxa"/>
            <w:gridSpan w:val="7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sz w:val="28"/>
                <w:szCs w:val="28"/>
                <w:lang/>
              </w:rPr>
              <w:t>Создать условия для формирования представлений о  значении как самого труда в семье для удовлетворения основных потребностей и обеспечения ее жизнедеятельности, так и о важности сотрудничества, взаимопомощи членов семьи в его организации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336C14" w:rsidTr="007352F0">
        <w:trPr>
          <w:trHeight w:val="465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ресурсы </w:t>
            </w:r>
          </w:p>
        </w:tc>
        <w:tc>
          <w:tcPr>
            <w:tcW w:w="12705" w:type="dxa"/>
            <w:gridSpan w:val="7"/>
          </w:tcPr>
          <w:p w:rsidR="0026556B" w:rsidRPr="0026556B" w:rsidRDefault="0026556B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556B">
              <w:rPr>
                <w:rFonts w:ascii="Times New Roman" w:hAnsi="Times New Roman" w:cs="Times New Roman"/>
                <w:sz w:val="28"/>
                <w:szCs w:val="28"/>
              </w:rPr>
              <w:t>«Обществознание. 5 класс</w:t>
            </w:r>
            <w:proofErr w:type="gramStart"/>
            <w:r w:rsidRPr="0026556B">
              <w:rPr>
                <w:rFonts w:ascii="Times New Roman" w:hAnsi="Times New Roman" w:cs="Times New Roman"/>
                <w:sz w:val="28"/>
                <w:szCs w:val="28"/>
              </w:rPr>
              <w:t>.»  (</w:t>
            </w:r>
            <w:proofErr w:type="gramEnd"/>
            <w:r w:rsidRPr="0026556B">
              <w:rPr>
                <w:rFonts w:ascii="Times New Roman" w:hAnsi="Times New Roman" w:cs="Times New Roman"/>
                <w:sz w:val="28"/>
                <w:szCs w:val="28"/>
              </w:rPr>
              <w:t>ФГОС)  Под ред. Л.Н.Боголюбова и Л.Ф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.Ивановой  М.: Просвещение, 2014</w:t>
            </w:r>
          </w:p>
          <w:p w:rsidR="009971C3" w:rsidRPr="0026556B" w:rsidRDefault="009971C3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proofErr w:type="spellStart"/>
              <w:r w:rsidRPr="0026556B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OnlineMultfilmy.ru</w:t>
              </w:r>
              <w:proofErr w:type="spellEnd"/>
            </w:hyperlink>
            <w:r w:rsidRPr="00265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›</w:t>
            </w:r>
            <w:proofErr w:type="spellStart"/>
            <w:r w:rsidRPr="0026556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6556B">
              <w:rPr>
                <w:rFonts w:ascii="Times New Roman" w:hAnsi="Times New Roman" w:cs="Times New Roman"/>
                <w:sz w:val="28"/>
                <w:szCs w:val="28"/>
              </w:rPr>
              <w:instrText>HYPERLINK "http://yandex.ru/clck/jsredir?from=yandex.ru%3Byandsearch%3Bweb%3B%3B&amp;text=&amp;etext=460.INi_vEsSwQ8DWSowYFVo1Q9gCg9GcsVZyoK7kjbCcC1dC-cXxD2TkDVgig32z0EHSS1Na9yLq2KlgEzjz_8hN8wVLKKQs4UFSKXteVZ0ki57yY8eWAl8QaNVqU589jfkbCBe0xdzDz3w0Bd40Nd3lwYp4YEKcI2e4uG7PyLsxKwUK-IQ-l9XvoZHIijpxXml21T9P1FaJylVWQwFHpyVPOLRObygPD9X6jV5S7TlgFdVblLOXqNwzk5FbxkCb_kxR07SpZ9PddRD7JfqSm-EGyLJTH-aJ0_WDcPcB7vM7T13t_okS3GL1TTFrAblBNJERvTfWnT9CQb3rN2Twaur2QxlhlxTP8oTj1pBgPSZ-R4k7sm6PGBA1FONAORyEt2tCdWBEr1_d0g7f0pAR0Yk-gb-cxTC_TYcye98xWi9aiQ.0e6b96b78146d276acf036bf1ed63a8e3cb41328&amp;uuid=&amp;state=AiuY0DBWFJ4ePaEse6rgeKdnI0e4oXuRYo0IEhrXr7w0L24O5Xv8RnUVwmxyeTliDoqUKrGrVaQ_H1td9JG3-Y-yKeJz36rVImVn3CeBTC0jlbO5_dA_3zxLSU5sRVIVl2u05mof3aw1WybBshMnxv5OPqO6WdvCI2pM9YNGpICS72lpDdZplsJEiNTEFu8EMEyATISV4hQ4yBs5_Qdphpg6Z5PeJTvxzhKIvcmpu16D1P91d9C6mt5B_KBcrWUAMJOkKXEYJxibpcULlQHM7UqMXivtnL6XJUOaYfe7U-515YEI0GNAwTAeAJRrC2Ok8h6gd68GOhSaIdGN6hV16WA05m7_rmUeUWBUK9OaLFffJJHxxUT69A&amp;data=UlNrNmk5WktYejR0eWJFYk1LdmtxalEtSjQ4NWxUUDJwQ2VycGJMcTRlczRiQmstbUtlOTRLN2lLc3NOUnNGUW1ZczB1S0tvRndtNF9XYXZ4MzZBYVBVdXBUbWpXNWQ3dlBwU05nOEZ4eEtnZ21zbzdZYWhHYzQxZ1ZxX3ZjSkg&amp;b64e=2&amp;sign=e57e1efd9f675582a4116f689bec2e4f&amp;keyno=0&amp;l10n=ru&amp;cts=1411804838485&amp;mc=3.417420904274472" \t "_blank"</w:instrText>
            </w:r>
            <w:r w:rsidRPr="0026556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6556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fedorino</w:t>
            </w:r>
            <w:r w:rsidRPr="00265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6556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gore</w:t>
            </w:r>
            <w:proofErr w:type="spellEnd"/>
            <w:r w:rsidRPr="002655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26556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336C14" w:rsidTr="007352F0">
        <w:trPr>
          <w:trHeight w:val="1125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 урока</w:t>
            </w:r>
          </w:p>
        </w:tc>
        <w:tc>
          <w:tcPr>
            <w:tcW w:w="12705" w:type="dxa"/>
            <w:gridSpan w:val="7"/>
          </w:tcPr>
          <w:p w:rsidR="007352F0" w:rsidRDefault="007352F0" w:rsidP="007352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должен быть хозяин дома</w:t>
            </w:r>
          </w:p>
          <w:p w:rsidR="007352F0" w:rsidRPr="007352F0" w:rsidRDefault="007352F0" w:rsidP="007352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хозяйствовать по правилам</w:t>
            </w:r>
          </w:p>
        </w:tc>
      </w:tr>
      <w:tr w:rsidR="00336C14" w:rsidTr="007352F0">
        <w:trPr>
          <w:trHeight w:val="840"/>
        </w:trPr>
        <w:tc>
          <w:tcPr>
            <w:tcW w:w="3660" w:type="dxa"/>
            <w:gridSpan w:val="4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lastRenderedPageBreak/>
              <w:t>Личностно значимая проблема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spellStart"/>
            <w:r w:rsidRPr="007352F0"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t>етоды</w:t>
            </w:r>
            <w:proofErr w:type="spellEnd"/>
            <w:r w:rsidRPr="007352F0"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t xml:space="preserve"> и формы </w:t>
            </w:r>
            <w:r w:rsidRPr="007352F0"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br/>
              <w:t>обучения</w:t>
            </w:r>
          </w:p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05" w:type="dxa"/>
            <w:gridSpan w:val="7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sz w:val="28"/>
                <w:szCs w:val="28"/>
                <w:lang/>
              </w:rPr>
              <w:t>Настоящий хозяин одинаково бережно и рачительно относится к любому достоянию – своему или общественному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i/>
                <w:iCs/>
                <w:sz w:val="28"/>
                <w:szCs w:val="28"/>
                <w:lang/>
              </w:rPr>
              <w:t>Методы:</w:t>
            </w:r>
            <w:r w:rsidRPr="007352F0"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наглядный, частично-поисковый, практический, контроля.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i/>
                <w:iCs/>
                <w:sz w:val="28"/>
                <w:szCs w:val="28"/>
                <w:lang/>
              </w:rPr>
              <w:t>Формы:</w:t>
            </w:r>
            <w:r w:rsidRPr="007352F0"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индивидуальная, фронтальная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336C14" w:rsidTr="007352F0">
        <w:trPr>
          <w:trHeight w:val="510"/>
        </w:trPr>
        <w:tc>
          <w:tcPr>
            <w:tcW w:w="3660" w:type="dxa"/>
            <w:gridSpan w:val="4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F0">
              <w:rPr>
                <w:rFonts w:ascii="Times New Roman" w:hAnsi="Times New Roman" w:cs="Times New Roman"/>
                <w:b/>
                <w:bCs/>
                <w:sz w:val="28"/>
                <w:szCs w:val="28"/>
                <w:lang/>
              </w:rPr>
              <w:t>Основные понятия</w:t>
            </w:r>
          </w:p>
        </w:tc>
        <w:tc>
          <w:tcPr>
            <w:tcW w:w="12705" w:type="dxa"/>
            <w:gridSpan w:val="7"/>
          </w:tcPr>
          <w:p w:rsidR="007352F0" w:rsidRDefault="007352F0" w:rsidP="00735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2F0">
              <w:rPr>
                <w:rFonts w:ascii="Times New Roman" w:hAnsi="Times New Roman" w:cs="Times New Roman"/>
                <w:i/>
                <w:iCs/>
                <w:sz w:val="28"/>
                <w:szCs w:val="28"/>
                <w:lang/>
              </w:rPr>
              <w:t>Домашнее хозяйство, семейный бюджет</w:t>
            </w:r>
          </w:p>
        </w:tc>
      </w:tr>
      <w:tr w:rsidR="007352F0" w:rsidTr="007352F0">
        <w:trPr>
          <w:trHeight w:val="525"/>
        </w:trPr>
        <w:tc>
          <w:tcPr>
            <w:tcW w:w="16365" w:type="dxa"/>
            <w:gridSpan w:val="11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                      Планируемые результаты</w:t>
            </w:r>
          </w:p>
        </w:tc>
      </w:tr>
      <w:tr w:rsidR="00B32761" w:rsidTr="007352F0">
        <w:trPr>
          <w:trHeight w:val="555"/>
        </w:trPr>
        <w:tc>
          <w:tcPr>
            <w:tcW w:w="4710" w:type="dxa"/>
            <w:gridSpan w:val="5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Предметные УУД</w:t>
            </w:r>
          </w:p>
        </w:tc>
        <w:tc>
          <w:tcPr>
            <w:tcW w:w="5295" w:type="dxa"/>
            <w:gridSpan w:val="2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УУД</w:t>
            </w:r>
          </w:p>
        </w:tc>
        <w:tc>
          <w:tcPr>
            <w:tcW w:w="6360" w:type="dxa"/>
            <w:gridSpan w:val="4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Личностные   УУД</w:t>
            </w:r>
          </w:p>
        </w:tc>
      </w:tr>
      <w:tr w:rsidR="00B32761" w:rsidTr="007352F0">
        <w:trPr>
          <w:trHeight w:val="375"/>
        </w:trPr>
        <w:tc>
          <w:tcPr>
            <w:tcW w:w="4710" w:type="dxa"/>
            <w:gridSpan w:val="5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Научатся  характеризовать семейно-правовые отношения, анализировать важные признаки семьи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такие как совместный труд и ведение домашнего хозяйства; работать с текстом учебника;  решать логические задачи; высказывать собственное мнение, суждения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</w:p>
        </w:tc>
        <w:tc>
          <w:tcPr>
            <w:tcW w:w="5295" w:type="dxa"/>
            <w:gridSpan w:val="2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  <w:t xml:space="preserve">Познавательные: 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выявляют особенности и признаки объектов; приводят примеры в качестве доказательства выдвигаемых положений.</w:t>
            </w: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  <w:t xml:space="preserve"> 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  <w:t>Коммуникативные:</w:t>
            </w:r>
            <w:r w:rsidRPr="007352F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взаимодействуют в ходе совместной работы, ведут диалог, участвуют в дискуссии;</w:t>
            </w: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принимают другое мнение и позицию, допускают существование различных точек зрения.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/>
              </w:rPr>
              <w:t xml:space="preserve">Регулятивные: 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 xml:space="preserve">прогнозируют результаты уровня усвоения изучаемого материала; принимают и сохраняют 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lastRenderedPageBreak/>
              <w:t>учебную задачу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</w:p>
        </w:tc>
        <w:tc>
          <w:tcPr>
            <w:tcW w:w="6360" w:type="dxa"/>
            <w:gridSpan w:val="4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lastRenderedPageBreak/>
              <w:t>Сохраняют мотивацию к учебной деятельности; проявляют интерес к новому учебному материалу; выражают положительное отношение к процессу познания; адекватно понимают причины успешнос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ти/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 xml:space="preserve"> учебной деятель</w:t>
            </w:r>
            <w:r w:rsidRPr="007352F0"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  <w:t>ности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  <w:lang/>
              </w:rPr>
            </w:pPr>
          </w:p>
        </w:tc>
      </w:tr>
      <w:tr w:rsidR="007352F0" w:rsidTr="007352F0">
        <w:trPr>
          <w:trHeight w:val="600"/>
        </w:trPr>
        <w:tc>
          <w:tcPr>
            <w:tcW w:w="16365" w:type="dxa"/>
            <w:gridSpan w:val="11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                                                       ОРГАНИЗАЦИОННАЯ    СТРУКТУРА        УРОКА</w:t>
            </w:r>
          </w:p>
        </w:tc>
      </w:tr>
      <w:tr w:rsidR="00336C14" w:rsidRPr="007352F0" w:rsidTr="007352F0">
        <w:trPr>
          <w:trHeight w:val="960"/>
        </w:trPr>
        <w:tc>
          <w:tcPr>
            <w:tcW w:w="1080" w:type="dxa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Этапы урока </w:t>
            </w:r>
          </w:p>
        </w:tc>
        <w:tc>
          <w:tcPr>
            <w:tcW w:w="600" w:type="dxa"/>
          </w:tcPr>
          <w:p w:rsidR="007352F0" w:rsidRDefault="007352F0" w:rsidP="007352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</w:t>
            </w:r>
          </w:p>
        </w:tc>
        <w:tc>
          <w:tcPr>
            <w:tcW w:w="1770" w:type="dxa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 xml:space="preserve">Обучающие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и развивающие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компоненты, задания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и упражнения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3765" w:type="dxa"/>
            <w:gridSpan w:val="3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Деятельность учителя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2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90" w:type="dxa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 xml:space="preserve">Формы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организации </w:t>
            </w:r>
            <w:proofErr w:type="spellStart"/>
            <w:r w:rsidRPr="007352F0">
              <w:rPr>
                <w:rFonts w:ascii="Times New Roman" w:hAnsi="Times New Roman" w:cs="Times New Roman"/>
                <w:lang/>
              </w:rPr>
              <w:t>совзаимо</w:t>
            </w:r>
            <w:proofErr w:type="spellEnd"/>
            <w:r w:rsidRPr="007352F0">
              <w:rPr>
                <w:rFonts w:ascii="Times New Roman" w:hAnsi="Times New Roman" w:cs="Times New Roman"/>
                <w:lang/>
              </w:rPr>
              <w:t>-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действия на уроке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2730" w:type="dxa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Универсальные учебные действия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(УУД)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7352F0" w:rsidRPr="007352F0" w:rsidRDefault="007352F0" w:rsidP="007352F0">
            <w:pPr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Формы контроля</w:t>
            </w:r>
          </w:p>
          <w:p w:rsidR="007352F0" w:rsidRPr="007352F0" w:rsidRDefault="007352F0" w:rsidP="007352F0">
            <w:pPr>
              <w:rPr>
                <w:rFonts w:ascii="Times New Roman" w:hAnsi="Times New Roman" w:cs="Times New Roman"/>
              </w:rPr>
            </w:pPr>
          </w:p>
        </w:tc>
      </w:tr>
      <w:tr w:rsidR="00336C14" w:rsidRPr="007352F0" w:rsidTr="007352F0">
        <w:trPr>
          <w:trHeight w:val="1500"/>
        </w:trPr>
        <w:tc>
          <w:tcPr>
            <w:tcW w:w="1080" w:type="dxa"/>
          </w:tcPr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</w:rPr>
              <w:t>1.орга-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52F0">
              <w:rPr>
                <w:rFonts w:ascii="Times New Roman" w:hAnsi="Times New Roman" w:cs="Times New Roman"/>
              </w:rPr>
              <w:t>низаци</w:t>
            </w:r>
            <w:proofErr w:type="spellEnd"/>
            <w:r w:rsidRPr="007352F0">
              <w:rPr>
                <w:rFonts w:ascii="Times New Roman" w:hAnsi="Times New Roman" w:cs="Times New Roman"/>
              </w:rPr>
              <w:t>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352F0">
              <w:rPr>
                <w:rFonts w:ascii="Times New Roman" w:hAnsi="Times New Roman" w:cs="Times New Roman"/>
              </w:rPr>
              <w:t>онный</w:t>
            </w:r>
            <w:proofErr w:type="spellEnd"/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Pr="007352F0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7352F0">
              <w:rPr>
                <w:rFonts w:ascii="Times New Roman" w:hAnsi="Times New Roman" w:cs="Times New Roman"/>
                <w:bCs/>
                <w:lang/>
              </w:rPr>
              <w:t>Моти</w:t>
            </w:r>
            <w:r w:rsidRPr="007352F0">
              <w:rPr>
                <w:rFonts w:ascii="Times New Roman" w:hAnsi="Times New Roman" w:cs="Times New Roman"/>
                <w:bCs/>
              </w:rPr>
              <w:t>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7352F0">
              <w:rPr>
                <w:rFonts w:ascii="Times New Roman" w:hAnsi="Times New Roman" w:cs="Times New Roman"/>
                <w:bCs/>
                <w:lang/>
              </w:rPr>
              <w:t>вация</w:t>
            </w:r>
            <w:proofErr w:type="spellEnd"/>
            <w:r w:rsidRPr="007352F0">
              <w:rPr>
                <w:rFonts w:ascii="Times New Roman" w:hAnsi="Times New Roman" w:cs="Times New Roman"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bCs/>
                <w:lang/>
              </w:rPr>
              <w:br/>
              <w:t>к учеб</w:t>
            </w:r>
            <w:r w:rsidRPr="007352F0">
              <w:rPr>
                <w:rFonts w:ascii="Times New Roman" w:hAnsi="Times New Roman" w:cs="Times New Roman"/>
                <w:bCs/>
              </w:rPr>
              <w:t>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352F0">
              <w:rPr>
                <w:rFonts w:ascii="Times New Roman" w:hAnsi="Times New Roman" w:cs="Times New Roman"/>
                <w:bCs/>
                <w:lang/>
              </w:rPr>
              <w:t>ной деятель</w:t>
            </w:r>
            <w:r w:rsidRPr="007352F0">
              <w:rPr>
                <w:rFonts w:ascii="Times New Roman" w:hAnsi="Times New Roman" w:cs="Times New Roman"/>
                <w:bCs/>
              </w:rPr>
              <w:t>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  <w:lang/>
              </w:rPr>
            </w:pPr>
            <w:proofErr w:type="spellStart"/>
            <w:r w:rsidRPr="007352F0">
              <w:rPr>
                <w:rFonts w:ascii="Times New Roman" w:hAnsi="Times New Roman" w:cs="Times New Roman"/>
                <w:bCs/>
                <w:lang/>
              </w:rPr>
              <w:t>ности</w:t>
            </w:r>
            <w:proofErr w:type="spellEnd"/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7352F0">
              <w:rPr>
                <w:rFonts w:ascii="Times New Roman" w:hAnsi="Times New Roman" w:cs="Times New Roman"/>
                <w:bCs/>
                <w:lang/>
              </w:rPr>
              <w:t>Акту-ализа</w:t>
            </w:r>
            <w:proofErr w:type="spellEnd"/>
            <w:r w:rsidRPr="007352F0">
              <w:rPr>
                <w:rFonts w:ascii="Times New Roman" w:hAnsi="Times New Roman" w:cs="Times New Roman"/>
                <w:bCs/>
              </w:rPr>
              <w:t>-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7352F0">
              <w:rPr>
                <w:rFonts w:ascii="Times New Roman" w:hAnsi="Times New Roman" w:cs="Times New Roman"/>
                <w:bCs/>
                <w:lang/>
              </w:rPr>
              <w:t>ция</w:t>
            </w:r>
            <w:proofErr w:type="spellEnd"/>
            <w:r w:rsidRPr="007352F0">
              <w:rPr>
                <w:rFonts w:ascii="Times New Roman" w:hAnsi="Times New Roman" w:cs="Times New Roman"/>
                <w:bCs/>
                <w:lang/>
              </w:rPr>
              <w:t xml:space="preserve"> знаний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Динами-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пауза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7352F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Cs/>
                <w:lang/>
              </w:rPr>
            </w:pPr>
            <w:r w:rsidRPr="007352F0">
              <w:rPr>
                <w:rFonts w:ascii="Times New Roman" w:hAnsi="Times New Roman" w:cs="Times New Roman"/>
                <w:bCs/>
                <w:lang/>
              </w:rPr>
              <w:t>Изучение нового матери-ала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33580">
              <w:rPr>
                <w:rFonts w:ascii="Times New Roman" w:hAnsi="Times New Roman" w:cs="Times New Roman"/>
                <w:bCs/>
              </w:rPr>
              <w:t>5.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Первич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осмыс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 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закреп-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ление</w:t>
            </w:r>
            <w:proofErr w:type="spellEnd"/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изучен-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мате</w:t>
            </w:r>
            <w:proofErr w:type="gramEnd"/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риала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9971C3" w:rsidRDefault="00833580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9971C3">
              <w:rPr>
                <w:rFonts w:ascii="Times New Roman" w:hAnsi="Times New Roman" w:cs="Times New Roman"/>
                <w:bCs/>
              </w:rPr>
              <w:t>.Итоги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Урока.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Реф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Лексия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E72695" w:rsidRPr="00B32761" w:rsidRDefault="00E72695" w:rsidP="00D314A6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Домашнее задание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</w:tcPr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B24638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B24638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B24638" w:rsidRDefault="00B24638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B24638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6C14" w:rsidRPr="007352F0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заданиями ролевой игры 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«Семейный бюджет»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семьи разные </w:t>
            </w:r>
            <w:r>
              <w:rPr>
                <w:rFonts w:ascii="Times New Roman" w:hAnsi="Times New Roman" w:cs="Times New Roman"/>
              </w:rPr>
              <w:lastRenderedPageBreak/>
              <w:t>по составу, с разным доходом, предусмотрены варианты заданий с  различными вариантами бюджета)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 xml:space="preserve">Работа с учебником, </w:t>
            </w:r>
            <w:r w:rsidRPr="007352F0">
              <w:rPr>
                <w:rFonts w:ascii="Times New Roman" w:hAnsi="Times New Roman" w:cs="Times New Roman"/>
                <w:lang/>
              </w:rPr>
              <w:br/>
            </w:r>
            <w:r w:rsidRPr="007352F0">
              <w:rPr>
                <w:rFonts w:ascii="Times New Roman" w:hAnsi="Times New Roman" w:cs="Times New Roman"/>
                <w:lang/>
              </w:rPr>
              <w:lastRenderedPageBreak/>
              <w:t>с. 35. Заполнение схемы «Черты рачительного хозяина»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карточка</w:t>
            </w:r>
            <w:r w:rsidR="00833580">
              <w:rPr>
                <w:rFonts w:ascii="Times New Roman" w:hAnsi="Times New Roman" w:cs="Times New Roman"/>
              </w:rPr>
              <w:t>ми</w:t>
            </w:r>
            <w:proofErr w:type="gramStart"/>
            <w:r w:rsidR="00833580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9971C3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кластера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Объяснение 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домашнего</w:t>
            </w:r>
          </w:p>
          <w:p w:rsidR="00E72695" w:rsidRPr="00B32761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3765" w:type="dxa"/>
            <w:gridSpan w:val="3"/>
          </w:tcPr>
          <w:p w:rsidR="007352F0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lastRenderedPageBreak/>
              <w:t>Учитель приветствует учеников.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>Создаёт условия для возникновения у обучающихся внутренней потребности включения в учебную деятельность</w:t>
            </w:r>
            <w:r w:rsidRPr="009971C3">
              <w:rPr>
                <w:rFonts w:ascii="Times New Roman" w:hAnsi="Times New Roman" w:cs="Times New Roman"/>
              </w:rPr>
              <w:t>:</w:t>
            </w:r>
            <w:r w:rsidR="009971C3" w:rsidRPr="009971C3">
              <w:rPr>
                <w:rFonts w:ascii="Times New Roman" w:hAnsi="Times New Roman" w:cs="Times New Roman"/>
              </w:rPr>
              <w:t xml:space="preserve"> </w:t>
            </w:r>
            <w:r w:rsidR="009971C3">
              <w:rPr>
                <w:rFonts w:ascii="Times New Roman" w:hAnsi="Times New Roman" w:cs="Times New Roman"/>
              </w:rPr>
              <w:t>-</w:t>
            </w:r>
            <w:r w:rsidR="009971C3" w:rsidRPr="009971C3">
              <w:rPr>
                <w:rFonts w:ascii="Times New Roman" w:hAnsi="Times New Roman" w:cs="Times New Roman"/>
              </w:rPr>
              <w:t>Вы готовы работать?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971C3">
              <w:rPr>
                <w:rFonts w:ascii="Times New Roman" w:hAnsi="Times New Roman" w:cs="Times New Roman"/>
              </w:rPr>
              <w:t>Вы любите мультфильмы?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Тогда наш урок мы начнем именно с мультика. Будем смотреть отрывок из мультфильма «</w:t>
            </w:r>
            <w:proofErr w:type="spellStart"/>
            <w:r w:rsidRPr="009971C3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9971C3">
              <w:rPr>
                <w:rFonts w:ascii="Times New Roman" w:hAnsi="Times New Roman" w:cs="Times New Roman"/>
              </w:rPr>
              <w:t xml:space="preserve"> горе». 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9971C3">
              <w:rPr>
                <w:rFonts w:ascii="Times New Roman" w:hAnsi="Times New Roman" w:cs="Times New Roman"/>
                <w:b/>
              </w:rPr>
              <w:t>(Учитель демонстрирует фрагмент мультфильма</w:t>
            </w:r>
            <w:proofErr w:type="gramEnd"/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71C3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Приложение</w:t>
            </w:r>
            <w:r w:rsidRPr="009971C3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hyperlink r:id="rId6" w:tgtFrame="_blank" w:history="1">
              <w:proofErr w:type="spellStart"/>
              <w:r w:rsidRPr="009971C3">
                <w:rPr>
                  <w:rFonts w:ascii="Times New Roman" w:hAnsi="Times New Roman" w:cs="Times New Roman"/>
                  <w:b/>
                  <w:color w:val="000000" w:themeColor="text1"/>
                </w:rPr>
                <w:t>OnlineMultfilmy.ru</w:t>
              </w:r>
              <w:proofErr w:type="spellEnd"/>
            </w:hyperlink>
            <w:r w:rsidRPr="009971C3">
              <w:rPr>
                <w:rFonts w:ascii="Times New Roman" w:hAnsi="Times New Roman" w:cs="Times New Roman"/>
                <w:b/>
                <w:color w:val="000000" w:themeColor="text1"/>
              </w:rPr>
              <w:t>›</w:t>
            </w:r>
            <w:proofErr w:type="spellStart"/>
            <w:r w:rsidRPr="009971C3">
              <w:rPr>
                <w:rFonts w:ascii="Times New Roman" w:hAnsi="Times New Roman" w:cs="Times New Roman"/>
              </w:rPr>
              <w:fldChar w:fldCharType="begin"/>
            </w:r>
            <w:r w:rsidRPr="009971C3">
              <w:rPr>
                <w:rFonts w:ascii="Times New Roman" w:hAnsi="Times New Roman" w:cs="Times New Roman"/>
              </w:rPr>
              <w:instrText>HYPERLINK "http://yandex.ru/clck/jsredir?from=yandex.ru%3Byandsearch%3Bweb%3B%3B&amp;text=&amp;etext=460.INi_vEsSwQ8DWSowYFVo1Q9gCg9GcsVZyoK7kjbCcC1dC-cXxD2TkDVgig32z0EHSS1Na9yLq2KlgEzjz_8hN8wVLKKQs4UFSKXteVZ0ki57yY8eWAl8QaNVqU589jfkbCBe0xdzDz3w0Bd40Nd3lwYp4YEKcI2e4uG7PyLsxKwUK-IQ-l9XvoZHIijpxXml21T9P1FaJylVWQwFHpyVPOLRObygPD9X6jV5S7TlgFdVblLOXqNwzk5FbxkCb_kxR07SpZ9PddRD7JfqSm-EGyLJTH-aJ0_WDcPcB7vM7T13t_okS3GL1TTFrAblBNJERvTfWnT9CQb3rN2Twaur2QxlhlxTP8oTj1pBgPSZ-R4k7sm6PGBA1FONAORyEt2tCdWBEr1_d0g7f0pAR0Yk-gb-cxTC_TYcye98xWi9aiQ.0e6b96b78146d276acf036bf1ed63a8e3cb41328&amp;uuid=&amp;state=AiuY0DBWFJ4ePaEse6rgeKdnI0e4oXuRYo0IEhrXr7w0L24O5Xv8RnUVwmxyeTliDoqUKrGrVaQ_H1td9JG3-Y-yKeJz36rVImVn3CeBTC0jlbO5_dA_3zxLSU5sRVIVl2u05mof3aw1WybBshMnxv5OPqO6WdvCI2pM9YNGpICS72lpDdZplsJEiNTEFu8EMEyATISV4hQ4yBs5_Qdphpg6Z5PeJTvxzhKIvcmpu16D1P91d9C6mt5B_KBcrWUAMJOkKXEYJxibpcULlQHM7UqMXivtnL6XJUOaYfe7U-515YEI0GNAwTAeAJRrC2Ok8h6gd68GOhSaIdGN6hV16WA05m7_rmUeUWBUK9OaLFffJJHxxUT69A&amp;data=UlNrNmk5WktYejR0eWJFYk1LdmtxalEtSjQ4NWxUUDJwQ2VycGJMcTRlczRiQmstbUtlOTRLN2lLc3NOUnNGUW1ZczB1S0tvRndtNF9XYXZ4MzZBYVBVdXBUbWpXNWQ3dlBwU05nOEZ4eEtnZ21zbzdZYWhHYzQxZ1ZxX3ZjSkg&amp;b64e=2&amp;sign=e57e1efd9f675582a4116f689bec2e4f&amp;keyno=0&amp;l10n=ru&amp;cts=1411804838485&amp;mc=3.417420904274472" \t "_blank"</w:instrText>
            </w:r>
            <w:r w:rsidRPr="009971C3">
              <w:rPr>
                <w:rFonts w:ascii="Times New Roman" w:hAnsi="Times New Roman" w:cs="Times New Roman"/>
              </w:rPr>
              <w:fldChar w:fldCharType="separate"/>
            </w:r>
            <w:r w:rsidRPr="009971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fedorino</w:t>
            </w:r>
            <w:r w:rsidRPr="009971C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Pr="009971C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gore</w:t>
            </w:r>
            <w:proofErr w:type="spellEnd"/>
            <w:r w:rsidRPr="009971C3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r w:rsidRPr="009971C3">
              <w:rPr>
                <w:rFonts w:ascii="Times New Roman" w:hAnsi="Times New Roman" w:cs="Times New Roman"/>
              </w:rPr>
              <w:fldChar w:fldCharType="end"/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971C3">
              <w:rPr>
                <w:rFonts w:ascii="Times New Roman" w:hAnsi="Times New Roman" w:cs="Times New Roman"/>
                <w:color w:val="000000" w:themeColor="text1"/>
              </w:rPr>
              <w:lastRenderedPageBreak/>
              <w:t>Интервал 40с – 1 мин. 45 с)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-На прошлом уроке мы с вами узнали, что такое семейный бюджет и семейное хозяйство. Давайте вспомним определения!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proofErr w:type="gramStart"/>
            <w:r w:rsidRPr="009971C3">
              <w:rPr>
                <w:rFonts w:ascii="Times New Roman" w:hAnsi="Times New Roman" w:cs="Times New Roman"/>
              </w:rPr>
              <w:t>( У</w:t>
            </w:r>
            <w:proofErr w:type="spellStart"/>
            <w:r w:rsidRPr="009971C3">
              <w:rPr>
                <w:rFonts w:ascii="Times New Roman" w:hAnsi="Times New Roman" w:cs="Times New Roman"/>
                <w:lang/>
              </w:rPr>
              <w:t>точняет</w:t>
            </w:r>
            <w:proofErr w:type="spellEnd"/>
            <w:r w:rsidRPr="009971C3">
              <w:rPr>
                <w:rFonts w:ascii="Times New Roman" w:hAnsi="Times New Roman" w:cs="Times New Roman"/>
                <w:lang/>
              </w:rPr>
              <w:t xml:space="preserve"> тематические рамки.</w:t>
            </w:r>
            <w:proofErr w:type="gramEnd"/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>Организует формулировку темы и постановку цели урока учащимися</w:t>
            </w:r>
            <w:r w:rsidRPr="009971C3">
              <w:rPr>
                <w:rFonts w:ascii="Times New Roman" w:hAnsi="Times New Roman" w:cs="Times New Roman"/>
              </w:rPr>
              <w:t>)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- А как вы думаете, что ещё мы с вами должны узнать о семейном хозяйстве? 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Организует  проверку домашнего задания по вопросам: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-На прошлом уроке некоторые из вас получили задание подсчитать, сколько продуктов нужно семье на неделю. Давайте послушаем.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-Много ли остается из купленного?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-Выбрасываете ли какие-нибудь продукты?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Вторая группа получила задание, составить меню праздничного стола на собственный день рождения и узнать, сколько и каких семейных ресурсов потребуется. Давайте выслушаем  ответы.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-Когда вы узнавали стоимость меню, убирали ли какое-нибудь блюдо?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-Почему?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-Какие семейные ресурсы, кроме </w:t>
            </w:r>
            <w:proofErr w:type="gramStart"/>
            <w:r w:rsidRPr="009971C3">
              <w:rPr>
                <w:rFonts w:ascii="Times New Roman" w:hAnsi="Times New Roman" w:cs="Times New Roman"/>
              </w:rPr>
              <w:lastRenderedPageBreak/>
              <w:t>финансовых</w:t>
            </w:r>
            <w:proofErr w:type="gramEnd"/>
            <w:r w:rsidRPr="009971C3">
              <w:rPr>
                <w:rFonts w:ascii="Times New Roman" w:hAnsi="Times New Roman" w:cs="Times New Roman"/>
              </w:rPr>
              <w:t>, будут затрачены на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организацию праздника?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 Третья группа выясняла, как разделяются семейные обязанности</w:t>
            </w:r>
            <w:proofErr w:type="gramStart"/>
            <w:r w:rsidRPr="009971C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Пожалуйста, расскажите нам об этом.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– Кто у вас в доме ведет домашнее хозяйство?  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>– Как у вас распределяются домашние обязан</w:t>
            </w:r>
            <w:r w:rsidRPr="009971C3">
              <w:rPr>
                <w:rFonts w:ascii="Times New Roman" w:hAnsi="Times New Roman" w:cs="Times New Roman"/>
              </w:rPr>
              <w:t>ности?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– Какой вклад в выполнение домашних дел вносишь ты? 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>– Что ты можешь сделать самостоятельно для удобства и уюта в доме?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включает </w:t>
            </w:r>
            <w:proofErr w:type="spellStart"/>
            <w:r>
              <w:rPr>
                <w:rFonts w:ascii="Times New Roman" w:hAnsi="Times New Roman" w:cs="Times New Roman"/>
              </w:rPr>
              <w:t>динамичес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кую  музыку, показывает упражнение разминки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Организует работу в группах: 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Игра  «Семейный бюджет»:  каждая группа </w:t>
            </w:r>
            <w:proofErr w:type="gramStart"/>
            <w:r w:rsidRPr="009971C3">
              <w:rPr>
                <w:rFonts w:ascii="Times New Roman" w:hAnsi="Times New Roman" w:cs="Times New Roman"/>
              </w:rPr>
              <w:t>–с</w:t>
            </w:r>
            <w:proofErr w:type="gramEnd"/>
            <w:r w:rsidRPr="009971C3">
              <w:rPr>
                <w:rFonts w:ascii="Times New Roman" w:hAnsi="Times New Roman" w:cs="Times New Roman"/>
              </w:rPr>
              <w:t>емья  получает карточку с указанием общего семейного дохода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и задание  произвести необходимые траты и остаток бюджета истратить </w:t>
            </w:r>
            <w:r w:rsidRPr="009971C3">
              <w:rPr>
                <w:rFonts w:ascii="Times New Roman" w:hAnsi="Times New Roman" w:cs="Times New Roman"/>
              </w:rPr>
              <w:lastRenderedPageBreak/>
              <w:t>на необходимые семье вещи</w:t>
            </w:r>
            <w:proofErr w:type="gramStart"/>
            <w:r w:rsidRPr="009971C3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9971C3">
              <w:rPr>
                <w:rFonts w:ascii="Times New Roman" w:hAnsi="Times New Roman" w:cs="Times New Roman"/>
              </w:rPr>
              <w:t xml:space="preserve">( на доске «Магазин» с прикрепленными названиями товаров и их стоимостью). 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- Легко было справиться с заданием?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-Уложились ли в бюджет?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-Приходилось ли делать выбор между вещами, которые  были необходимы семье и теми, что просто хотелось купить?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-Вы распоряжались деньгами коллективно или это делал кто-то один?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-давайте сделаем вывод. Как нужно расходовать средства, чтобы на всё хватало и не брать деньги в долг?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Организует «Мозговой штурм» и «Облако ассоциаций» по теме </w:t>
            </w:r>
            <w:r w:rsidR="00833580">
              <w:rPr>
                <w:rFonts w:ascii="Times New Roman" w:hAnsi="Times New Roman" w:cs="Times New Roman"/>
              </w:rPr>
              <w:t>«</w:t>
            </w:r>
            <w:r w:rsidRPr="009971C3">
              <w:rPr>
                <w:rFonts w:ascii="Times New Roman" w:hAnsi="Times New Roman" w:cs="Times New Roman"/>
              </w:rPr>
              <w:t xml:space="preserve">Кто такой хозяин? Каким должен быть хозяин </w:t>
            </w:r>
            <w:r w:rsidR="00833580">
              <w:rPr>
                <w:rFonts w:ascii="Times New Roman" w:hAnsi="Times New Roman" w:cs="Times New Roman"/>
              </w:rPr>
              <w:t>?</w:t>
            </w:r>
            <w:proofErr w:type="gramStart"/>
            <w:r w:rsidR="00833580">
              <w:rPr>
                <w:rFonts w:ascii="Times New Roman" w:hAnsi="Times New Roman" w:cs="Times New Roman"/>
              </w:rPr>
              <w:t>»</w:t>
            </w:r>
            <w:r w:rsidRPr="009971C3">
              <w:rPr>
                <w:rFonts w:ascii="Times New Roman" w:hAnsi="Times New Roman" w:cs="Times New Roman"/>
              </w:rPr>
              <w:t>с</w:t>
            </w:r>
            <w:proofErr w:type="gramEnd"/>
            <w:r w:rsidRPr="009971C3">
              <w:rPr>
                <w:rFonts w:ascii="Times New Roman" w:hAnsi="Times New Roman" w:cs="Times New Roman"/>
              </w:rPr>
              <w:t xml:space="preserve"> заполнением  доски.</w:t>
            </w: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 Сформулируйте вывод, какими чертами должен обладать настоящий хозяин?</w:t>
            </w: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-давайте убедимся, что мы рассуждали правильно, читаем с. 35 </w:t>
            </w:r>
            <w:proofErr w:type="gramStart"/>
            <w:r w:rsidRPr="009971C3">
              <w:rPr>
                <w:rFonts w:ascii="Times New Roman" w:hAnsi="Times New Roman" w:cs="Times New Roman"/>
              </w:rPr>
              <w:t>учебника</w:t>
            </w:r>
            <w:proofErr w:type="gramEnd"/>
            <w:r w:rsidRPr="009971C3">
              <w:rPr>
                <w:rFonts w:ascii="Times New Roman" w:hAnsi="Times New Roman" w:cs="Times New Roman"/>
              </w:rPr>
              <w:t xml:space="preserve"> «Каким должен быть хозяин»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Организует работу по прочтению текста учебника и заполнению </w:t>
            </w:r>
            <w:r w:rsidRPr="009971C3">
              <w:rPr>
                <w:rFonts w:ascii="Times New Roman" w:hAnsi="Times New Roman" w:cs="Times New Roman"/>
                <w:lang/>
              </w:rPr>
              <w:lastRenderedPageBreak/>
              <w:t xml:space="preserve">схемы в тетради. 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Pr="00833580" w:rsidRDefault="00D314A6" w:rsidP="00D314A6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33580" w:rsidRPr="00833580">
              <w:rPr>
                <w:rFonts w:ascii="Times New Roman" w:hAnsi="Times New Roman" w:cs="Times New Roman"/>
              </w:rPr>
              <w:t>Ученые утверждают, что домашнее хозяйство нужно вести по правилам. Давайте и мы покажем, чему научились на данном уроке и создадим мини-проект:</w:t>
            </w:r>
          </w:p>
          <w:p w:rsidR="00833580" w:rsidRPr="00D314A6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D314A6">
              <w:rPr>
                <w:rFonts w:ascii="Times New Roman" w:hAnsi="Times New Roman" w:cs="Times New Roman"/>
              </w:rPr>
              <w:t xml:space="preserve">« Правила семейного </w:t>
            </w:r>
            <w:r w:rsidR="00D314A6">
              <w:rPr>
                <w:rFonts w:ascii="Times New Roman" w:hAnsi="Times New Roman" w:cs="Times New Roman"/>
              </w:rPr>
              <w:t xml:space="preserve"> </w:t>
            </w:r>
            <w:r w:rsidRPr="00D314A6">
              <w:rPr>
                <w:rFonts w:ascii="Times New Roman" w:hAnsi="Times New Roman" w:cs="Times New Roman"/>
              </w:rPr>
              <w:t>хозяйствования»</w:t>
            </w:r>
          </w:p>
          <w:p w:rsidR="00833580" w:rsidRPr="00833580" w:rsidRDefault="00833580" w:rsidP="00D314A6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Вам нужно на листе бумаги создать кластер, используя предложенные заготовки.</w:t>
            </w:r>
          </w:p>
          <w:p w:rsidR="00833580" w:rsidRPr="00833580" w:rsidRDefault="00833580" w:rsidP="00D314A6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833580">
              <w:rPr>
                <w:rFonts w:ascii="Times New Roman" w:hAnsi="Times New Roman" w:cs="Times New Roman"/>
              </w:rPr>
              <w:t>(набор заготовок у каждой группы разный.</w:t>
            </w:r>
            <w:proofErr w:type="gramEnd"/>
          </w:p>
          <w:p w:rsidR="00833580" w:rsidRPr="00833580" w:rsidRDefault="00833580" w:rsidP="00D314A6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833580">
              <w:rPr>
                <w:rFonts w:ascii="Times New Roman" w:hAnsi="Times New Roman" w:cs="Times New Roman"/>
                <w:u w:val="single"/>
              </w:rPr>
              <w:t>Приложение:</w:t>
            </w:r>
            <w:r w:rsidRPr="00833580">
              <w:rPr>
                <w:rFonts w:ascii="Times New Roman" w:hAnsi="Times New Roman" w:cs="Times New Roman"/>
              </w:rPr>
              <w:t xml:space="preserve"> набор заготовок)</w:t>
            </w:r>
            <w:proofErr w:type="gramEnd"/>
          </w:p>
          <w:p w:rsidR="00833580" w:rsidRPr="00833580" w:rsidRDefault="00833580" w:rsidP="00D314A6">
            <w:pPr>
              <w:pStyle w:val="a3"/>
              <w:spacing w:after="0"/>
              <w:ind w:left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1 группа: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Вести хозяйство вместе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Распределять поручения между всеми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Экономность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Мешать друг другу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Раскидывать свои вещи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Нужно притворяться уставшим</w:t>
            </w: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2 группа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Беречь семейные ресурсы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Взаимопомощь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Аккуратность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lastRenderedPageBreak/>
              <w:t>Не убирать свою комнату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Грубить родителям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Разбрасывать свои вещи</w:t>
            </w: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3 группа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Каждая вещь – на своем месте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Взаимная поддержка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Планирование семейных дел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Грубить родителям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Старательно пачкать свои вещи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Тратить деньги на пустяки</w:t>
            </w: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4 группа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Не повышать голос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Не браться сразу за все дела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Убирать за собой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Не выполнять семейных поручений</w:t>
            </w:r>
          </w:p>
          <w:p w:rsidR="00833580" w:rsidRPr="00833580" w:rsidRDefault="00833580" w:rsidP="00D314A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Командовать родителями</w:t>
            </w:r>
          </w:p>
          <w:p w:rsidR="00833580" w:rsidRP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833580">
              <w:rPr>
                <w:rFonts w:ascii="Times New Roman" w:hAnsi="Times New Roman" w:cs="Times New Roman"/>
              </w:rPr>
              <w:t>Требовать денег для себя</w:t>
            </w:r>
          </w:p>
          <w:p w:rsidR="00E72695" w:rsidRPr="00E72695" w:rsidRDefault="00E72695" w:rsidP="00E72695">
            <w:pPr>
              <w:rPr>
                <w:rFonts w:ascii="Times New Roman" w:hAnsi="Times New Roman" w:cs="Times New Roman"/>
                <w:b/>
              </w:rPr>
            </w:pPr>
            <w:r w:rsidRPr="00E72695">
              <w:rPr>
                <w:rFonts w:ascii="Times New Roman" w:hAnsi="Times New Roman" w:cs="Times New Roman"/>
                <w:b/>
              </w:rPr>
              <w:t>Оцените работу каждого участника вашей группы и сдайте карточки мне.</w:t>
            </w:r>
          </w:p>
          <w:p w:rsidR="00B32761" w:rsidRPr="00E72695" w:rsidRDefault="00E72695" w:rsidP="00E72695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72695">
              <w:rPr>
                <w:rFonts w:ascii="Times New Roman" w:hAnsi="Times New Roman" w:cs="Times New Roman"/>
              </w:rPr>
              <w:t>(</w:t>
            </w:r>
            <w:r w:rsidRPr="00E72695">
              <w:rPr>
                <w:rFonts w:ascii="Times New Roman" w:hAnsi="Times New Roman" w:cs="Times New Roman"/>
                <w:b/>
                <w:u w:val="single"/>
              </w:rPr>
              <w:t>Приложение: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Карточка </w:t>
            </w:r>
            <w:proofErr w:type="spellStart"/>
            <w:r>
              <w:rPr>
                <w:rFonts w:ascii="Times New Roman" w:hAnsi="Times New Roman" w:cs="Times New Roman"/>
              </w:rPr>
              <w:t>взаимооценки</w:t>
            </w:r>
            <w:proofErr w:type="spellEnd"/>
            <w:r w:rsidRPr="00E72695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беседу по вопросам: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значит вести домашнее хозяйство?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-Каким должен быть настоящий хозяин</w:t>
            </w:r>
            <w:proofErr w:type="gramStart"/>
            <w:r>
              <w:rPr>
                <w:rFonts w:ascii="Times New Roman" w:hAnsi="Times New Roman" w:cs="Times New Roman"/>
              </w:rPr>
              <w:t>?.</w:t>
            </w:r>
            <w:proofErr w:type="gramEnd"/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Организует игру «Кубик </w:t>
            </w:r>
            <w:proofErr w:type="spellStart"/>
            <w:r>
              <w:rPr>
                <w:rFonts w:ascii="Times New Roman" w:hAnsi="Times New Roman" w:cs="Times New Roman"/>
              </w:rPr>
              <w:t>Блума</w:t>
            </w:r>
            <w:proofErr w:type="spellEnd"/>
            <w:r>
              <w:rPr>
                <w:rFonts w:ascii="Times New Roman" w:hAnsi="Times New Roman" w:cs="Times New Roman"/>
              </w:rPr>
              <w:t>»: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(на гранях кубика написано:</w:t>
            </w:r>
            <w:proofErr w:type="gramEnd"/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Поделись…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Объясни….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Почему…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Назови…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Придумай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Предложи..)</w:t>
            </w:r>
            <w:proofErr w:type="gramEnd"/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Pr="009971C3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Конкретизирует домашнее задание: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 читать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отвечать на вопросы рубрики «В школе и дома» </w:t>
            </w:r>
          </w:p>
          <w:p w:rsidR="00E72695" w:rsidRPr="009971C3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источники экономии в вашей семье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 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опросите помощи у родителей)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E72695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2"/>
          </w:tcPr>
          <w:p w:rsidR="007352F0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lastRenderedPageBreak/>
              <w:t>Ученики отвечают на приветствие. Проверяют готовность своих рабочих мест.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Ученики смотрят </w:t>
            </w:r>
            <w:proofErr w:type="spellStart"/>
            <w:r w:rsidRPr="009971C3">
              <w:rPr>
                <w:rFonts w:ascii="Times New Roman" w:hAnsi="Times New Roman" w:cs="Times New Roman"/>
              </w:rPr>
              <w:t>мультфрагмент</w:t>
            </w:r>
            <w:proofErr w:type="spellEnd"/>
            <w:r w:rsidRPr="009971C3">
              <w:rPr>
                <w:rFonts w:ascii="Times New Roman" w:hAnsi="Times New Roman" w:cs="Times New Roman"/>
              </w:rPr>
              <w:t>.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Ученики отвечают на вопрос.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971C3">
              <w:rPr>
                <w:rFonts w:ascii="Times New Roman" w:hAnsi="Times New Roman" w:cs="Times New Roman"/>
              </w:rPr>
              <w:t>(- о хозяйстве</w:t>
            </w:r>
            <w:proofErr w:type="gramEnd"/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-о том, что Федора вела его неправильно)</w:t>
            </w: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Слушают и обсуждают тему урока, обсуждают цели урока и пытаются самостоятельно их формулировать </w:t>
            </w:r>
            <w:r w:rsidRPr="009971C3">
              <w:rPr>
                <w:rFonts w:ascii="Times New Roman" w:hAnsi="Times New Roman" w:cs="Times New Roman"/>
              </w:rPr>
              <w:t>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Аргументированно отвечают </w:t>
            </w:r>
            <w:r w:rsidRPr="009971C3">
              <w:rPr>
                <w:rFonts w:ascii="Times New Roman" w:hAnsi="Times New Roman" w:cs="Times New Roman"/>
                <w:lang/>
              </w:rPr>
              <w:lastRenderedPageBreak/>
              <w:t>на вопросы, рассуждают, высказывают собственное мнение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Pr="009971C3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Слушают ответы одноклассников, участвуют в обсуждении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упражнения разминки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Pr="009971C3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Играют в ролевую игру, выполняют задания,  участвуют в обсуждении, формулируют вывод о необходимости правильного    (рачительного)  ведения </w:t>
            </w:r>
            <w:r w:rsidRPr="009971C3">
              <w:rPr>
                <w:rFonts w:ascii="Times New Roman" w:hAnsi="Times New Roman" w:cs="Times New Roman"/>
              </w:rPr>
              <w:lastRenderedPageBreak/>
              <w:t>домашнего хозяйства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 xml:space="preserve"> Записывают ассоциации на доске. </w:t>
            </w: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C21B1E" w:rsidRPr="009971C3" w:rsidRDefault="00C21B1E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9971C3">
              <w:rPr>
                <w:rFonts w:ascii="Times New Roman" w:hAnsi="Times New Roman" w:cs="Times New Roman"/>
                <w:lang/>
              </w:rPr>
              <w:t xml:space="preserve">Самостоятельно изучают текст и на его основе </w:t>
            </w:r>
            <w:r w:rsidRPr="009971C3">
              <w:rPr>
                <w:rFonts w:ascii="Times New Roman" w:hAnsi="Times New Roman" w:cs="Times New Roman"/>
                <w:lang/>
              </w:rPr>
              <w:lastRenderedPageBreak/>
              <w:t>заполняют схему.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B32761" w:rsidRPr="009971C3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B32761" w:rsidRPr="009971C3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Pr="009971C3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P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9971C3">
              <w:rPr>
                <w:rFonts w:ascii="Times New Roman" w:hAnsi="Times New Roman" w:cs="Times New Roman"/>
              </w:rPr>
              <w:t>Выполняют задания</w:t>
            </w:r>
            <w:proofErr w:type="gramStart"/>
            <w:r w:rsidRPr="009971C3">
              <w:rPr>
                <w:rFonts w:ascii="Times New Roman" w:hAnsi="Times New Roman" w:cs="Times New Roman"/>
              </w:rPr>
              <w:t xml:space="preserve"> </w:t>
            </w:r>
            <w:r w:rsidR="00D314A6">
              <w:rPr>
                <w:rFonts w:ascii="Times New Roman" w:hAnsi="Times New Roman" w:cs="Times New Roman"/>
              </w:rPr>
              <w:t>,</w:t>
            </w:r>
            <w:proofErr w:type="gramEnd"/>
            <w:r w:rsidR="00D314A6">
              <w:rPr>
                <w:rFonts w:ascii="Times New Roman" w:hAnsi="Times New Roman" w:cs="Times New Roman"/>
              </w:rPr>
              <w:t xml:space="preserve"> составляют кластер, презентуют свой проект.</w:t>
            </w: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D314A6" w:rsidRDefault="00D314A6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</w:t>
            </w:r>
            <w:r w:rsidR="00E72695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осы. Определяют свое эмоциональное состояние на уроке.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«Сегодня на уроке я </w:t>
            </w:r>
            <w:r>
              <w:rPr>
                <w:rFonts w:ascii="Times New Roman" w:hAnsi="Times New Roman" w:cs="Times New Roman"/>
              </w:rPr>
              <w:lastRenderedPageBreak/>
              <w:t>узна</w:t>
            </w:r>
            <w:proofErr w:type="gramStart"/>
            <w:r>
              <w:rPr>
                <w:rFonts w:ascii="Times New Roman" w:hAnsi="Times New Roman" w:cs="Times New Roman"/>
              </w:rPr>
              <w:t>л(</w:t>
            </w:r>
            <w:proofErr w:type="gramEnd"/>
            <w:r>
              <w:rPr>
                <w:rFonts w:ascii="Times New Roman" w:hAnsi="Times New Roman" w:cs="Times New Roman"/>
              </w:rPr>
              <w:t>а)…»</w:t>
            </w: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 сегодняшнем уроке я научилась (научился)…»</w:t>
            </w:r>
          </w:p>
          <w:p w:rsidR="00E72695" w:rsidRPr="009971C3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 сегодняшнем уроке я поня</w:t>
            </w:r>
            <w:proofErr w:type="gramStart"/>
            <w:r>
              <w:rPr>
                <w:rFonts w:ascii="Times New Roman" w:hAnsi="Times New Roman" w:cs="Times New Roman"/>
              </w:rPr>
              <w:t>л(</w:t>
            </w:r>
            <w:proofErr w:type="gramEnd"/>
            <w:r>
              <w:rPr>
                <w:rFonts w:ascii="Times New Roman" w:hAnsi="Times New Roman" w:cs="Times New Roman"/>
              </w:rPr>
              <w:t>а)…»</w:t>
            </w: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9971C3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Фронтальная работа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работа.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работа.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Фронтальная работа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работа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 работа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Pr="007352F0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</w:t>
            </w:r>
          </w:p>
        </w:tc>
        <w:tc>
          <w:tcPr>
            <w:tcW w:w="2730" w:type="dxa"/>
          </w:tcPr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Личностные:</w:t>
            </w:r>
            <w:r w:rsidRPr="007352F0">
              <w:rPr>
                <w:rFonts w:ascii="Times New Roman" w:hAnsi="Times New Roman" w:cs="Times New Roman"/>
                <w:lang/>
              </w:rPr>
              <w:t xml:space="preserve"> понимают необходимость учения, выраженного в преобладании учебно-познавательных мотивов и предпочтении социального способа оценки знаний.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Регулятивные:</w:t>
            </w:r>
            <w:r w:rsidRPr="007352F0">
              <w:rPr>
                <w:rFonts w:ascii="Times New Roman" w:hAnsi="Times New Roman" w:cs="Times New Roman"/>
                <w:b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 xml:space="preserve">самостоятельно формулируют цели урока после предварительного </w:t>
            </w:r>
            <w:r w:rsidRPr="007352F0">
              <w:rPr>
                <w:rFonts w:ascii="Times New Roman" w:hAnsi="Times New Roman" w:cs="Times New Roman"/>
                <w:lang/>
              </w:rPr>
              <w:lastRenderedPageBreak/>
              <w:t>обсуждения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 xml:space="preserve">Познавательные: </w:t>
            </w:r>
            <w:r w:rsidRPr="007352F0">
              <w:rPr>
                <w:rFonts w:ascii="Times New Roman" w:hAnsi="Times New Roman" w:cs="Times New Roman"/>
                <w:lang/>
              </w:rPr>
              <w:t>осуществляют поиск необходимой информации.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Коммуникативные:</w:t>
            </w:r>
            <w:r w:rsidRPr="007352F0">
              <w:rPr>
                <w:rFonts w:ascii="Times New Roman" w:hAnsi="Times New Roman" w:cs="Times New Roman"/>
                <w:b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>высказывают собственное мнение;</w:t>
            </w:r>
            <w:r w:rsidRPr="007352F0">
              <w:rPr>
                <w:rFonts w:ascii="Times New Roman" w:hAnsi="Times New Roman" w:cs="Times New Roman"/>
                <w:b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>слушают друг друга, строят понятные речевые высказывания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833580" w:rsidRDefault="00833580" w:rsidP="00D314A6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833580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Личностные:</w:t>
            </w:r>
            <w:r w:rsidRPr="007352F0">
              <w:rPr>
                <w:rFonts w:ascii="Times New Roman" w:hAnsi="Times New Roman" w:cs="Times New Roman"/>
                <w:lang/>
              </w:rPr>
              <w:t xml:space="preserve"> выражают внутреннюю позицию обучающегося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на уровне положительного отношения к обучению, к </w:t>
            </w:r>
            <w:r w:rsidRPr="007352F0">
              <w:rPr>
                <w:rFonts w:ascii="Times New Roman" w:hAnsi="Times New Roman" w:cs="Times New Roman"/>
                <w:lang/>
              </w:rPr>
              <w:lastRenderedPageBreak/>
              <w:t>преобладанию учебно-познавательных мотивов и предпочтению социального способа оценки знаний.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Регулятивные:</w:t>
            </w:r>
            <w:r w:rsidRPr="007352F0">
              <w:rPr>
                <w:rFonts w:ascii="Times New Roman" w:hAnsi="Times New Roman" w:cs="Times New Roman"/>
                <w:i/>
                <w:i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 xml:space="preserve">планируют свои действия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в соответствии с поставленной задачей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и условиями её реализации, в том числе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во внутреннем плане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 xml:space="preserve">Познавательные: </w:t>
            </w:r>
            <w:r w:rsidRPr="007352F0">
              <w:rPr>
                <w:rFonts w:ascii="Times New Roman" w:hAnsi="Times New Roman" w:cs="Times New Roman"/>
                <w:lang/>
              </w:rPr>
              <w:t>формулируют проблему; самостоятельно создают способы решения проблем творческого и поискового характера.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Коммуникативные:</w:t>
            </w: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  <w:p w:rsidR="007352F0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B32761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самостоятельно </w:t>
            </w:r>
            <w:proofErr w:type="spellStart"/>
            <w:r>
              <w:rPr>
                <w:rFonts w:ascii="Times New Roman" w:hAnsi="Times New Roman" w:cs="Times New Roman"/>
              </w:rPr>
              <w:t>существляют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поиск необходимой информации (из материалов учебника, из рассказа учителя, по </w:t>
            </w:r>
            <w:r>
              <w:rPr>
                <w:rFonts w:ascii="Times New Roman" w:hAnsi="Times New Roman" w:cs="Times New Roman"/>
              </w:rPr>
              <w:lastRenderedPageBreak/>
              <w:t>воспроизведению в памяти)</w:t>
            </w:r>
          </w:p>
          <w:p w:rsidR="00B32761" w:rsidRDefault="00B32761" w:rsidP="00D314A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32761">
              <w:rPr>
                <w:rFonts w:ascii="Times New Roman" w:hAnsi="Times New Roman" w:cs="Times New Roman"/>
                <w:b/>
              </w:rPr>
              <w:t>Регулятивные</w:t>
            </w:r>
            <w:proofErr w:type="gramEnd"/>
            <w:r w:rsidRPr="00B32761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ориентируются в учебнике.</w:t>
            </w: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Регулятивные:</w:t>
            </w:r>
            <w:r w:rsidRPr="007352F0">
              <w:rPr>
                <w:rFonts w:ascii="Times New Roman" w:hAnsi="Times New Roman" w:cs="Times New Roman"/>
                <w:i/>
                <w:i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 xml:space="preserve">планируют свои действия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в соответствии с поставленной задачей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 xml:space="preserve">и условиями её реализации, в том числе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во внутреннем плане</w:t>
            </w:r>
          </w:p>
          <w:p w:rsidR="009971C3" w:rsidRPr="007352F0" w:rsidRDefault="009971C3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 xml:space="preserve">Познавательные: </w:t>
            </w:r>
            <w:r w:rsidRPr="007352F0">
              <w:rPr>
                <w:rFonts w:ascii="Times New Roman" w:hAnsi="Times New Roman" w:cs="Times New Roman"/>
                <w:lang/>
              </w:rPr>
              <w:t>формулируют проблему; самостоятельно создают способы решения проблем творческого и поискового характера.</w:t>
            </w:r>
          </w:p>
          <w:p w:rsidR="00E72695" w:rsidRPr="007352F0" w:rsidRDefault="00E72695" w:rsidP="00E72695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Коммуникативные:</w:t>
            </w:r>
          </w:p>
          <w:p w:rsidR="00E72695" w:rsidRPr="007352F0" w:rsidRDefault="00E72695" w:rsidP="00E72695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формулируют собственное мнение и позицию; задают вопросы; строят понятные для партнёра высказывания</w:t>
            </w:r>
          </w:p>
          <w:p w:rsidR="009971C3" w:rsidRDefault="009971C3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Default="00E72695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E72695" w:rsidRPr="007352F0" w:rsidRDefault="00E72695" w:rsidP="00E72695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 xml:space="preserve">Познавательные: </w:t>
            </w:r>
            <w:r w:rsidRPr="007352F0">
              <w:rPr>
                <w:rFonts w:ascii="Times New Roman" w:hAnsi="Times New Roman" w:cs="Times New Roman"/>
                <w:lang/>
              </w:rPr>
              <w:t>осуществляют поиск необходимой информации.</w:t>
            </w:r>
          </w:p>
          <w:p w:rsidR="00E72695" w:rsidRPr="00E72695" w:rsidRDefault="00E72695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Коммуникативные:</w:t>
            </w:r>
            <w:r w:rsidRPr="007352F0">
              <w:rPr>
                <w:rFonts w:ascii="Times New Roman" w:hAnsi="Times New Roman" w:cs="Times New Roman"/>
                <w:b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lastRenderedPageBreak/>
              <w:t>высказывают собственное мнение;</w:t>
            </w:r>
            <w:r w:rsidRPr="007352F0">
              <w:rPr>
                <w:rFonts w:ascii="Times New Roman" w:hAnsi="Times New Roman" w:cs="Times New Roman"/>
                <w:b/>
                <w:bCs/>
                <w:lang/>
              </w:rPr>
              <w:t xml:space="preserve"> </w:t>
            </w:r>
            <w:r w:rsidRPr="007352F0">
              <w:rPr>
                <w:rFonts w:ascii="Times New Roman" w:hAnsi="Times New Roman" w:cs="Times New Roman"/>
                <w:lang/>
              </w:rPr>
              <w:t>слушают друг друга, строят понятные речевые высказывания</w:t>
            </w:r>
          </w:p>
          <w:p w:rsidR="00E72695" w:rsidRPr="007352F0" w:rsidRDefault="00E72695" w:rsidP="00E72695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b/>
                <w:bCs/>
                <w:i/>
                <w:iCs/>
                <w:lang/>
              </w:rPr>
              <w:t>Личностные:</w:t>
            </w:r>
            <w:r w:rsidRPr="007352F0">
              <w:rPr>
                <w:rFonts w:ascii="Times New Roman" w:hAnsi="Times New Roman" w:cs="Times New Roman"/>
                <w:lang/>
              </w:rPr>
              <w:t xml:space="preserve"> выражают внутреннюю позицию обучающегося </w:t>
            </w:r>
            <w:r w:rsidRPr="007352F0">
              <w:rPr>
                <w:rFonts w:ascii="Times New Roman" w:hAnsi="Times New Roman" w:cs="Times New Roman"/>
                <w:lang/>
              </w:rPr>
              <w:br/>
              <w:t>на уровне положительного отношения к обучению, к преобладанию учебно-познавательных мотивов и предпочтению социального способа оценки знаний.</w:t>
            </w:r>
          </w:p>
          <w:p w:rsidR="00E72695" w:rsidRPr="00E72695" w:rsidRDefault="00E72695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350" w:type="dxa"/>
          </w:tcPr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7352F0" w:rsidP="00D314A6">
            <w:pPr>
              <w:spacing w:after="0"/>
              <w:rPr>
                <w:rFonts w:ascii="Times New Roman" w:hAnsi="Times New Roman" w:cs="Times New Roman"/>
                <w:lang/>
              </w:rPr>
            </w:pPr>
            <w:r w:rsidRPr="007352F0">
              <w:rPr>
                <w:rFonts w:ascii="Times New Roman" w:hAnsi="Times New Roman" w:cs="Times New Roman"/>
                <w:lang/>
              </w:rPr>
              <w:t>Устные ответы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833580" w:rsidRDefault="0083358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Устные ответы</w:t>
            </w:r>
            <w:bookmarkStart w:id="0" w:name="_GoBack"/>
            <w:bookmarkEnd w:id="0"/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Заданий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групп</w:t>
            </w: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336C14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Default="007352F0" w:rsidP="00D314A6">
            <w:pPr>
              <w:spacing w:after="0"/>
              <w:rPr>
                <w:rFonts w:ascii="Times New Roman" w:hAnsi="Times New Roman" w:cs="Times New Roman"/>
              </w:rPr>
            </w:pPr>
          </w:p>
          <w:p w:rsidR="007352F0" w:rsidRPr="007352F0" w:rsidRDefault="00336C14" w:rsidP="00D31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Оценивание учащихся за работу на уроке</w:t>
            </w:r>
          </w:p>
        </w:tc>
      </w:tr>
    </w:tbl>
    <w:p w:rsidR="007352F0" w:rsidRPr="007352F0" w:rsidRDefault="007352F0" w:rsidP="00D314A6">
      <w:pPr>
        <w:spacing w:after="0"/>
        <w:rPr>
          <w:rFonts w:ascii="Times New Roman" w:hAnsi="Times New Roman" w:cs="Times New Roman"/>
        </w:rPr>
      </w:pPr>
    </w:p>
    <w:sectPr w:rsidR="007352F0" w:rsidRPr="007352F0" w:rsidSect="007352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BD3"/>
    <w:multiLevelType w:val="hybridMultilevel"/>
    <w:tmpl w:val="64CC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C5F42"/>
    <w:multiLevelType w:val="hybridMultilevel"/>
    <w:tmpl w:val="BC66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A1E26"/>
    <w:multiLevelType w:val="hybridMultilevel"/>
    <w:tmpl w:val="A974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73"/>
    <w:multiLevelType w:val="hybridMultilevel"/>
    <w:tmpl w:val="7178A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41BDC"/>
    <w:multiLevelType w:val="hybridMultilevel"/>
    <w:tmpl w:val="F9AA88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AE2D33"/>
    <w:multiLevelType w:val="hybridMultilevel"/>
    <w:tmpl w:val="8FC28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050AE"/>
    <w:multiLevelType w:val="hybridMultilevel"/>
    <w:tmpl w:val="70DA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2F0"/>
    <w:rsid w:val="000D514D"/>
    <w:rsid w:val="0026556B"/>
    <w:rsid w:val="00336C14"/>
    <w:rsid w:val="00633ACD"/>
    <w:rsid w:val="007352F0"/>
    <w:rsid w:val="00833580"/>
    <w:rsid w:val="009971C3"/>
    <w:rsid w:val="00B24638"/>
    <w:rsid w:val="00B32761"/>
    <w:rsid w:val="00C21B1E"/>
    <w:rsid w:val="00CE5E0C"/>
    <w:rsid w:val="00D314A6"/>
    <w:rsid w:val="00E7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2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7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multfilmy.ru/" TargetMode="External"/><Relationship Id="rId5" Type="http://schemas.openxmlformats.org/officeDocument/2006/relationships/hyperlink" Target="http://onlinemultfilmy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Admin</cp:lastModifiedBy>
  <cp:revision>3</cp:revision>
  <dcterms:created xsi:type="dcterms:W3CDTF">2016-10-22T08:58:00Z</dcterms:created>
  <dcterms:modified xsi:type="dcterms:W3CDTF">2016-10-23T12:52:00Z</dcterms:modified>
</cp:coreProperties>
</file>