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AAE" w:rsidRPr="00F4677A" w:rsidRDefault="00714AAE" w:rsidP="00714AAE">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714AAE" w:rsidRPr="00F4677A" w:rsidRDefault="00714AAE" w:rsidP="00714AAE">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F4677A">
        <w:rPr>
          <w:rFonts w:ascii="Times New Roman" w:eastAsia="Times New Roman" w:hAnsi="Times New Roman" w:cs="Times New Roman"/>
          <w:b/>
          <w:bCs/>
          <w:kern w:val="36"/>
          <w:sz w:val="24"/>
          <w:szCs w:val="24"/>
          <w:lang w:eastAsia="ru-RU"/>
        </w:rPr>
        <w:t xml:space="preserve"> «Информационно-образовательная среда как средство повышения эффективности процессов обучения и воспитания при реализации ФГОС»</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Развитие современного общества неразрывно связано с научно-техническим прогрессом. Информатизация –это глобальный социальный процесс, особенность которого состоит в том, что доминирующим видом деятельности в сфере общественного производства является сбор, накопление, </w:t>
      </w:r>
      <w:proofErr w:type="gramStart"/>
      <w:r w:rsidRPr="00F4677A">
        <w:rPr>
          <w:rFonts w:ascii="Times New Roman" w:eastAsia="Times New Roman" w:hAnsi="Times New Roman" w:cs="Times New Roman"/>
          <w:sz w:val="24"/>
          <w:szCs w:val="24"/>
          <w:lang w:eastAsia="ru-RU"/>
        </w:rPr>
        <w:t>обработка</w:t>
      </w:r>
      <w:r w:rsidR="004D54E1" w:rsidRPr="00F4677A">
        <w:rPr>
          <w:rFonts w:ascii="Times New Roman" w:eastAsia="Times New Roman" w:hAnsi="Times New Roman" w:cs="Times New Roman"/>
          <w:sz w:val="24"/>
          <w:szCs w:val="24"/>
          <w:lang w:eastAsia="ru-RU"/>
        </w:rPr>
        <w:t xml:space="preserve"> </w:t>
      </w:r>
      <w:r w:rsidRPr="00F4677A">
        <w:rPr>
          <w:rFonts w:ascii="Times New Roman" w:eastAsia="Times New Roman" w:hAnsi="Times New Roman" w:cs="Times New Roman"/>
          <w:sz w:val="24"/>
          <w:szCs w:val="24"/>
          <w:lang w:eastAsia="ru-RU"/>
        </w:rPr>
        <w:t>,хранение</w:t>
      </w:r>
      <w:proofErr w:type="gramEnd"/>
      <w:r w:rsidRPr="00F4677A">
        <w:rPr>
          <w:rFonts w:ascii="Times New Roman" w:eastAsia="Times New Roman" w:hAnsi="Times New Roman" w:cs="Times New Roman"/>
          <w:sz w:val="24"/>
          <w:szCs w:val="24"/>
          <w:lang w:eastAsia="ru-RU"/>
        </w:rPr>
        <w:t xml:space="preserve">, передача и использование информации. Одним из приоритетных направлений процесса информатизации современного общества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 xml:space="preserve">является </w:t>
      </w:r>
      <w:r w:rsidR="004D54E1" w:rsidRPr="00F4677A">
        <w:rPr>
          <w:rFonts w:ascii="Times New Roman" w:eastAsia="Times New Roman" w:hAnsi="Times New Roman" w:cs="Times New Roman"/>
          <w:sz w:val="24"/>
          <w:szCs w:val="24"/>
          <w:lang w:eastAsia="ru-RU"/>
        </w:rPr>
        <w:t xml:space="preserve"> </w:t>
      </w:r>
      <w:r w:rsidRPr="00F4677A">
        <w:rPr>
          <w:rFonts w:ascii="Times New Roman" w:eastAsia="Times New Roman" w:hAnsi="Times New Roman" w:cs="Times New Roman"/>
          <w:sz w:val="24"/>
          <w:szCs w:val="24"/>
          <w:lang w:eastAsia="ru-RU"/>
        </w:rPr>
        <w:t>информатизация</w:t>
      </w:r>
      <w:proofErr w:type="gramEnd"/>
      <w:r w:rsidRPr="00F4677A">
        <w:rPr>
          <w:rFonts w:ascii="Times New Roman" w:eastAsia="Times New Roman" w:hAnsi="Times New Roman" w:cs="Times New Roman"/>
          <w:sz w:val="24"/>
          <w:szCs w:val="24"/>
          <w:lang w:eastAsia="ru-RU"/>
        </w:rPr>
        <w:t xml:space="preserve"> образования –процесс обеспечения сферы образования методологией и практикой разработки, и оптимального использования современных информационных технологий, ориентированных на реализацию психолого- педагогических целей обучения и воспитания. Данное направление развития образовательной отрасли, как подчеркивается в государственных документах, признается важнейшим национальным приоритетом. </w:t>
      </w:r>
      <w:proofErr w:type="spellStart"/>
      <w:proofErr w:type="gramStart"/>
      <w:r w:rsidRPr="00F4677A">
        <w:rPr>
          <w:rFonts w:ascii="Times New Roman" w:eastAsia="Times New Roman" w:hAnsi="Times New Roman" w:cs="Times New Roman"/>
          <w:sz w:val="24"/>
          <w:szCs w:val="24"/>
          <w:lang w:eastAsia="ru-RU"/>
        </w:rPr>
        <w:t>Так,например</w:t>
      </w:r>
      <w:proofErr w:type="spellEnd"/>
      <w:proofErr w:type="gramEnd"/>
      <w:r w:rsidRPr="00F4677A">
        <w:rPr>
          <w:rFonts w:ascii="Times New Roman" w:eastAsia="Times New Roman" w:hAnsi="Times New Roman" w:cs="Times New Roman"/>
          <w:sz w:val="24"/>
          <w:szCs w:val="24"/>
          <w:lang w:eastAsia="ru-RU"/>
        </w:rPr>
        <w:t xml:space="preserve">, в «Концепции модернизации российского образования на период до 2020 года», в главе 2, посвященной приоритетам образовательной политики, говорится следующее: «Для достижения нового качества образования будет осуществляться информатизация образования и оптимизация методов обучения». «Компьютерные технологии призваны в настоящий момент </w:t>
      </w:r>
      <w:proofErr w:type="spellStart"/>
      <w:r w:rsidRPr="00F4677A">
        <w:rPr>
          <w:rFonts w:ascii="Times New Roman" w:eastAsia="Times New Roman" w:hAnsi="Times New Roman" w:cs="Times New Roman"/>
          <w:sz w:val="24"/>
          <w:szCs w:val="24"/>
          <w:lang w:eastAsia="ru-RU"/>
        </w:rPr>
        <w:t>стат</w:t>
      </w:r>
      <w:proofErr w:type="spellEnd"/>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ь</w:t>
      </w:r>
      <w:proofErr w:type="gramEnd"/>
      <w:r w:rsidRPr="00F4677A">
        <w:rPr>
          <w:rFonts w:ascii="Times New Roman" w:eastAsia="Times New Roman" w:hAnsi="Times New Roman" w:cs="Times New Roman"/>
          <w:sz w:val="24"/>
          <w:szCs w:val="24"/>
          <w:lang w:eastAsia="ru-RU"/>
        </w:rPr>
        <w:t xml:space="preserve"> не дополнительным «довеском» в обучении и воспитании, а неотъемлемой частью целостного образовательного процесса, значительно повышающей его качество» (Из «Концепции долгосрочного социально-экономического развития РФ на период до 2020 года»). Система образования предъявляет новые требования к воспитанию и обучению подрастающего поколения, внедрению новых подходов, которые должны способствовать не замене традиционных методов, а расширению их возможностей.</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Учебная деятельность, в ходе которой происходит развитие и социализация ребенка,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осуществляется</w:t>
      </w:r>
      <w:proofErr w:type="gramEnd"/>
      <w:r w:rsidRPr="00F4677A">
        <w:rPr>
          <w:rFonts w:ascii="Times New Roman" w:eastAsia="Times New Roman" w:hAnsi="Times New Roman" w:cs="Times New Roman"/>
          <w:sz w:val="24"/>
          <w:szCs w:val="24"/>
          <w:lang w:eastAsia="ru-RU"/>
        </w:rPr>
        <w:t xml:space="preserve"> во многих средах, каждая из которых является своеобразным срезом с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человеческой</w:t>
      </w:r>
      <w:proofErr w:type="gramEnd"/>
      <w:r w:rsidRPr="00F4677A">
        <w:rPr>
          <w:rFonts w:ascii="Times New Roman" w:eastAsia="Times New Roman" w:hAnsi="Times New Roman" w:cs="Times New Roman"/>
          <w:sz w:val="24"/>
          <w:szCs w:val="24"/>
          <w:lang w:eastAsia="ru-RU"/>
        </w:rPr>
        <w:t xml:space="preserve"> деятельности и акцентирует различные ее аспекты. Одной из таких сред</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является</w:t>
      </w:r>
      <w:proofErr w:type="gramEnd"/>
      <w:r w:rsidRPr="00F4677A">
        <w:rPr>
          <w:rFonts w:ascii="Times New Roman" w:eastAsia="Times New Roman" w:hAnsi="Times New Roman" w:cs="Times New Roman"/>
          <w:sz w:val="24"/>
          <w:szCs w:val="24"/>
          <w:lang w:eastAsia="ru-RU"/>
        </w:rPr>
        <w:t xml:space="preserve"> информационно-образовательная </w:t>
      </w:r>
      <w:proofErr w:type="spellStart"/>
      <w:r w:rsidRPr="00F4677A">
        <w:rPr>
          <w:rFonts w:ascii="Times New Roman" w:eastAsia="Times New Roman" w:hAnsi="Times New Roman" w:cs="Times New Roman"/>
          <w:sz w:val="24"/>
          <w:szCs w:val="24"/>
          <w:lang w:eastAsia="ru-RU"/>
        </w:rPr>
        <w:t>среда.Информационно</w:t>
      </w:r>
      <w:proofErr w:type="spellEnd"/>
      <w:r w:rsidRPr="00F4677A">
        <w:rPr>
          <w:rFonts w:ascii="Times New Roman" w:eastAsia="Times New Roman" w:hAnsi="Times New Roman" w:cs="Times New Roman"/>
          <w:sz w:val="24"/>
          <w:szCs w:val="24"/>
          <w:lang w:eastAsia="ru-RU"/>
        </w:rPr>
        <w:t xml:space="preserve">-образовательная среда образовательного учреждения —это пространство сетевого взаимодействия всех участников учебного процесса, в котором происходит развитие ребенка -дошкольника. ИОС насыщенно субъектами -носителями информационных культур, информационными объектами -образовательным контентом различной природы и структурными практиками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-фиксируемыми способами человеческого поведения в этой среде.</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Информационно-образовательная среда -это продукт деятельности, преследующей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образовательные</w:t>
      </w:r>
      <w:proofErr w:type="gramEnd"/>
      <w:r w:rsidRPr="00F4677A">
        <w:rPr>
          <w:rFonts w:ascii="Times New Roman" w:eastAsia="Times New Roman" w:hAnsi="Times New Roman" w:cs="Times New Roman"/>
          <w:sz w:val="24"/>
          <w:szCs w:val="24"/>
          <w:lang w:eastAsia="ru-RU"/>
        </w:rPr>
        <w:t xml:space="preserve"> цели и задачи, в которой присутствуют как объекты, привнесенные в нее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планомерно</w:t>
      </w:r>
      <w:proofErr w:type="gramEnd"/>
      <w:r w:rsidRPr="00F4677A">
        <w:rPr>
          <w:rFonts w:ascii="Times New Roman" w:eastAsia="Times New Roman" w:hAnsi="Times New Roman" w:cs="Times New Roman"/>
          <w:sz w:val="24"/>
          <w:szCs w:val="24"/>
          <w:lang w:eastAsia="ru-RU"/>
        </w:rPr>
        <w:t xml:space="preserve"> и целенаправленно, так и объекты, появившиеся в ней в результате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нецеленаправленного</w:t>
      </w:r>
      <w:proofErr w:type="gramEnd"/>
      <w:r w:rsidRPr="00F4677A">
        <w:rPr>
          <w:rFonts w:ascii="Times New Roman" w:eastAsia="Times New Roman" w:hAnsi="Times New Roman" w:cs="Times New Roman"/>
          <w:sz w:val="24"/>
          <w:szCs w:val="24"/>
          <w:lang w:eastAsia="ru-RU"/>
        </w:rPr>
        <w:t xml:space="preserve"> поведения, в силу следования за модой или привычки.</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С одной стороны, ИОС учреждения представляет собой экосистему, в которую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объединены</w:t>
      </w:r>
      <w:proofErr w:type="gramEnd"/>
      <w:r w:rsidRPr="00F4677A">
        <w:rPr>
          <w:rFonts w:ascii="Times New Roman" w:eastAsia="Times New Roman" w:hAnsi="Times New Roman" w:cs="Times New Roman"/>
          <w:sz w:val="24"/>
          <w:szCs w:val="24"/>
          <w:lang w:eastAsia="ru-RU"/>
        </w:rPr>
        <w:t xml:space="preserve"> личные информационные среды ее участников -администраторов, педагогов,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воспитанников</w:t>
      </w:r>
      <w:proofErr w:type="gramEnd"/>
      <w:r w:rsidRPr="00F4677A">
        <w:rPr>
          <w:rFonts w:ascii="Times New Roman" w:eastAsia="Times New Roman" w:hAnsi="Times New Roman" w:cs="Times New Roman"/>
          <w:sz w:val="24"/>
          <w:szCs w:val="24"/>
          <w:lang w:eastAsia="ru-RU"/>
        </w:rPr>
        <w:t xml:space="preserve">, родителей. С другой -в ИОС явно можно выделить ядро, то, что самым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непосредственным</w:t>
      </w:r>
      <w:proofErr w:type="gramEnd"/>
      <w:r w:rsidRPr="00F4677A">
        <w:rPr>
          <w:rFonts w:ascii="Times New Roman" w:eastAsia="Times New Roman" w:hAnsi="Times New Roman" w:cs="Times New Roman"/>
          <w:sz w:val="24"/>
          <w:szCs w:val="24"/>
          <w:lang w:eastAsia="ru-RU"/>
        </w:rPr>
        <w:t xml:space="preserve"> образом связано с обеспечением образовательной деятельности, и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периферию</w:t>
      </w:r>
      <w:proofErr w:type="gramEnd"/>
      <w:r w:rsidRPr="00F4677A">
        <w:rPr>
          <w:rFonts w:ascii="Times New Roman" w:eastAsia="Times New Roman" w:hAnsi="Times New Roman" w:cs="Times New Roman"/>
          <w:sz w:val="24"/>
          <w:szCs w:val="24"/>
          <w:lang w:eastAsia="ru-RU"/>
        </w:rPr>
        <w:t xml:space="preserve"> информационные ресурсы, людей -носителей знаний и культуры, события и </w:t>
      </w:r>
    </w:p>
    <w:p w:rsidR="00085A10" w:rsidRPr="00F4677A" w:rsidRDefault="00085A10" w:rsidP="00085A10">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многое</w:t>
      </w:r>
      <w:proofErr w:type="gramEnd"/>
      <w:r w:rsidRPr="00F4677A">
        <w:rPr>
          <w:rFonts w:ascii="Times New Roman" w:eastAsia="Times New Roman" w:hAnsi="Times New Roman" w:cs="Times New Roman"/>
          <w:sz w:val="24"/>
          <w:szCs w:val="24"/>
          <w:lang w:eastAsia="ru-RU"/>
        </w:rPr>
        <w:t xml:space="preserve"> другое, находящееся за пределами детского сада, и всего того, что служит </w:t>
      </w:r>
    </w:p>
    <w:p w:rsidR="00085A10" w:rsidRDefault="00085A10" w:rsidP="00F4677A">
      <w:pPr>
        <w:spacing w:after="0" w:line="240" w:lineRule="auto"/>
        <w:rPr>
          <w:rFonts w:ascii="Times New Roman" w:eastAsia="Times New Roman" w:hAnsi="Times New Roman" w:cs="Times New Roman"/>
          <w:sz w:val="24"/>
          <w:szCs w:val="24"/>
          <w:lang w:eastAsia="ru-RU"/>
        </w:rPr>
      </w:pPr>
      <w:proofErr w:type="gramStart"/>
      <w:r w:rsidRPr="00F4677A">
        <w:rPr>
          <w:rFonts w:ascii="Times New Roman" w:eastAsia="Times New Roman" w:hAnsi="Times New Roman" w:cs="Times New Roman"/>
          <w:sz w:val="24"/>
          <w:szCs w:val="24"/>
          <w:lang w:eastAsia="ru-RU"/>
        </w:rPr>
        <w:t>контекстом</w:t>
      </w:r>
      <w:proofErr w:type="gramEnd"/>
      <w:r w:rsidRPr="00F4677A">
        <w:rPr>
          <w:rFonts w:ascii="Times New Roman" w:eastAsia="Times New Roman" w:hAnsi="Times New Roman" w:cs="Times New Roman"/>
          <w:sz w:val="24"/>
          <w:szCs w:val="24"/>
          <w:lang w:eastAsia="ru-RU"/>
        </w:rPr>
        <w:t xml:space="preserve"> образовательной и управленческой деятельности.</w:t>
      </w:r>
    </w:p>
    <w:p w:rsidR="00F4677A" w:rsidRPr="00F4677A" w:rsidRDefault="00F4677A" w:rsidP="00F4677A">
      <w:pPr>
        <w:spacing w:after="0" w:line="240" w:lineRule="auto"/>
        <w:rPr>
          <w:rFonts w:ascii="Times New Roman" w:eastAsia="Times New Roman" w:hAnsi="Times New Roman" w:cs="Times New Roman"/>
          <w:b/>
          <w:bCs/>
          <w:kern w:val="36"/>
          <w:sz w:val="24"/>
          <w:szCs w:val="24"/>
          <w:lang w:eastAsia="ru-RU"/>
        </w:rPr>
      </w:pPr>
    </w:p>
    <w:p w:rsidR="00F05C7B" w:rsidRDefault="00714AAE" w:rsidP="00085A10">
      <w:pPr>
        <w:rPr>
          <w:rFonts w:ascii="Times New Roman" w:hAnsi="Times New Roman" w:cs="Times New Roman"/>
          <w:sz w:val="24"/>
          <w:szCs w:val="24"/>
        </w:rPr>
      </w:pPr>
      <w:r w:rsidRPr="00F4677A">
        <w:rPr>
          <w:rFonts w:ascii="Times New Roman" w:hAnsi="Times New Roman" w:cs="Times New Roman"/>
          <w:sz w:val="24"/>
          <w:szCs w:val="24"/>
        </w:rPr>
        <w:t>Отличие современного информационного общества и школьной информационно-образовательной среды (далее ИОС), которая этому обществу должна соответствовать, состоит в том, что основаны они на использовании информационно-коммуникационных технологий. Чтобы добиться образовательных результатов школьника XXI века, нужна новая образовательная среда.</w:t>
      </w:r>
    </w:p>
    <w:p w:rsidR="00F05C7B" w:rsidRPr="00F4677A" w:rsidRDefault="00F05C7B" w:rsidP="00085A10">
      <w:pPr>
        <w:spacing w:before="100" w:beforeAutospacing="1" w:after="100" w:afterAutospacing="1" w:line="240" w:lineRule="auto"/>
        <w:outlineLvl w:val="0"/>
        <w:rPr>
          <w:rFonts w:ascii="Times New Roman" w:hAnsi="Times New Roman" w:cs="Times New Roman"/>
          <w:sz w:val="24"/>
          <w:szCs w:val="24"/>
        </w:rPr>
      </w:pPr>
      <w:bookmarkStart w:id="0" w:name="_GoBack"/>
      <w:bookmarkEnd w:id="0"/>
      <w:r w:rsidRPr="00F4677A">
        <w:rPr>
          <w:rFonts w:ascii="Times New Roman" w:hAnsi="Times New Roman" w:cs="Times New Roman"/>
          <w:sz w:val="24"/>
          <w:szCs w:val="24"/>
        </w:rPr>
        <w:lastRenderedPageBreak/>
        <w:t>Образовательная среда — это совокупность всех возможностей обучения, воспитания и развития личности.</w:t>
      </w:r>
    </w:p>
    <w:p w:rsidR="00F05C7B" w:rsidRPr="00F4677A" w:rsidRDefault="00F05C7B" w:rsidP="00085A10">
      <w:pPr>
        <w:spacing w:before="100" w:beforeAutospacing="1" w:after="100" w:afterAutospacing="1" w:line="240" w:lineRule="auto"/>
        <w:outlineLvl w:val="0"/>
        <w:rPr>
          <w:rFonts w:ascii="Times New Roman" w:hAnsi="Times New Roman" w:cs="Times New Roman"/>
          <w:sz w:val="24"/>
          <w:szCs w:val="24"/>
        </w:rPr>
      </w:pPr>
      <w:r w:rsidRPr="00F4677A">
        <w:rPr>
          <w:rFonts w:ascii="Times New Roman" w:hAnsi="Times New Roman" w:cs="Times New Roman"/>
          <w:sz w:val="24"/>
          <w:szCs w:val="24"/>
        </w:rPr>
        <w:t>Информационная среда — это мир информации вокруг человека, мир его информационной деятельности.</w:t>
      </w:r>
    </w:p>
    <w:p w:rsidR="009A14C0" w:rsidRPr="00F4677A" w:rsidRDefault="00714AAE" w:rsidP="00085A10">
      <w:pPr>
        <w:pStyle w:val="a3"/>
        <w:ind w:firstLine="709"/>
      </w:pPr>
      <w:r w:rsidRPr="00F4677A">
        <w:t xml:space="preserve">  Значение ИОС в образовании трудно переоценить, — ее качество во многом определяет успешность образования учащихся. Основным критерием качества информационно-образовательной среды является обеспечение образовательными возможностями всех субъектов образовательного процесса</w:t>
      </w:r>
      <w:proofErr w:type="gramStart"/>
      <w:r w:rsidR="00A81F3E" w:rsidRPr="00F4677A">
        <w:t>. .</w:t>
      </w:r>
      <w:proofErr w:type="gramEnd"/>
      <w:r w:rsidR="00A81F3E" w:rsidRPr="00F4677A">
        <w:t xml:space="preserve"> Поэтому модернизация российского образования информатизацию выделяет одним из своих приоритетов. Информатизация образования как приведение образовательной системы в соответствие с потребностями и возможностями информационного общества, сегодня становится ведущим направлением по построению школы</w:t>
      </w:r>
      <w:r w:rsidR="00F05C7B" w:rsidRPr="00F4677A">
        <w:t>.</w:t>
      </w:r>
    </w:p>
    <w:p w:rsidR="009A14C0" w:rsidRPr="00F4677A" w:rsidRDefault="009A14C0" w:rsidP="009A14C0">
      <w:pPr>
        <w:pStyle w:val="a3"/>
        <w:ind w:firstLine="709"/>
        <w:jc w:val="both"/>
      </w:pPr>
      <w:r w:rsidRPr="00F4677A">
        <w:rPr>
          <w:b/>
          <w:bCs/>
        </w:rPr>
        <w:t xml:space="preserve"> Цели и задачи информатизации образования.</w:t>
      </w:r>
    </w:p>
    <w:p w:rsidR="009A14C0" w:rsidRPr="00F4677A" w:rsidRDefault="009A14C0" w:rsidP="009A14C0">
      <w:pPr>
        <w:pStyle w:val="a3"/>
        <w:ind w:firstLine="709"/>
        <w:jc w:val="both"/>
      </w:pPr>
      <w:r w:rsidRPr="00F4677A">
        <w:t>Перечислим важнейшие цели процесса информатизации образования   и рассмотрим их более подробно.</w:t>
      </w:r>
    </w:p>
    <w:p w:rsidR="009A14C0" w:rsidRPr="00F4677A" w:rsidRDefault="009A14C0" w:rsidP="009A14C0">
      <w:pPr>
        <w:pStyle w:val="a3"/>
        <w:ind w:firstLine="709"/>
        <w:jc w:val="both"/>
      </w:pPr>
      <w:r w:rsidRPr="00F4677A">
        <w:rPr>
          <w:i/>
          <w:iCs/>
        </w:rPr>
        <w:t>1.         Реализация социального заказа современного общества.</w:t>
      </w:r>
    </w:p>
    <w:p w:rsidR="009A14C0" w:rsidRPr="00F4677A" w:rsidRDefault="009A14C0" w:rsidP="009A14C0">
      <w:pPr>
        <w:pStyle w:val="a3"/>
        <w:ind w:firstLine="709"/>
        <w:jc w:val="both"/>
      </w:pPr>
      <w:r w:rsidRPr="00F4677A">
        <w:rPr>
          <w:i/>
          <w:iCs/>
        </w:rPr>
        <w:t>2.         Развитие личности обучающегося.  </w:t>
      </w:r>
    </w:p>
    <w:p w:rsidR="009A14C0" w:rsidRPr="00F4677A" w:rsidRDefault="009A14C0" w:rsidP="009A14C0">
      <w:pPr>
        <w:pStyle w:val="a3"/>
        <w:ind w:firstLine="709"/>
        <w:jc w:val="both"/>
      </w:pPr>
      <w:r w:rsidRPr="00F4677A">
        <w:rPr>
          <w:i/>
          <w:iCs/>
        </w:rPr>
        <w:t>3.    </w:t>
      </w:r>
      <w:proofErr w:type="gramStart"/>
      <w:r w:rsidRPr="00F4677A">
        <w:rPr>
          <w:i/>
          <w:iCs/>
        </w:rPr>
        <w:t xml:space="preserve">Интенсификация,   </w:t>
      </w:r>
      <w:proofErr w:type="gramEnd"/>
      <w:r w:rsidRPr="00F4677A">
        <w:rPr>
          <w:i/>
          <w:iCs/>
        </w:rPr>
        <w:t xml:space="preserve">повышение   эффективности   и   качества образовательного процесса на всех уровнях системы образования. </w:t>
      </w:r>
    </w:p>
    <w:p w:rsidR="009A14C0" w:rsidRPr="00F4677A" w:rsidRDefault="009A14C0" w:rsidP="009A14C0">
      <w:pPr>
        <w:pStyle w:val="a3"/>
        <w:ind w:firstLine="709"/>
        <w:jc w:val="both"/>
      </w:pPr>
      <w:r w:rsidRPr="00F4677A">
        <w:t xml:space="preserve">В условиях постоянного роста количества людей, занятых в информационной сфере, важнейшей целью информатизации образования является </w:t>
      </w:r>
      <w:r w:rsidRPr="00F4677A">
        <w:rPr>
          <w:b/>
          <w:bCs/>
          <w:i/>
          <w:iCs/>
        </w:rPr>
        <w:t>реализация социального заказа современного общества</w:t>
      </w:r>
      <w:r w:rsidRPr="00F4677A">
        <w:t xml:space="preserve"> на подготовку молодого человека в области информатики, информационных   и   коммуникационных технологий. </w:t>
      </w:r>
    </w:p>
    <w:p w:rsidR="009A14C0" w:rsidRPr="00F4677A" w:rsidRDefault="009A14C0" w:rsidP="009A14C0">
      <w:pPr>
        <w:pStyle w:val="a3"/>
        <w:ind w:firstLine="720"/>
        <w:jc w:val="both"/>
      </w:pPr>
      <w:r w:rsidRPr="00F4677A">
        <w:t>Дальнейшее развитие и внедрение во все сферы жизни и деятельности человека средств информатизации и коммуникации позволяет говорить о формировании новой информационной среды, в которой   нам предстоит жить и работать в ближайшие годы. В учебном учреждении должны быть созданы такие условия для осуществления сбора, обработки, продуцирования, транслирования, архивирования информации, деятельности по представлению и извлечению знания из различ</w:t>
      </w:r>
      <w:r w:rsidRPr="00F4677A">
        <w:softHyphen/>
        <w:t>ных информационных источников, которые будут максимально приближены к деятельности в новой со</w:t>
      </w:r>
      <w:r w:rsidRPr="00F4677A">
        <w:softHyphen/>
        <w:t>циокультурной среде. Это позволит выпускнику школы быстрее адаптироваться к изменяющимся условиям окружающего мира. Причем подготовка молодого человека должна быть не только достаточной для реализации им возможностей ИКТ во всех сферах жизни и деятельности в информационном обществе, но и что особенно важно носить опережающий характер.</w:t>
      </w:r>
    </w:p>
    <w:p w:rsidR="009A14C0" w:rsidRPr="00F4677A" w:rsidRDefault="009A14C0" w:rsidP="009A14C0">
      <w:pPr>
        <w:pStyle w:val="a3"/>
        <w:ind w:firstLine="720"/>
        <w:jc w:val="both"/>
      </w:pPr>
      <w:r w:rsidRPr="00F4677A">
        <w:t xml:space="preserve">В качестве следующей приоритетной цели информатизации образования мы выделили необходимость </w:t>
      </w:r>
      <w:r w:rsidRPr="00F4677A">
        <w:rPr>
          <w:b/>
          <w:bCs/>
          <w:i/>
          <w:iCs/>
        </w:rPr>
        <w:t>развития личности обучающегося</w:t>
      </w:r>
      <w:r w:rsidRPr="00F4677A">
        <w:t xml:space="preserve">, формирование его творческих способностей, социальных и коммуникативных качеств в целях подготовки к эффективной жизнедеятельности в информационном обществе.   Достижение этой цели потребует постоянного совершенствования содержания, форм, методов и средств обучения на базе средств информатизации и коммуникации; максимального учета индивидуальных особенностей обучаемого и предпочитаемых способов работы с учебным материалом. Новые формы и методы обучения должны обеспечивать развитие творческой, активной, инициативной личности; удовлетворение познавательных и духовных потребностей обучаемых; создание условий для гармоничного развития личности. Информационная деятельность ученика и информационное взаимодействие (между учеником, учителем и средством обучения) должны способствовать становлению таких личностных качеств ученика, как способность к самообразованию, самовоспитанию, самообучению, саморазвитию, познавательный интерес, трудолюбие, умение применять полученные знания на практике.   </w:t>
      </w:r>
    </w:p>
    <w:p w:rsidR="009A14C0" w:rsidRPr="00F4677A" w:rsidRDefault="009A14C0" w:rsidP="009A14C0">
      <w:pPr>
        <w:pStyle w:val="a3"/>
        <w:ind w:firstLine="720"/>
        <w:jc w:val="both"/>
      </w:pPr>
      <w:r w:rsidRPr="00F4677A">
        <w:t xml:space="preserve">Третьей целью информатизации образования (но далеко не последней по значимости) является </w:t>
      </w:r>
      <w:proofErr w:type="gramStart"/>
      <w:r w:rsidRPr="00F4677A">
        <w:rPr>
          <w:b/>
          <w:bCs/>
          <w:i/>
          <w:iCs/>
        </w:rPr>
        <w:t xml:space="preserve">интенсификация,   </w:t>
      </w:r>
      <w:proofErr w:type="gramEnd"/>
      <w:r w:rsidRPr="00F4677A">
        <w:rPr>
          <w:b/>
          <w:bCs/>
          <w:i/>
          <w:iCs/>
        </w:rPr>
        <w:t>повышение   эффективности   и   качества образовательного процесса.</w:t>
      </w:r>
    </w:p>
    <w:p w:rsidR="009A14C0" w:rsidRPr="00F4677A" w:rsidRDefault="009A14C0" w:rsidP="009A14C0">
      <w:pPr>
        <w:pStyle w:val="a3"/>
        <w:ind w:firstLine="720"/>
        <w:jc w:val="both"/>
      </w:pPr>
      <w:r w:rsidRPr="00F4677A">
        <w:rPr>
          <w:b/>
          <w:bCs/>
          <w:i/>
          <w:iCs/>
        </w:rPr>
        <w:t> </w:t>
      </w:r>
      <w:r w:rsidRPr="00F4677A">
        <w:t xml:space="preserve"> Информатизация образования сопровождается массовым внедрением в педагогическую практику новых методов и средств обучения на базе микропроцессорной техники, средств передачи информации и педагогических технологий, основанных на этих средствах, что создает условия для серьезных качественных изменений в методологии и практике организации учебного процесса. Реализация уникальных возможностей ИКТ способствует совершенствованию организационных форм и методов </w:t>
      </w:r>
      <w:proofErr w:type="gramStart"/>
      <w:r w:rsidRPr="00F4677A">
        <w:t>обучения ,</w:t>
      </w:r>
      <w:proofErr w:type="gramEnd"/>
      <w:r w:rsidRPr="00F4677A">
        <w:t xml:space="preserve"> повышает эффективность учебно-воспитательного процесса, обеспечивает одновременное развитие личности обучаемого и его интеллектуального потенциала, формирование у него умений осуществления самостоятельной учебной деятельности по сбору, обработке, передаче информации об изучаемых объектах, явлениях, процессах. </w:t>
      </w:r>
    </w:p>
    <w:p w:rsidR="00F05C7B" w:rsidRPr="00F4677A" w:rsidRDefault="00F05C7B" w:rsidP="00F05C7B">
      <w:pPr>
        <w:spacing w:before="100" w:beforeAutospacing="1" w:after="100" w:afterAutospacing="1" w:line="240" w:lineRule="auto"/>
        <w:outlineLvl w:val="0"/>
        <w:rPr>
          <w:rFonts w:ascii="Times New Roman" w:hAnsi="Times New Roman" w:cs="Times New Roman"/>
          <w:sz w:val="24"/>
          <w:szCs w:val="24"/>
        </w:rPr>
      </w:pPr>
    </w:p>
    <w:p w:rsidR="00F37DA3" w:rsidRPr="00F4677A" w:rsidRDefault="00A81F3E" w:rsidP="00F05C7B">
      <w:pPr>
        <w:spacing w:before="100" w:beforeAutospacing="1" w:after="100" w:afterAutospacing="1" w:line="240" w:lineRule="auto"/>
        <w:outlineLvl w:val="0"/>
        <w:rPr>
          <w:rFonts w:ascii="Times New Roman" w:hAnsi="Times New Roman" w:cs="Times New Roman"/>
          <w:sz w:val="24"/>
          <w:szCs w:val="24"/>
        </w:rPr>
      </w:pPr>
      <w:r w:rsidRPr="00F4677A">
        <w:rPr>
          <w:rFonts w:ascii="Times New Roman" w:hAnsi="Times New Roman" w:cs="Times New Roman"/>
          <w:sz w:val="24"/>
          <w:szCs w:val="24"/>
        </w:rPr>
        <w:t xml:space="preserve"> </w:t>
      </w:r>
      <w:r w:rsidR="00F37DA3" w:rsidRPr="00F4677A">
        <w:rPr>
          <w:rFonts w:ascii="Times New Roman" w:hAnsi="Times New Roman" w:cs="Times New Roman"/>
          <w:sz w:val="24"/>
          <w:szCs w:val="24"/>
        </w:rPr>
        <w:t>Сегодня информатизация школы — это необратимый процесс изменения содержания, методов и организационных форм общеобразовательной подготовки учащихся на этапе перехода школы к работе в условиях информационного общества. Информатизация образования – процесс обеспечения сферы образования методологией и практикой разработки и оптимального использования современных средств ИКТ, ориентированных на реализацию психолого-педагогических целей обучения, воспитания.</w:t>
      </w:r>
      <w:r w:rsidRPr="00F4677A">
        <w:rPr>
          <w:rFonts w:ascii="Times New Roman" w:hAnsi="Times New Roman" w:cs="Times New Roman"/>
          <w:sz w:val="24"/>
          <w:szCs w:val="24"/>
        </w:rPr>
        <w:t xml:space="preserve"> </w:t>
      </w:r>
      <w:r w:rsidR="00F37DA3" w:rsidRPr="00F4677A">
        <w:rPr>
          <w:rFonts w:ascii="Times New Roman" w:hAnsi="Times New Roman" w:cs="Times New Roman"/>
          <w:sz w:val="24"/>
          <w:szCs w:val="24"/>
        </w:rPr>
        <w:t xml:space="preserve">В основе создания информационно-образовательной среды образовательного учреждения лежит организация использования информационно-коммуникационных технологий (ИКТ). Именно эффективное использование ИКТ открывает новые возможности и перспективы развития системы образования в целом. Использование информационных и коммуникационных технологий в системе образования изменяет дидактические средства, методы и формы обучения, влияет на педагогические технологии, тем самым </w:t>
      </w:r>
      <w:proofErr w:type="gramStart"/>
      <w:r w:rsidR="00F37DA3" w:rsidRPr="00F4677A">
        <w:rPr>
          <w:rFonts w:ascii="Times New Roman" w:hAnsi="Times New Roman" w:cs="Times New Roman"/>
          <w:sz w:val="24"/>
          <w:szCs w:val="24"/>
        </w:rPr>
        <w:t>преобразуя  традиционную</w:t>
      </w:r>
      <w:proofErr w:type="gramEnd"/>
      <w:r w:rsidR="00F37DA3" w:rsidRPr="00F4677A">
        <w:rPr>
          <w:rFonts w:ascii="Times New Roman" w:hAnsi="Times New Roman" w:cs="Times New Roman"/>
          <w:sz w:val="24"/>
          <w:szCs w:val="24"/>
        </w:rPr>
        <w:t xml:space="preserve"> образовательную среду в качественно новую — </w:t>
      </w:r>
      <w:proofErr w:type="spellStart"/>
      <w:r w:rsidR="00F37DA3" w:rsidRPr="00F4677A">
        <w:rPr>
          <w:rFonts w:ascii="Times New Roman" w:hAnsi="Times New Roman" w:cs="Times New Roman"/>
          <w:sz w:val="24"/>
          <w:szCs w:val="24"/>
        </w:rPr>
        <w:t>Информационнообразовательную</w:t>
      </w:r>
      <w:proofErr w:type="spellEnd"/>
      <w:r w:rsidR="00F37DA3" w:rsidRPr="00F4677A">
        <w:rPr>
          <w:rFonts w:ascii="Times New Roman" w:hAnsi="Times New Roman" w:cs="Times New Roman"/>
          <w:sz w:val="24"/>
          <w:szCs w:val="24"/>
        </w:rPr>
        <w:t xml:space="preserve"> среду. Существуют различные подходы к определению </w:t>
      </w:r>
      <w:proofErr w:type="spellStart"/>
      <w:r w:rsidR="00F37DA3" w:rsidRPr="00F4677A">
        <w:rPr>
          <w:rFonts w:ascii="Times New Roman" w:hAnsi="Times New Roman" w:cs="Times New Roman"/>
          <w:sz w:val="24"/>
          <w:szCs w:val="24"/>
        </w:rPr>
        <w:t>информационнообразовательной</w:t>
      </w:r>
      <w:proofErr w:type="spellEnd"/>
      <w:r w:rsidR="00F37DA3" w:rsidRPr="00F4677A">
        <w:rPr>
          <w:rFonts w:ascii="Times New Roman" w:hAnsi="Times New Roman" w:cs="Times New Roman"/>
          <w:sz w:val="24"/>
          <w:szCs w:val="24"/>
        </w:rPr>
        <w:t xml:space="preserve"> среды учебного заведения и проблемам ее организации. В различных источниках информационно-образовательной средой называют: </w:t>
      </w:r>
    </w:p>
    <w:p w:rsidR="00F37DA3" w:rsidRPr="00F4677A" w:rsidRDefault="00F37DA3" w:rsidP="00F37DA3">
      <w:pPr>
        <w:rPr>
          <w:rFonts w:ascii="Times New Roman" w:hAnsi="Times New Roman" w:cs="Times New Roman"/>
          <w:sz w:val="24"/>
          <w:szCs w:val="24"/>
        </w:rPr>
      </w:pPr>
      <w:r w:rsidRPr="00F4677A">
        <w:rPr>
          <w:rFonts w:ascii="Times New Roman" w:hAnsi="Times New Roman" w:cs="Times New Roman"/>
          <w:sz w:val="24"/>
          <w:szCs w:val="24"/>
        </w:rPr>
        <w:t>- программно-телекоммуникационную систему, направленную на ведение учебного процесса едиными технологическими средствами и обеспечивающую его информационную поддержку;</w:t>
      </w:r>
    </w:p>
    <w:p w:rsidR="00F37DA3" w:rsidRPr="00F4677A" w:rsidRDefault="00F37DA3" w:rsidP="00F37DA3">
      <w:pPr>
        <w:rPr>
          <w:rFonts w:ascii="Times New Roman" w:hAnsi="Times New Roman" w:cs="Times New Roman"/>
          <w:sz w:val="24"/>
          <w:szCs w:val="24"/>
        </w:rPr>
      </w:pPr>
      <w:r w:rsidRPr="00F4677A">
        <w:rPr>
          <w:rFonts w:ascii="Times New Roman" w:hAnsi="Times New Roman" w:cs="Times New Roman"/>
          <w:sz w:val="24"/>
          <w:szCs w:val="24"/>
        </w:rPr>
        <w:t xml:space="preserve"> - педагогическую систему нового уровня, включающую ее материально-техническое, финансово-экономическое, нормативно-правовое и маркетинговое обеспечение;</w:t>
      </w:r>
    </w:p>
    <w:p w:rsidR="00F37DA3" w:rsidRPr="00F4677A" w:rsidRDefault="00F37DA3" w:rsidP="00F37DA3">
      <w:pPr>
        <w:rPr>
          <w:rFonts w:ascii="Times New Roman" w:hAnsi="Times New Roman" w:cs="Times New Roman"/>
          <w:sz w:val="24"/>
          <w:szCs w:val="24"/>
        </w:rPr>
      </w:pPr>
      <w:r w:rsidRPr="00F4677A">
        <w:rPr>
          <w:rFonts w:ascii="Times New Roman" w:hAnsi="Times New Roman" w:cs="Times New Roman"/>
          <w:sz w:val="24"/>
          <w:szCs w:val="24"/>
        </w:rPr>
        <w:t xml:space="preserve"> - информационно-коммуникационную предметную среду, обеспечивающую компьютерную поддержку процесса обучения;</w:t>
      </w:r>
    </w:p>
    <w:p w:rsidR="00F37DA3" w:rsidRPr="00F4677A" w:rsidRDefault="00F37DA3" w:rsidP="00F37DA3">
      <w:pPr>
        <w:rPr>
          <w:rFonts w:ascii="Times New Roman" w:hAnsi="Times New Roman" w:cs="Times New Roman"/>
          <w:sz w:val="24"/>
          <w:szCs w:val="24"/>
        </w:rPr>
      </w:pPr>
      <w:r w:rsidRPr="00F4677A">
        <w:rPr>
          <w:rFonts w:ascii="Times New Roman" w:hAnsi="Times New Roman" w:cs="Times New Roman"/>
          <w:sz w:val="24"/>
          <w:szCs w:val="24"/>
        </w:rPr>
        <w:t xml:space="preserve">Образовательный эффект ИОС заключается в том, что она – как системный интегратор всего педагогического процесса, обеспечивает качественно новые параметры образования. Наиболее точно системный характер ИОС отражен в понимании этого понятия, законодательно закрепленном ФГОС. Это система информационно-образовательных ресурсов и инструментов, обеспечивающих условия реализации основной образовательной программы образовательного учреждения.  Состав ИОС определен ФГОС: «Информационно-образовательная среда образовательного </w:t>
      </w:r>
      <w:proofErr w:type="gramStart"/>
      <w:r w:rsidRPr="00F4677A">
        <w:rPr>
          <w:rFonts w:ascii="Times New Roman" w:hAnsi="Times New Roman" w:cs="Times New Roman"/>
          <w:sz w:val="24"/>
          <w:szCs w:val="24"/>
        </w:rPr>
        <w:t>учреждения  включает</w:t>
      </w:r>
      <w:proofErr w:type="gramEnd"/>
      <w:r w:rsidRPr="00F4677A">
        <w:rPr>
          <w:rFonts w:ascii="Times New Roman" w:hAnsi="Times New Roman" w:cs="Times New Roman"/>
          <w:sz w:val="24"/>
          <w:szCs w:val="24"/>
        </w:rPr>
        <w:t xml:space="preserve">: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(ИКТ): компьютеры, иное </w:t>
      </w:r>
      <w:proofErr w:type="spellStart"/>
      <w:r w:rsidRPr="00F4677A">
        <w:rPr>
          <w:rFonts w:ascii="Times New Roman" w:hAnsi="Times New Roman" w:cs="Times New Roman"/>
          <w:sz w:val="24"/>
          <w:szCs w:val="24"/>
        </w:rPr>
        <w:t>ИКТоборудование</w:t>
      </w:r>
      <w:proofErr w:type="spellEnd"/>
      <w:r w:rsidRPr="00F4677A">
        <w:rPr>
          <w:rFonts w:ascii="Times New Roman" w:hAnsi="Times New Roman" w:cs="Times New Roman"/>
          <w:sz w:val="24"/>
          <w:szCs w:val="24"/>
        </w:rPr>
        <w:t xml:space="preserve">, коммуникационные каналы, систему современных педагогических технологий, обеспечивающих обучение в современной информационно-образовательной среде». </w:t>
      </w:r>
    </w:p>
    <w:p w:rsidR="009006BE" w:rsidRPr="00F4677A" w:rsidRDefault="009006BE" w:rsidP="00F37DA3">
      <w:pPr>
        <w:rPr>
          <w:rFonts w:ascii="Times New Roman" w:hAnsi="Times New Roman" w:cs="Times New Roman"/>
          <w:sz w:val="24"/>
          <w:szCs w:val="24"/>
        </w:rPr>
      </w:pPr>
    </w:p>
    <w:p w:rsidR="00DB62D7"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Информационно-</w:t>
      </w:r>
      <w:proofErr w:type="gramStart"/>
      <w:r w:rsidRPr="00F4677A">
        <w:rPr>
          <w:rFonts w:ascii="Times New Roman" w:hAnsi="Times New Roman" w:cs="Times New Roman"/>
          <w:sz w:val="24"/>
          <w:szCs w:val="24"/>
        </w:rPr>
        <w:t>образовательная  среда</w:t>
      </w:r>
      <w:proofErr w:type="gramEnd"/>
      <w:r w:rsidRPr="00F4677A">
        <w:rPr>
          <w:rFonts w:ascii="Times New Roman" w:hAnsi="Times New Roman" w:cs="Times New Roman"/>
          <w:sz w:val="24"/>
          <w:szCs w:val="24"/>
        </w:rPr>
        <w:t xml:space="preserve"> образовательного учреждения должна обеспечивать: </w:t>
      </w:r>
    </w:p>
    <w:p w:rsidR="00DB62D7"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 xml:space="preserve"> • информационно-методическую поддержку </w:t>
      </w:r>
      <w:proofErr w:type="gramStart"/>
      <w:r w:rsidRPr="00F4677A">
        <w:rPr>
          <w:rFonts w:ascii="Times New Roman" w:hAnsi="Times New Roman" w:cs="Times New Roman"/>
          <w:sz w:val="24"/>
          <w:szCs w:val="24"/>
        </w:rPr>
        <w:t>образовательного  процесса</w:t>
      </w:r>
      <w:proofErr w:type="gramEnd"/>
      <w:r w:rsidRPr="00F4677A">
        <w:rPr>
          <w:rFonts w:ascii="Times New Roman" w:hAnsi="Times New Roman" w:cs="Times New Roman"/>
          <w:sz w:val="24"/>
          <w:szCs w:val="24"/>
        </w:rPr>
        <w:t>;</w:t>
      </w:r>
    </w:p>
    <w:p w:rsidR="00DB62D7"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 xml:space="preserve"> • планирование образовательного процесса и его </w:t>
      </w:r>
      <w:proofErr w:type="gramStart"/>
      <w:r w:rsidRPr="00F4677A">
        <w:rPr>
          <w:rFonts w:ascii="Times New Roman" w:hAnsi="Times New Roman" w:cs="Times New Roman"/>
          <w:sz w:val="24"/>
          <w:szCs w:val="24"/>
        </w:rPr>
        <w:t>ресурсного  обеспечения</w:t>
      </w:r>
      <w:proofErr w:type="gramEnd"/>
      <w:r w:rsidRPr="00F4677A">
        <w:rPr>
          <w:rFonts w:ascii="Times New Roman" w:hAnsi="Times New Roman" w:cs="Times New Roman"/>
          <w:sz w:val="24"/>
          <w:szCs w:val="24"/>
        </w:rPr>
        <w:t>;</w:t>
      </w:r>
    </w:p>
    <w:p w:rsidR="00DB62D7"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 xml:space="preserve"> • мониторинг и фиксацию хода и результатов образовательного процесса;</w:t>
      </w:r>
    </w:p>
    <w:p w:rsidR="00DB62D7"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 xml:space="preserve"> • мониторинг здоровья обучающихся;</w:t>
      </w:r>
    </w:p>
    <w:p w:rsidR="00DB62D7"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 xml:space="preserve"> • современные процедуры создания, поиска, сбора, анализа, обработки, хранения и представления информации; </w:t>
      </w:r>
    </w:p>
    <w:p w:rsidR="00DB62D7"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 xml:space="preserve">• дистанционное взаимодействие всех участников образовательного процесса (обучающихся, </w:t>
      </w:r>
      <w:proofErr w:type="gramStart"/>
      <w:r w:rsidRPr="00F4677A">
        <w:rPr>
          <w:rFonts w:ascii="Times New Roman" w:hAnsi="Times New Roman" w:cs="Times New Roman"/>
          <w:sz w:val="24"/>
          <w:szCs w:val="24"/>
        </w:rPr>
        <w:t>их  родителей</w:t>
      </w:r>
      <w:proofErr w:type="gramEnd"/>
      <w:r w:rsidRPr="00F4677A">
        <w:rPr>
          <w:rFonts w:ascii="Times New Roman" w:hAnsi="Times New Roman" w:cs="Times New Roman"/>
          <w:sz w:val="24"/>
          <w:szCs w:val="24"/>
        </w:rPr>
        <w:t xml:space="preserve">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4D54E1"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 xml:space="preserve">  • дистанционное взаимодействие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F37DA3" w:rsidRPr="00F4677A" w:rsidRDefault="009006BE" w:rsidP="00F37DA3">
      <w:pPr>
        <w:rPr>
          <w:rFonts w:ascii="Times New Roman" w:hAnsi="Times New Roman" w:cs="Times New Roman"/>
          <w:sz w:val="24"/>
          <w:szCs w:val="24"/>
        </w:rPr>
      </w:pPr>
      <w:r w:rsidRPr="00F4677A">
        <w:rPr>
          <w:rFonts w:ascii="Times New Roman" w:hAnsi="Times New Roman" w:cs="Times New Roman"/>
          <w:sz w:val="24"/>
          <w:szCs w:val="24"/>
        </w:rPr>
        <w:t xml:space="preserve">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образовательного учреждения. Таким образом, информационно-образовательная среда определяется с одной стороны, как программно-технический комплекс, а с другой стороны, как педагогическая система. Она возникает как результат взаимодействия субъектов образовательного процесса и информационно-образовательного пространства</w:t>
      </w:r>
      <w:r w:rsidR="001E5FDB" w:rsidRPr="00F4677A">
        <w:rPr>
          <w:rFonts w:ascii="Times New Roman" w:hAnsi="Times New Roman" w:cs="Times New Roman"/>
          <w:sz w:val="24"/>
          <w:szCs w:val="24"/>
        </w:rPr>
        <w:t>.</w:t>
      </w:r>
    </w:p>
    <w:p w:rsidR="00DB62D7" w:rsidRPr="00F4677A" w:rsidRDefault="00DB62D7" w:rsidP="00F37DA3">
      <w:pPr>
        <w:rPr>
          <w:rFonts w:ascii="Times New Roman" w:hAnsi="Times New Roman" w:cs="Times New Roman"/>
          <w:sz w:val="24"/>
          <w:szCs w:val="24"/>
        </w:rPr>
      </w:pP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Качество </w:t>
      </w:r>
      <w:proofErr w:type="gramStart"/>
      <w:r w:rsidRPr="00F4677A">
        <w:rPr>
          <w:rFonts w:ascii="Times New Roman" w:eastAsia="Times New Roman" w:hAnsi="Times New Roman" w:cs="Times New Roman"/>
          <w:sz w:val="24"/>
          <w:szCs w:val="24"/>
          <w:lang w:eastAsia="ru-RU"/>
        </w:rPr>
        <w:t xml:space="preserve">образования </w:t>
      </w:r>
      <w:r w:rsidR="00564CA4" w:rsidRPr="00F4677A">
        <w:rPr>
          <w:rFonts w:ascii="Times New Roman" w:eastAsia="Times New Roman" w:hAnsi="Times New Roman" w:cs="Times New Roman"/>
          <w:sz w:val="24"/>
          <w:szCs w:val="24"/>
          <w:lang w:eastAsia="ru-RU"/>
        </w:rPr>
        <w:t xml:space="preserve"> и</w:t>
      </w:r>
      <w:proofErr w:type="gramEnd"/>
      <w:r w:rsidR="00564CA4" w:rsidRPr="00F4677A">
        <w:rPr>
          <w:rFonts w:ascii="Times New Roman" w:eastAsia="Times New Roman" w:hAnsi="Times New Roman" w:cs="Times New Roman"/>
          <w:sz w:val="24"/>
          <w:szCs w:val="24"/>
          <w:lang w:eastAsia="ru-RU"/>
        </w:rPr>
        <w:t xml:space="preserve"> воспитания</w:t>
      </w:r>
      <w:r w:rsidRPr="00F4677A">
        <w:rPr>
          <w:rFonts w:ascii="Times New Roman" w:eastAsia="Times New Roman" w:hAnsi="Times New Roman" w:cs="Times New Roman"/>
          <w:sz w:val="24"/>
          <w:szCs w:val="24"/>
          <w:lang w:eastAsia="ru-RU"/>
        </w:rPr>
        <w:t>– это комплексное понятие, характеризующее эффективность всех сторон деятельности (</w:t>
      </w:r>
      <w:r w:rsidR="00AE4F9B" w:rsidRPr="00F4677A">
        <w:rPr>
          <w:rFonts w:ascii="Times New Roman" w:eastAsia="Times New Roman" w:hAnsi="Times New Roman" w:cs="Times New Roman"/>
          <w:sz w:val="24"/>
          <w:szCs w:val="24"/>
          <w:lang w:eastAsia="ru-RU"/>
        </w:rPr>
        <w:t>учебной и внеурочной</w:t>
      </w:r>
      <w:r w:rsidRPr="00F4677A">
        <w:rPr>
          <w:rFonts w:ascii="Times New Roman" w:eastAsia="Times New Roman" w:hAnsi="Times New Roman" w:cs="Times New Roman"/>
          <w:sz w:val="24"/>
          <w:szCs w:val="24"/>
          <w:lang w:eastAsia="ru-RU"/>
        </w:rPr>
        <w:t xml:space="preserve">) и охватывающее всех субъектов образования (дети, родители, педагоги, руководители). </w:t>
      </w: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Современные тенденции в образовании характеризуются высокими темпами происходящих изменений, направленных, прежде всего на достижение более высокого качества образования. Во многом высокое качество обеспечивается не только качеством персонала, реализующего деятельность образовательной организации, но и наличием материальных ресурсов, а также качеством информационно – образовательной среды и применением новых информационных технологий. </w:t>
      </w:r>
    </w:p>
    <w:p w:rsidR="00DB62D7" w:rsidRPr="00F4677A" w:rsidRDefault="00AE4F9B"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Наше</w:t>
      </w:r>
      <w:r w:rsidR="00DB62D7" w:rsidRPr="00F4677A">
        <w:rPr>
          <w:rFonts w:ascii="Times New Roman" w:eastAsia="Times New Roman" w:hAnsi="Times New Roman" w:cs="Times New Roman"/>
          <w:sz w:val="24"/>
          <w:szCs w:val="24"/>
          <w:lang w:eastAsia="ru-RU"/>
        </w:rPr>
        <w:t xml:space="preserve"> образовательное учреждение сориентировано на новое качество образования, оно в полном объеме предостав</w:t>
      </w:r>
      <w:r w:rsidRPr="00F4677A">
        <w:rPr>
          <w:rFonts w:ascii="Times New Roman" w:eastAsia="Times New Roman" w:hAnsi="Times New Roman" w:cs="Times New Roman"/>
          <w:sz w:val="24"/>
          <w:szCs w:val="24"/>
          <w:lang w:eastAsia="ru-RU"/>
        </w:rPr>
        <w:t>ляет</w:t>
      </w:r>
      <w:r w:rsidR="00DB62D7" w:rsidRPr="00F4677A">
        <w:rPr>
          <w:rFonts w:ascii="Times New Roman" w:eastAsia="Times New Roman" w:hAnsi="Times New Roman" w:cs="Times New Roman"/>
          <w:sz w:val="24"/>
          <w:szCs w:val="24"/>
          <w:lang w:eastAsia="ru-RU"/>
        </w:rPr>
        <w:t xml:space="preserve"> необходимые условия обучения и воспитания, обеспечива</w:t>
      </w:r>
      <w:r w:rsidRPr="00F4677A">
        <w:rPr>
          <w:rFonts w:ascii="Times New Roman" w:eastAsia="Times New Roman" w:hAnsi="Times New Roman" w:cs="Times New Roman"/>
          <w:sz w:val="24"/>
          <w:szCs w:val="24"/>
          <w:lang w:eastAsia="ru-RU"/>
        </w:rPr>
        <w:t>ет</w:t>
      </w:r>
      <w:r w:rsidR="00DB62D7" w:rsidRPr="00F4677A">
        <w:rPr>
          <w:rFonts w:ascii="Times New Roman" w:eastAsia="Times New Roman" w:hAnsi="Times New Roman" w:cs="Times New Roman"/>
          <w:sz w:val="24"/>
          <w:szCs w:val="24"/>
          <w:lang w:eastAsia="ru-RU"/>
        </w:rPr>
        <w:t xml:space="preserve"> социальную активность молодого поколения, его конкурентоспособность, вхождение в открытое информационное сообщество. </w:t>
      </w: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Информатизация </w:t>
      </w:r>
      <w:r w:rsidR="00AE4F9B" w:rsidRPr="00F4677A">
        <w:rPr>
          <w:rFonts w:ascii="Times New Roman" w:eastAsia="Times New Roman" w:hAnsi="Times New Roman" w:cs="Times New Roman"/>
          <w:sz w:val="24"/>
          <w:szCs w:val="24"/>
          <w:lang w:eastAsia="ru-RU"/>
        </w:rPr>
        <w:t>гимназии</w:t>
      </w:r>
      <w:r w:rsidRPr="00F4677A">
        <w:rPr>
          <w:rFonts w:ascii="Times New Roman" w:eastAsia="Times New Roman" w:hAnsi="Times New Roman" w:cs="Times New Roman"/>
          <w:sz w:val="24"/>
          <w:szCs w:val="24"/>
          <w:lang w:eastAsia="ru-RU"/>
        </w:rPr>
        <w:t xml:space="preserve">– это комплексный, многоплановый, ресурсоемкий процесс, в котором участвуют и дети, и педагоги, и администрация </w:t>
      </w:r>
      <w:r w:rsidR="00AE4F9B" w:rsidRPr="00F4677A">
        <w:rPr>
          <w:rFonts w:ascii="Times New Roman" w:eastAsia="Times New Roman" w:hAnsi="Times New Roman" w:cs="Times New Roman"/>
          <w:sz w:val="24"/>
          <w:szCs w:val="24"/>
          <w:lang w:eastAsia="ru-RU"/>
        </w:rPr>
        <w:t>гимназии</w:t>
      </w:r>
      <w:r w:rsidRPr="00F4677A">
        <w:rPr>
          <w:rFonts w:ascii="Times New Roman" w:eastAsia="Times New Roman" w:hAnsi="Times New Roman" w:cs="Times New Roman"/>
          <w:sz w:val="24"/>
          <w:szCs w:val="24"/>
          <w:lang w:eastAsia="ru-RU"/>
        </w:rPr>
        <w:t xml:space="preserve">. Это использование информационных технологий в </w:t>
      </w:r>
      <w:r w:rsidR="00A77CC9" w:rsidRPr="00F4677A">
        <w:rPr>
          <w:rFonts w:ascii="Times New Roman" w:eastAsia="Times New Roman" w:hAnsi="Times New Roman" w:cs="Times New Roman"/>
          <w:sz w:val="24"/>
          <w:szCs w:val="24"/>
          <w:lang w:eastAsia="ru-RU"/>
        </w:rPr>
        <w:t>учебном</w:t>
      </w:r>
      <w:r w:rsidRPr="00F4677A">
        <w:rPr>
          <w:rFonts w:ascii="Times New Roman" w:eastAsia="Times New Roman" w:hAnsi="Times New Roman" w:cs="Times New Roman"/>
          <w:sz w:val="24"/>
          <w:szCs w:val="24"/>
          <w:lang w:eastAsia="ru-RU"/>
        </w:rPr>
        <w:t xml:space="preserve"> процессе </w:t>
      </w:r>
      <w:r w:rsidR="00AE4F9B" w:rsidRPr="00F4677A">
        <w:rPr>
          <w:rFonts w:ascii="Times New Roman" w:eastAsia="Times New Roman" w:hAnsi="Times New Roman" w:cs="Times New Roman"/>
          <w:sz w:val="24"/>
          <w:szCs w:val="24"/>
          <w:lang w:eastAsia="ru-RU"/>
        </w:rPr>
        <w:t>гимназии</w:t>
      </w:r>
      <w:r w:rsidRPr="00F4677A">
        <w:rPr>
          <w:rFonts w:ascii="Times New Roman" w:eastAsia="Times New Roman" w:hAnsi="Times New Roman" w:cs="Times New Roman"/>
          <w:sz w:val="24"/>
          <w:szCs w:val="24"/>
          <w:lang w:eastAsia="ru-RU"/>
        </w:rPr>
        <w:t>, разработк</w:t>
      </w:r>
      <w:r w:rsidR="00A77CC9" w:rsidRPr="00F4677A">
        <w:rPr>
          <w:rFonts w:ascii="Times New Roman" w:eastAsia="Times New Roman" w:hAnsi="Times New Roman" w:cs="Times New Roman"/>
          <w:sz w:val="24"/>
          <w:szCs w:val="24"/>
          <w:lang w:eastAsia="ru-RU"/>
        </w:rPr>
        <w:t>и</w:t>
      </w:r>
      <w:r w:rsidRPr="00F4677A">
        <w:rPr>
          <w:rFonts w:ascii="Times New Roman" w:eastAsia="Times New Roman" w:hAnsi="Times New Roman" w:cs="Times New Roman"/>
          <w:sz w:val="24"/>
          <w:szCs w:val="24"/>
          <w:lang w:eastAsia="ru-RU"/>
        </w:rPr>
        <w:t xml:space="preserve"> интегрированных </w:t>
      </w:r>
      <w:r w:rsidR="00AE4F9B" w:rsidRPr="00F4677A">
        <w:rPr>
          <w:rFonts w:ascii="Times New Roman" w:eastAsia="Times New Roman" w:hAnsi="Times New Roman" w:cs="Times New Roman"/>
          <w:sz w:val="24"/>
          <w:szCs w:val="24"/>
          <w:lang w:eastAsia="ru-RU"/>
        </w:rPr>
        <w:t>уроков</w:t>
      </w:r>
      <w:r w:rsidRPr="00F4677A">
        <w:rPr>
          <w:rFonts w:ascii="Times New Roman" w:eastAsia="Times New Roman" w:hAnsi="Times New Roman" w:cs="Times New Roman"/>
          <w:sz w:val="24"/>
          <w:szCs w:val="24"/>
          <w:lang w:eastAsia="ru-RU"/>
        </w:rPr>
        <w:t>, проектн</w:t>
      </w:r>
      <w:r w:rsidR="00A77CC9" w:rsidRPr="00F4677A">
        <w:rPr>
          <w:rFonts w:ascii="Times New Roman" w:eastAsia="Times New Roman" w:hAnsi="Times New Roman" w:cs="Times New Roman"/>
          <w:sz w:val="24"/>
          <w:szCs w:val="24"/>
          <w:lang w:eastAsia="ru-RU"/>
        </w:rPr>
        <w:t>ой</w:t>
      </w:r>
      <w:r w:rsidRPr="00F4677A">
        <w:rPr>
          <w:rFonts w:ascii="Times New Roman" w:eastAsia="Times New Roman" w:hAnsi="Times New Roman" w:cs="Times New Roman"/>
          <w:sz w:val="24"/>
          <w:szCs w:val="24"/>
          <w:lang w:eastAsia="ru-RU"/>
        </w:rPr>
        <w:t xml:space="preserve"> </w:t>
      </w:r>
      <w:proofErr w:type="gramStart"/>
      <w:r w:rsidRPr="00F4677A">
        <w:rPr>
          <w:rFonts w:ascii="Times New Roman" w:eastAsia="Times New Roman" w:hAnsi="Times New Roman" w:cs="Times New Roman"/>
          <w:sz w:val="24"/>
          <w:szCs w:val="24"/>
          <w:lang w:eastAsia="ru-RU"/>
        </w:rPr>
        <w:t>деятельност</w:t>
      </w:r>
      <w:r w:rsidR="00A77CC9" w:rsidRPr="00F4677A">
        <w:rPr>
          <w:rFonts w:ascii="Times New Roman" w:eastAsia="Times New Roman" w:hAnsi="Times New Roman" w:cs="Times New Roman"/>
          <w:sz w:val="24"/>
          <w:szCs w:val="24"/>
          <w:lang w:eastAsia="ru-RU"/>
        </w:rPr>
        <w:t>и</w:t>
      </w:r>
      <w:r w:rsidR="00AE4F9B" w:rsidRPr="00F4677A">
        <w:rPr>
          <w:rFonts w:ascii="Times New Roman" w:eastAsia="Times New Roman" w:hAnsi="Times New Roman" w:cs="Times New Roman"/>
          <w:sz w:val="24"/>
          <w:szCs w:val="24"/>
          <w:lang w:eastAsia="ru-RU"/>
        </w:rPr>
        <w:t xml:space="preserve"> </w:t>
      </w:r>
      <w:r w:rsidRPr="00F4677A">
        <w:rPr>
          <w:rFonts w:ascii="Times New Roman" w:eastAsia="Times New Roman" w:hAnsi="Times New Roman" w:cs="Times New Roman"/>
          <w:sz w:val="24"/>
          <w:szCs w:val="24"/>
          <w:lang w:eastAsia="ru-RU"/>
        </w:rPr>
        <w:t>,</w:t>
      </w:r>
      <w:proofErr w:type="gramEnd"/>
      <w:r w:rsidRPr="00F4677A">
        <w:rPr>
          <w:rFonts w:ascii="Times New Roman" w:eastAsia="Times New Roman" w:hAnsi="Times New Roman" w:cs="Times New Roman"/>
          <w:sz w:val="24"/>
          <w:szCs w:val="24"/>
          <w:lang w:eastAsia="ru-RU"/>
        </w:rPr>
        <w:t xml:space="preserve"> активное использование Интернет в образовании. Для создания, развития и информационно-образовательной среды </w:t>
      </w:r>
      <w:r w:rsidR="00AE4F9B" w:rsidRPr="00F4677A">
        <w:rPr>
          <w:rFonts w:ascii="Times New Roman" w:eastAsia="Times New Roman" w:hAnsi="Times New Roman" w:cs="Times New Roman"/>
          <w:sz w:val="24"/>
          <w:szCs w:val="24"/>
          <w:lang w:eastAsia="ru-RU"/>
        </w:rPr>
        <w:t>в гимназии</w:t>
      </w:r>
      <w:r w:rsidRPr="00F4677A">
        <w:rPr>
          <w:rFonts w:ascii="Times New Roman" w:eastAsia="Times New Roman" w:hAnsi="Times New Roman" w:cs="Times New Roman"/>
          <w:sz w:val="24"/>
          <w:szCs w:val="24"/>
          <w:lang w:eastAsia="ru-RU"/>
        </w:rPr>
        <w:t xml:space="preserve"> полностью задействова</w:t>
      </w:r>
      <w:r w:rsidR="00AE4F9B" w:rsidRPr="00F4677A">
        <w:rPr>
          <w:rFonts w:ascii="Times New Roman" w:eastAsia="Times New Roman" w:hAnsi="Times New Roman" w:cs="Times New Roman"/>
          <w:sz w:val="24"/>
          <w:szCs w:val="24"/>
          <w:lang w:eastAsia="ru-RU"/>
        </w:rPr>
        <w:t>ны</w:t>
      </w:r>
      <w:r w:rsidRPr="00F4677A">
        <w:rPr>
          <w:rFonts w:ascii="Times New Roman" w:eastAsia="Times New Roman" w:hAnsi="Times New Roman" w:cs="Times New Roman"/>
          <w:sz w:val="24"/>
          <w:szCs w:val="24"/>
          <w:lang w:eastAsia="ru-RU"/>
        </w:rPr>
        <w:t xml:space="preserve"> научно-методический, информационный, технологический, организационный и педагогический потенциал, накопленный нашей системой образования. </w:t>
      </w: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Использование информационно-компьютерных технологий в различных сферах деятельности стало частью культуры и необходимой нормой. Владение информационно-компьютерными технологиями помога</w:t>
      </w:r>
      <w:r w:rsidR="00AE4F9B" w:rsidRPr="00F4677A">
        <w:rPr>
          <w:rFonts w:ascii="Times New Roman" w:eastAsia="Times New Roman" w:hAnsi="Times New Roman" w:cs="Times New Roman"/>
          <w:sz w:val="24"/>
          <w:szCs w:val="24"/>
          <w:lang w:eastAsia="ru-RU"/>
        </w:rPr>
        <w:t>ют нашим</w:t>
      </w:r>
      <w:r w:rsidRPr="00F4677A">
        <w:rPr>
          <w:rFonts w:ascii="Times New Roman" w:eastAsia="Times New Roman" w:hAnsi="Times New Roman" w:cs="Times New Roman"/>
          <w:sz w:val="24"/>
          <w:szCs w:val="24"/>
          <w:lang w:eastAsia="ru-RU"/>
        </w:rPr>
        <w:t xml:space="preserve"> педагог</w:t>
      </w:r>
      <w:r w:rsidR="00AE4F9B" w:rsidRPr="00F4677A">
        <w:rPr>
          <w:rFonts w:ascii="Times New Roman" w:eastAsia="Times New Roman" w:hAnsi="Times New Roman" w:cs="Times New Roman"/>
          <w:sz w:val="24"/>
          <w:szCs w:val="24"/>
          <w:lang w:eastAsia="ru-RU"/>
        </w:rPr>
        <w:t>ам</w:t>
      </w:r>
      <w:r w:rsidRPr="00F4677A">
        <w:rPr>
          <w:rFonts w:ascii="Times New Roman" w:eastAsia="Times New Roman" w:hAnsi="Times New Roman" w:cs="Times New Roman"/>
          <w:sz w:val="24"/>
          <w:szCs w:val="24"/>
          <w:lang w:eastAsia="ru-RU"/>
        </w:rPr>
        <w:t xml:space="preserve"> чувствовать себя комфортно в новых социально-экономических условиях, а образовательному учреждению – перейти на режим функционирования и развития как открытой образовательной системы. </w:t>
      </w:r>
    </w:p>
    <w:p w:rsidR="003408F9" w:rsidRPr="00F4677A" w:rsidRDefault="00DB62D7" w:rsidP="00564CA4">
      <w:pPr>
        <w:pStyle w:val="a3"/>
      </w:pPr>
      <w:r w:rsidRPr="00F4677A">
        <w:t xml:space="preserve">Для достижения полноты и качества использования научных и практических знаний в образовательной деятельности </w:t>
      </w:r>
      <w:r w:rsidR="00AE4F9B" w:rsidRPr="00F4677A">
        <w:t>на базе</w:t>
      </w:r>
      <w:r w:rsidRPr="00F4677A">
        <w:t xml:space="preserve"> учреждени</w:t>
      </w:r>
      <w:r w:rsidR="000876F3" w:rsidRPr="00F4677A">
        <w:t>я</w:t>
      </w:r>
      <w:r w:rsidRPr="00F4677A">
        <w:t xml:space="preserve"> созда</w:t>
      </w:r>
      <w:r w:rsidR="000876F3" w:rsidRPr="00F4677A">
        <w:t>на</w:t>
      </w:r>
      <w:r w:rsidRPr="00F4677A">
        <w:t xml:space="preserve"> эффективн</w:t>
      </w:r>
      <w:r w:rsidR="000876F3" w:rsidRPr="00F4677A">
        <w:t>ая</w:t>
      </w:r>
      <w:r w:rsidRPr="00F4677A">
        <w:t xml:space="preserve"> систем</w:t>
      </w:r>
      <w:r w:rsidR="000876F3" w:rsidRPr="00F4677A">
        <w:t>а</w:t>
      </w:r>
      <w:r w:rsidRPr="00F4677A">
        <w:t xml:space="preserve"> информационного обеспечения. Мощным техническим средством обучения, средством коммуникации, необходимыми для совместной деятельности педагогов, родителей и </w:t>
      </w:r>
      <w:r w:rsidR="000876F3" w:rsidRPr="00F4677A">
        <w:t>учеников</w:t>
      </w:r>
      <w:r w:rsidRPr="00F4677A">
        <w:t xml:space="preserve"> являются компьютер,</w:t>
      </w:r>
      <w:r w:rsidR="00564CA4" w:rsidRPr="00F4677A">
        <w:t xml:space="preserve"> электронный дневник</w:t>
      </w:r>
      <w:r w:rsidR="00BE2393" w:rsidRPr="00F4677A">
        <w:t>,</w:t>
      </w:r>
      <w:r w:rsidRPr="00F4677A">
        <w:t xml:space="preserve"> наличие сайта </w:t>
      </w:r>
      <w:r w:rsidR="000876F3" w:rsidRPr="00F4677A">
        <w:t>гимназии</w:t>
      </w:r>
      <w:r w:rsidR="00BE2393" w:rsidRPr="00F4677A">
        <w:t xml:space="preserve">, сайта </w:t>
      </w:r>
      <w:proofErr w:type="gramStart"/>
      <w:r w:rsidR="00BE2393" w:rsidRPr="00F4677A">
        <w:t>учителя ,</w:t>
      </w:r>
      <w:proofErr w:type="gramEnd"/>
      <w:r w:rsidR="00BE2393" w:rsidRPr="00F4677A">
        <w:t xml:space="preserve"> электронной почты</w:t>
      </w:r>
      <w:r w:rsidRPr="00F4677A">
        <w:t xml:space="preserve"> и мультимедийные средства.</w:t>
      </w:r>
      <w:r w:rsidR="003408F9" w:rsidRPr="00F4677A">
        <w:t xml:space="preserve"> </w:t>
      </w: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Информатизация образования поможет педагогам в создании новых методических разработок, направленных на реализацию инновационных идей образовательного процесса. </w:t>
      </w: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Процесс информатизации в учреждениях образования обусловлен требованием современного развивающегося общества, которое необходимо, чтобы его члены использовали все информационные средства – от персональных компьютеров до глобальных связей Интернет. В соответствии с Концепцией внедрения новых информационных технологий в образование компьютер ста</w:t>
      </w:r>
      <w:r w:rsidR="000876F3" w:rsidRPr="00F4677A">
        <w:rPr>
          <w:rFonts w:ascii="Times New Roman" w:eastAsia="Times New Roman" w:hAnsi="Times New Roman" w:cs="Times New Roman"/>
          <w:sz w:val="24"/>
          <w:szCs w:val="24"/>
          <w:lang w:eastAsia="ru-RU"/>
        </w:rPr>
        <w:t>л</w:t>
      </w:r>
      <w:r w:rsidRPr="00F4677A">
        <w:rPr>
          <w:rFonts w:ascii="Times New Roman" w:eastAsia="Times New Roman" w:hAnsi="Times New Roman" w:cs="Times New Roman"/>
          <w:sz w:val="24"/>
          <w:szCs w:val="24"/>
          <w:lang w:eastAsia="ru-RU"/>
        </w:rPr>
        <w:t xml:space="preserve"> в </w:t>
      </w:r>
      <w:r w:rsidR="000876F3" w:rsidRPr="00F4677A">
        <w:rPr>
          <w:rFonts w:ascii="Times New Roman" w:eastAsia="Times New Roman" w:hAnsi="Times New Roman" w:cs="Times New Roman"/>
          <w:sz w:val="24"/>
          <w:szCs w:val="24"/>
          <w:lang w:eastAsia="ru-RU"/>
        </w:rPr>
        <w:t>гимназии</w:t>
      </w:r>
      <w:r w:rsidRPr="00F4677A">
        <w:rPr>
          <w:rFonts w:ascii="Times New Roman" w:eastAsia="Times New Roman" w:hAnsi="Times New Roman" w:cs="Times New Roman"/>
          <w:sz w:val="24"/>
          <w:szCs w:val="24"/>
          <w:lang w:eastAsia="ru-RU"/>
        </w:rPr>
        <w:t xml:space="preserve"> ядром развивающей предметной среды. Он рассматривается не как отдельное обучающее игровое устройство, а как универсальная информационная система, способная соединиться с различными направлениями образовательного процесса, обогатить их и в корне изменить </w:t>
      </w:r>
      <w:r w:rsidR="000876F3" w:rsidRPr="00F4677A">
        <w:rPr>
          <w:rFonts w:ascii="Times New Roman" w:eastAsia="Times New Roman" w:hAnsi="Times New Roman" w:cs="Times New Roman"/>
          <w:sz w:val="24"/>
          <w:szCs w:val="24"/>
          <w:lang w:eastAsia="ru-RU"/>
        </w:rPr>
        <w:t>обучающую</w:t>
      </w:r>
      <w:r w:rsidRPr="00F4677A">
        <w:rPr>
          <w:rFonts w:ascii="Times New Roman" w:eastAsia="Times New Roman" w:hAnsi="Times New Roman" w:cs="Times New Roman"/>
          <w:sz w:val="24"/>
          <w:szCs w:val="24"/>
          <w:lang w:eastAsia="ru-RU"/>
        </w:rPr>
        <w:t xml:space="preserve"> среду </w:t>
      </w:r>
      <w:r w:rsidR="000876F3" w:rsidRPr="00F4677A">
        <w:rPr>
          <w:rFonts w:ascii="Times New Roman" w:eastAsia="Times New Roman" w:hAnsi="Times New Roman" w:cs="Times New Roman"/>
          <w:sz w:val="24"/>
          <w:szCs w:val="24"/>
          <w:lang w:eastAsia="ru-RU"/>
        </w:rPr>
        <w:t>гимназии</w:t>
      </w:r>
      <w:r w:rsidRPr="00F4677A">
        <w:rPr>
          <w:rFonts w:ascii="Times New Roman" w:eastAsia="Times New Roman" w:hAnsi="Times New Roman" w:cs="Times New Roman"/>
          <w:sz w:val="24"/>
          <w:szCs w:val="24"/>
          <w:lang w:eastAsia="ru-RU"/>
        </w:rPr>
        <w:t xml:space="preserve"> в целом. </w:t>
      </w:r>
    </w:p>
    <w:p w:rsidR="00564CA4" w:rsidRPr="00F4677A" w:rsidRDefault="00564CA4" w:rsidP="00564CA4">
      <w:pPr>
        <w:pStyle w:val="a3"/>
      </w:pPr>
      <w:r w:rsidRPr="00F4677A">
        <w:t>Поэтому одним из результатов обучения и воспитания в начальной школе должна стать готовность младших школьников к овладению современными компьютерными технологиями и способность использовать полученную с их помощью информацию для дальнейшего самообразования. Для реализации этих целей возникает необходимость применения учителем начальных классов стратегий обучения младших школьников и в первую очередь использование информационно-коммуникативных технологий в учебно-воспитательном процессе.</w:t>
      </w:r>
    </w:p>
    <w:p w:rsidR="00564CA4" w:rsidRPr="00F4677A" w:rsidRDefault="00564CA4" w:rsidP="00564CA4">
      <w:pPr>
        <w:pStyle w:val="a3"/>
      </w:pPr>
      <w:r w:rsidRPr="00F4677A">
        <w:t xml:space="preserve">Современные компьютерные технологии предоставляют огромные возможности для развития процесса образования. Ещё К.Д. Ушинский заметил: </w:t>
      </w:r>
      <w:r w:rsidRPr="00F4677A">
        <w:rPr>
          <w:rStyle w:val="a4"/>
        </w:rPr>
        <w:t xml:space="preserve">«Детская природа требует наглядности». </w:t>
      </w:r>
      <w:r w:rsidRPr="00F4677A">
        <w:t xml:space="preserve">Сейчас это уже не схемы, таблицы и картинки, а более близкая детской природе игра, пусть даже и </w:t>
      </w:r>
      <w:r w:rsidRPr="00F4677A">
        <w:rPr>
          <w:rStyle w:val="a4"/>
        </w:rPr>
        <w:t>научно-познавательная.</w:t>
      </w:r>
    </w:p>
    <w:p w:rsidR="00564CA4" w:rsidRPr="00F4677A" w:rsidRDefault="00564CA4" w:rsidP="00564CA4">
      <w:pPr>
        <w:pStyle w:val="a3"/>
      </w:pPr>
      <w:r w:rsidRPr="00F4677A">
        <w:rPr>
          <w:rStyle w:val="a5"/>
        </w:rPr>
        <w:t xml:space="preserve">Мультимедиа </w:t>
      </w:r>
      <w:r w:rsidRPr="00F4677A">
        <w:t>– это средство или инструмент познания на различных уроках. Мультимедиа способствует развитию мотивации, коммуникативных способностей, получению навыков, накоплению фактических знаний, а также способствует развитию информационной грамотности. Мультимедиа вносит и этический компонент – компьютерная технология никогда не заменит связь между учениками. Она только может поддерживать потенциал их совместного стремления к новым ресурсам и подходит для использования в различных учебных ситуациях, где ученики, изучая предмет, участвуют в диалоге со сверстниками и преподавателями относительно изучаемого материала.</w:t>
      </w:r>
    </w:p>
    <w:p w:rsidR="00564CA4" w:rsidRPr="00F4677A" w:rsidRDefault="00564CA4" w:rsidP="00564CA4">
      <w:pPr>
        <w:pStyle w:val="a3"/>
      </w:pPr>
      <w:r w:rsidRPr="00F4677A">
        <w:t xml:space="preserve">Такие мультимедиа, как </w:t>
      </w:r>
      <w:r w:rsidRPr="00F4677A">
        <w:rPr>
          <w:rStyle w:val="a4"/>
        </w:rPr>
        <w:t xml:space="preserve">слайд, презентация или </w:t>
      </w:r>
      <w:proofErr w:type="spellStart"/>
      <w:r w:rsidRPr="00F4677A">
        <w:rPr>
          <w:rStyle w:val="a4"/>
        </w:rPr>
        <w:t>видеопрезентация</w:t>
      </w:r>
      <w:proofErr w:type="spellEnd"/>
      <w:r w:rsidRPr="00F4677A">
        <w:rPr>
          <w:rStyle w:val="a4"/>
        </w:rPr>
        <w:t xml:space="preserve"> </w:t>
      </w:r>
      <w:r w:rsidRPr="00F4677A">
        <w:t>уже доступны в течение длительного времени. Компьютер в настоящее время способен манипулировать звуком и видео для достижения спецэффектов, синтезировать и воспроизводить звук и видео, включая анимацию и интеграцию всего этого в единую мультимедиа-презентацию.</w:t>
      </w:r>
    </w:p>
    <w:p w:rsidR="00564CA4" w:rsidRPr="00F4677A" w:rsidRDefault="00564CA4" w:rsidP="00564CA4">
      <w:pPr>
        <w:pStyle w:val="a3"/>
        <w:spacing w:after="0"/>
      </w:pPr>
      <w:r w:rsidRPr="00F4677A">
        <w:t xml:space="preserve"> Интерактивное обучение - это, прежде всего, диалоговое обучение, в ходе которого осуществляется взаимодействие учителя и ученика. Во время учебного процесса все учащиеся оказываются вовлечёнными в процесс познания.  Материал урока четко вырисовывается на экране интерактивной доски и нацеливает каждого ребенка к активной плодотворной деятельности. Заранее подготовленные обучающие и проверочные упражнения, красочные картинки различного характера служат для введения или активизации материала урока, повторения или закрепления, контроля и самоконтроля знаний.</w:t>
      </w:r>
    </w:p>
    <w:p w:rsidR="00564CA4" w:rsidRPr="00F4677A" w:rsidRDefault="00564CA4" w:rsidP="00564CA4">
      <w:pPr>
        <w:shd w:val="clear" w:color="auto" w:fill="FFFFFF"/>
        <w:spacing w:after="0" w:line="240" w:lineRule="auto"/>
        <w:jc w:val="both"/>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     Для учителя материал для подготовки к уроку с помощью этого технического средства безграничен. В сети Интернет и на цифровых носителях можно найти великое множество компьютерных наглядных материалов и обучающих ресурсов по любой теме и использовать их многократно. Отпадает необходимость в бумажных картах и плакатах. Всю проведенную в ходе урока работу, со всеми сделанными на доске записями и пометками, можно сохранить в компьютере для последующего просмотра и анализа.</w:t>
      </w:r>
    </w:p>
    <w:p w:rsidR="00564CA4" w:rsidRPr="00F4677A" w:rsidRDefault="00564CA4" w:rsidP="00564CA4">
      <w:pPr>
        <w:shd w:val="clear" w:color="auto" w:fill="FFFFFF"/>
        <w:spacing w:after="0" w:line="240" w:lineRule="auto"/>
        <w:jc w:val="both"/>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Интерактивная доска позволяет воспроизводить информацию в формате, видимом всеми учащимися. </w:t>
      </w:r>
    </w:p>
    <w:p w:rsidR="00564CA4" w:rsidRPr="00F4677A" w:rsidRDefault="00564CA4" w:rsidP="00564CA4">
      <w:pPr>
        <w:shd w:val="clear" w:color="auto" w:fill="FFFFFF"/>
        <w:spacing w:after="0" w:line="240" w:lineRule="auto"/>
        <w:jc w:val="both"/>
        <w:rPr>
          <w:rFonts w:ascii="Times New Roman" w:eastAsia="Times New Roman" w:hAnsi="Times New Roman" w:cs="Times New Roman"/>
          <w:sz w:val="24"/>
          <w:szCs w:val="24"/>
          <w:lang w:eastAsia="ru-RU"/>
        </w:rPr>
      </w:pPr>
    </w:p>
    <w:p w:rsidR="00564CA4" w:rsidRPr="00F4677A" w:rsidRDefault="00564CA4" w:rsidP="00564CA4">
      <w:pPr>
        <w:shd w:val="clear" w:color="auto" w:fill="FFFFFF"/>
        <w:spacing w:after="0"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Информационные технологии </w:t>
      </w:r>
      <w:proofErr w:type="gramStart"/>
      <w:r w:rsidRPr="00F4677A">
        <w:rPr>
          <w:rFonts w:ascii="Times New Roman" w:eastAsia="Times New Roman" w:hAnsi="Times New Roman" w:cs="Times New Roman"/>
          <w:sz w:val="24"/>
          <w:szCs w:val="24"/>
          <w:lang w:eastAsia="ru-RU"/>
        </w:rPr>
        <w:t>представляют  широкие</w:t>
      </w:r>
      <w:proofErr w:type="gramEnd"/>
      <w:r w:rsidRPr="00F4677A">
        <w:rPr>
          <w:rFonts w:ascii="Times New Roman" w:eastAsia="Times New Roman" w:hAnsi="Times New Roman" w:cs="Times New Roman"/>
          <w:sz w:val="24"/>
          <w:szCs w:val="24"/>
          <w:lang w:eastAsia="ru-RU"/>
        </w:rPr>
        <w:t xml:space="preserve">  возможности  для индивидуализации и дифференциации обучения. Дистанционно управляя презентацией, учитель имеет больше возможностей оказывать индивидуальную помощь учащимся, потому что все построения, схемы, которые он должен был выполнить на доске во время урока, уже есть на слайдах презентации.</w:t>
      </w:r>
    </w:p>
    <w:p w:rsidR="00564CA4" w:rsidRPr="00F4677A" w:rsidRDefault="00564CA4" w:rsidP="00564CA4">
      <w:pPr>
        <w:shd w:val="clear" w:color="auto" w:fill="FFFFFF"/>
        <w:spacing w:after="0" w:line="240" w:lineRule="auto"/>
        <w:jc w:val="both"/>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Для учащихся с высокой познавательной мотивацией также можно предусмотреть дополнительные индивидуальные задания на компьютере. Особенно полезно привлекать таких ребят к подготовке и проведению отдельных фрагментов урока с помощью ИКТ.</w:t>
      </w:r>
    </w:p>
    <w:p w:rsidR="00812DEF" w:rsidRPr="00F4677A" w:rsidRDefault="00564CA4" w:rsidP="00564CA4">
      <w:pPr>
        <w:shd w:val="clear" w:color="auto" w:fill="FFFFFF"/>
        <w:spacing w:after="0" w:line="240" w:lineRule="auto"/>
        <w:jc w:val="both"/>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Индивидуальный подход можно обеспечить не только за счет </w:t>
      </w:r>
      <w:proofErr w:type="spellStart"/>
      <w:r w:rsidRPr="00F4677A">
        <w:rPr>
          <w:rFonts w:ascii="Times New Roman" w:eastAsia="Times New Roman" w:hAnsi="Times New Roman" w:cs="Times New Roman"/>
          <w:sz w:val="24"/>
          <w:szCs w:val="24"/>
          <w:lang w:eastAsia="ru-RU"/>
        </w:rPr>
        <w:t>разноуровневых</w:t>
      </w:r>
      <w:proofErr w:type="spellEnd"/>
      <w:r w:rsidRPr="00F4677A">
        <w:rPr>
          <w:rFonts w:ascii="Times New Roman" w:eastAsia="Times New Roman" w:hAnsi="Times New Roman" w:cs="Times New Roman"/>
          <w:sz w:val="24"/>
          <w:szCs w:val="24"/>
          <w:lang w:eastAsia="ru-RU"/>
        </w:rPr>
        <w:t xml:space="preserve"> заданий, но также и благодаря самообразованию и самодеятельности учащегося. Работая с интерактивной доской, можно повысить уровень восприятия материала за счет комбинации различных форм передачи информации – визуальной, звуковой, тактильной.</w:t>
      </w:r>
    </w:p>
    <w:p w:rsidR="00812DEF" w:rsidRPr="00F4677A" w:rsidRDefault="00812DEF" w:rsidP="00564CA4">
      <w:pPr>
        <w:shd w:val="clear" w:color="auto" w:fill="FFFFFF"/>
        <w:spacing w:after="0" w:line="240" w:lineRule="auto"/>
        <w:jc w:val="both"/>
        <w:rPr>
          <w:rFonts w:ascii="Times New Roman" w:eastAsia="Times New Roman" w:hAnsi="Times New Roman" w:cs="Times New Roman"/>
          <w:sz w:val="24"/>
          <w:szCs w:val="24"/>
          <w:lang w:eastAsia="ru-RU"/>
        </w:rPr>
      </w:pPr>
    </w:p>
    <w:p w:rsidR="00564CA4" w:rsidRPr="00F4677A" w:rsidRDefault="00564CA4" w:rsidP="00564CA4">
      <w:pPr>
        <w:shd w:val="clear" w:color="auto" w:fill="FFFFFF"/>
        <w:spacing w:after="0" w:line="240" w:lineRule="auto"/>
        <w:jc w:val="both"/>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 </w:t>
      </w:r>
    </w:p>
    <w:p w:rsidR="00812DEF" w:rsidRPr="00F4677A" w:rsidRDefault="00812DEF" w:rsidP="00812DEF">
      <w:pPr>
        <w:shd w:val="clear" w:color="auto" w:fill="FFFFFF"/>
        <w:spacing w:after="0" w:line="240" w:lineRule="auto"/>
        <w:jc w:val="both"/>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       В своей работе </w:t>
      </w:r>
      <w:r w:rsidR="00F4677A" w:rsidRPr="00F4677A">
        <w:rPr>
          <w:rFonts w:ascii="Times New Roman" w:eastAsia="Times New Roman" w:hAnsi="Times New Roman" w:cs="Times New Roman"/>
          <w:sz w:val="24"/>
          <w:szCs w:val="24"/>
          <w:lang w:eastAsia="ru-RU"/>
        </w:rPr>
        <w:t>учителя</w:t>
      </w:r>
      <w:r w:rsidRPr="00F4677A">
        <w:rPr>
          <w:rFonts w:ascii="Times New Roman" w:eastAsia="Times New Roman" w:hAnsi="Times New Roman" w:cs="Times New Roman"/>
          <w:sz w:val="24"/>
          <w:szCs w:val="24"/>
          <w:lang w:eastAsia="ru-RU"/>
        </w:rPr>
        <w:t xml:space="preserve"> использую следующие образовательные электронные ресурсы: </w:t>
      </w:r>
    </w:p>
    <w:p w:rsidR="00812DEF" w:rsidRPr="00F4677A" w:rsidRDefault="00812DEF" w:rsidP="00812DEF">
      <w:pPr>
        <w:pStyle w:val="a3"/>
        <w:spacing w:after="0"/>
      </w:pPr>
      <w:r w:rsidRPr="00F4677A">
        <w:t>http://school-collection.edu.ru – Единая коллекция цифровых образовательных ресурсов. Содержит большое количество интерактивных разработок по предметам школьной программы.</w:t>
      </w:r>
    </w:p>
    <w:p w:rsidR="00812DEF" w:rsidRPr="00F4677A" w:rsidRDefault="00812DEF" w:rsidP="00812DEF">
      <w:pPr>
        <w:pStyle w:val="a3"/>
        <w:spacing w:after="0"/>
      </w:pPr>
      <w:r w:rsidRPr="00F4677A">
        <w:t xml:space="preserve">http://pedsovet.su – Сообщество взаимопомощи учителей. Раздел «Начальная школа» содержит материалы уроков по предметам. </w:t>
      </w:r>
    </w:p>
    <w:p w:rsidR="00812DEF" w:rsidRPr="00F4677A" w:rsidRDefault="00812DEF" w:rsidP="00812DEF">
      <w:pPr>
        <w:pStyle w:val="a3"/>
        <w:spacing w:after="0"/>
      </w:pPr>
      <w:r w:rsidRPr="00F4677A">
        <w:t>http://www.openclass.ru – Открытый класс. База данных цифровых образовательных ресурсов пользователей.</w:t>
      </w:r>
    </w:p>
    <w:p w:rsidR="00812DEF" w:rsidRPr="00F4677A" w:rsidRDefault="00166A76" w:rsidP="00812DEF">
      <w:pPr>
        <w:pStyle w:val="a3"/>
        <w:spacing w:after="0"/>
      </w:pPr>
      <w:hyperlink r:id="rId6" w:tgtFrame="_blank" w:history="1">
        <w:r w:rsidR="00812DEF" w:rsidRPr="00F4677A">
          <w:rPr>
            <w:rStyle w:val="a6"/>
          </w:rPr>
          <w:t>http://LearningApps.org</w:t>
        </w:r>
      </w:hyperlink>
      <w:r w:rsidR="00812DEF" w:rsidRPr="00F4677A">
        <w:t xml:space="preserve">- LearningApps.org является приложением </w:t>
      </w:r>
      <w:proofErr w:type="spellStart"/>
      <w:r w:rsidR="00812DEF" w:rsidRPr="00F4677A">
        <w:t>Web</w:t>
      </w:r>
      <w:proofErr w:type="spellEnd"/>
      <w:r w:rsidR="00812DEF" w:rsidRPr="00F4677A">
        <w:t xml:space="preserve"> 2.0 для поддержки обучения и процесса преподавания с помощью интерактивных модулей. Существующие модули могут быть непосредственно включены в содержание обучения, а также их можно изменять или создавать в оперативном режиме. На этом сайте создан мой аккаунт, где я создаю и публикую свои игры-тренажёры для уроков. </w:t>
      </w:r>
      <w:hyperlink r:id="rId7" w:history="1">
        <w:r w:rsidR="00812DEF" w:rsidRPr="00F4677A">
          <w:rPr>
            <w:rStyle w:val="a6"/>
          </w:rPr>
          <w:t>http://learningapps.org/display?v=pdyh3az4k</w:t>
        </w:r>
      </w:hyperlink>
    </w:p>
    <w:p w:rsidR="00812DEF" w:rsidRPr="00F4677A" w:rsidRDefault="00166A76" w:rsidP="00812DEF">
      <w:pPr>
        <w:pStyle w:val="a3"/>
        <w:spacing w:after="0"/>
      </w:pPr>
      <w:hyperlink r:id="rId8" w:history="1">
        <w:r w:rsidR="00812DEF" w:rsidRPr="00F4677A">
          <w:rPr>
            <w:rStyle w:val="a6"/>
          </w:rPr>
          <w:t>http://learningapps.org/display?v=o5m0xrac</w:t>
        </w:r>
      </w:hyperlink>
    </w:p>
    <w:p w:rsidR="00564CA4" w:rsidRPr="00F4677A" w:rsidRDefault="00564CA4" w:rsidP="00DB62D7">
      <w:pPr>
        <w:spacing w:before="100" w:beforeAutospacing="1" w:after="100" w:afterAutospacing="1" w:line="240" w:lineRule="auto"/>
        <w:rPr>
          <w:rFonts w:ascii="Times New Roman" w:eastAsia="Times New Roman" w:hAnsi="Times New Roman" w:cs="Times New Roman"/>
          <w:sz w:val="24"/>
          <w:szCs w:val="24"/>
          <w:lang w:eastAsia="ru-RU"/>
        </w:rPr>
      </w:pPr>
    </w:p>
    <w:p w:rsidR="00812DEF" w:rsidRPr="00F4677A" w:rsidRDefault="00DB62D7" w:rsidP="00DB62D7">
      <w:pPr>
        <w:spacing w:before="100" w:beforeAutospacing="1" w:after="100" w:afterAutospacing="1" w:line="240" w:lineRule="auto"/>
        <w:rPr>
          <w:rFonts w:ascii="Times New Roman" w:hAnsi="Times New Roman" w:cs="Times New Roman"/>
          <w:b/>
          <w:bCs/>
          <w:color w:val="000000"/>
          <w:kern w:val="24"/>
          <w:sz w:val="24"/>
          <w:szCs w:val="24"/>
        </w:rPr>
      </w:pPr>
      <w:r w:rsidRPr="00F4677A">
        <w:rPr>
          <w:rFonts w:ascii="Times New Roman" w:eastAsia="Times New Roman" w:hAnsi="Times New Roman" w:cs="Times New Roman"/>
          <w:sz w:val="24"/>
          <w:szCs w:val="24"/>
          <w:lang w:eastAsia="ru-RU"/>
        </w:rPr>
        <w:t>Говоря о новом качестве образования, стоит поговорить о личности педагога, и его профессиональной компетентности. Качество образования, как известно, во многом определяется компетентностью педагога и уровнем его профессиональной деятельности.</w:t>
      </w:r>
      <w:r w:rsidR="00BE2393" w:rsidRPr="00F4677A">
        <w:rPr>
          <w:rFonts w:ascii="Times New Roman" w:eastAsia="Times New Roman" w:hAnsi="Times New Roman" w:cs="Times New Roman"/>
          <w:sz w:val="24"/>
          <w:szCs w:val="24"/>
          <w:lang w:eastAsia="ru-RU"/>
        </w:rPr>
        <w:t xml:space="preserve"> </w:t>
      </w:r>
      <w:r w:rsidR="00BE2393" w:rsidRPr="00F4677A">
        <w:rPr>
          <w:rFonts w:ascii="Times New Roman" w:eastAsia="Times New Roman" w:hAnsi="Times New Roman" w:cs="Times New Roman"/>
          <w:color w:val="000000"/>
          <w:sz w:val="24"/>
          <w:szCs w:val="24"/>
          <w:lang w:eastAsia="ru-RU"/>
        </w:rPr>
        <w:t xml:space="preserve">Спектр профессиональной деятельности современного педагога может быть настолько широк, что собрать воедино все </w:t>
      </w:r>
      <w:proofErr w:type="gramStart"/>
      <w:r w:rsidR="00BE2393" w:rsidRPr="00F4677A">
        <w:rPr>
          <w:rFonts w:ascii="Times New Roman" w:eastAsia="Times New Roman" w:hAnsi="Times New Roman" w:cs="Times New Roman"/>
          <w:color w:val="000000"/>
          <w:sz w:val="24"/>
          <w:szCs w:val="24"/>
          <w:lang w:eastAsia="ru-RU"/>
        </w:rPr>
        <w:t>результаты  на</w:t>
      </w:r>
      <w:proofErr w:type="gramEnd"/>
      <w:r w:rsidR="00BE2393" w:rsidRPr="00F4677A">
        <w:rPr>
          <w:rFonts w:ascii="Times New Roman" w:eastAsia="Times New Roman" w:hAnsi="Times New Roman" w:cs="Times New Roman"/>
          <w:color w:val="000000"/>
          <w:sz w:val="24"/>
          <w:szCs w:val="24"/>
          <w:lang w:eastAsia="ru-RU"/>
        </w:rPr>
        <w:t xml:space="preserve"> бумажном носителе  просто невозможно.</w:t>
      </w:r>
      <w:r w:rsidR="00BE2393" w:rsidRPr="00F4677A">
        <w:rPr>
          <w:rFonts w:ascii="Times New Roman" w:hAnsi="Times New Roman" w:cs="Times New Roman"/>
          <w:b/>
          <w:bCs/>
          <w:color w:val="000000"/>
          <w:kern w:val="24"/>
          <w:sz w:val="24"/>
          <w:szCs w:val="24"/>
        </w:rPr>
        <w:t xml:space="preserve"> </w:t>
      </w:r>
    </w:p>
    <w:p w:rsidR="00812DEF" w:rsidRPr="00F4677A" w:rsidRDefault="00812DEF" w:rsidP="00DB62D7">
      <w:pPr>
        <w:spacing w:before="100" w:beforeAutospacing="1" w:after="100" w:afterAutospacing="1" w:line="240" w:lineRule="auto"/>
        <w:rPr>
          <w:rFonts w:ascii="Times New Roman" w:hAnsi="Times New Roman" w:cs="Times New Roman"/>
          <w:b/>
          <w:bCs/>
          <w:color w:val="000000"/>
          <w:kern w:val="24"/>
          <w:sz w:val="24"/>
          <w:szCs w:val="24"/>
        </w:rPr>
      </w:pPr>
    </w:p>
    <w:p w:rsidR="00812DEF" w:rsidRPr="00F4677A" w:rsidRDefault="00812DEF" w:rsidP="00812DEF">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ru-RU"/>
        </w:rPr>
      </w:pPr>
      <w:r w:rsidRPr="00F4677A">
        <w:rPr>
          <w:rFonts w:ascii="Times New Roman" w:eastAsia="Times New Roman" w:hAnsi="Times New Roman" w:cs="Times New Roman"/>
          <w:b/>
          <w:color w:val="000000"/>
          <w:sz w:val="24"/>
          <w:szCs w:val="24"/>
          <w:lang w:eastAsia="ru-RU"/>
        </w:rPr>
        <w:t>Какой ресурс поможет</w:t>
      </w:r>
    </w:p>
    <w:p w:rsidR="00812DEF" w:rsidRPr="00F4677A" w:rsidRDefault="00812DEF" w:rsidP="00812DE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proofErr w:type="gramStart"/>
      <w:r w:rsidRPr="00F4677A">
        <w:rPr>
          <w:rFonts w:ascii="Times New Roman" w:eastAsia="Times New Roman" w:hAnsi="Times New Roman" w:cs="Times New Roman"/>
          <w:color w:val="000000"/>
          <w:sz w:val="24"/>
          <w:szCs w:val="24"/>
          <w:lang w:eastAsia="ru-RU"/>
        </w:rPr>
        <w:t>систематизировать,  обобщить</w:t>
      </w:r>
      <w:proofErr w:type="gramEnd"/>
      <w:r w:rsidRPr="00F4677A">
        <w:rPr>
          <w:rFonts w:ascii="Times New Roman" w:eastAsia="Times New Roman" w:hAnsi="Times New Roman" w:cs="Times New Roman"/>
          <w:color w:val="000000"/>
          <w:sz w:val="24"/>
          <w:szCs w:val="24"/>
          <w:lang w:eastAsia="ru-RU"/>
        </w:rPr>
        <w:t xml:space="preserve"> и  проанализировать результаты своей работы, объективно оценить свои возможности и спланировать действия по преодолению трудностей и достижению более высоких результатов;</w:t>
      </w:r>
    </w:p>
    <w:p w:rsidR="00812DEF" w:rsidRPr="00F4677A" w:rsidRDefault="00812DEF" w:rsidP="00812DE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proofErr w:type="gramStart"/>
      <w:r w:rsidRPr="00F4677A">
        <w:rPr>
          <w:rFonts w:ascii="Times New Roman" w:eastAsia="Times New Roman" w:hAnsi="Times New Roman" w:cs="Times New Roman"/>
          <w:color w:val="000000"/>
          <w:sz w:val="24"/>
          <w:szCs w:val="24"/>
          <w:lang w:eastAsia="ru-RU"/>
        </w:rPr>
        <w:t>оценить</w:t>
      </w:r>
      <w:proofErr w:type="gramEnd"/>
      <w:r w:rsidRPr="00F4677A">
        <w:rPr>
          <w:rFonts w:ascii="Times New Roman" w:eastAsia="Times New Roman" w:hAnsi="Times New Roman" w:cs="Times New Roman"/>
          <w:color w:val="000000"/>
          <w:sz w:val="24"/>
          <w:szCs w:val="24"/>
          <w:lang w:eastAsia="ru-RU"/>
        </w:rPr>
        <w:t xml:space="preserve"> профессионализм и результативности работы педагога при проведении экспертизы на соответствие заявленной квалификационной категории,</w:t>
      </w:r>
    </w:p>
    <w:p w:rsidR="00812DEF" w:rsidRPr="00F4677A" w:rsidRDefault="00812DEF" w:rsidP="00812DE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proofErr w:type="gramStart"/>
      <w:r w:rsidRPr="00F4677A">
        <w:rPr>
          <w:rFonts w:ascii="Times New Roman" w:eastAsia="Times New Roman" w:hAnsi="Times New Roman" w:cs="Times New Roman"/>
          <w:color w:val="000000"/>
          <w:sz w:val="24"/>
          <w:szCs w:val="24"/>
          <w:lang w:eastAsia="ru-RU"/>
        </w:rPr>
        <w:t>объединить</w:t>
      </w:r>
      <w:proofErr w:type="gramEnd"/>
      <w:r w:rsidRPr="00F4677A">
        <w:rPr>
          <w:rFonts w:ascii="Times New Roman" w:eastAsia="Times New Roman" w:hAnsi="Times New Roman" w:cs="Times New Roman"/>
          <w:color w:val="000000"/>
          <w:sz w:val="24"/>
          <w:szCs w:val="24"/>
          <w:lang w:eastAsia="ru-RU"/>
        </w:rPr>
        <w:t xml:space="preserve"> в единое пространство родителей, учащихся и педагогов, позволит им взаимодействовать на расстоянии, значительно экономя время?</w:t>
      </w:r>
    </w:p>
    <w:p w:rsidR="00812DEF" w:rsidRPr="00F4677A" w:rsidRDefault="00812DEF" w:rsidP="00812DEF">
      <w:pPr>
        <w:shd w:val="clear" w:color="auto" w:fill="FFFFFF"/>
        <w:spacing w:before="100" w:beforeAutospacing="1" w:after="100" w:afterAutospacing="1" w:line="240" w:lineRule="auto"/>
        <w:ind w:firstLine="708"/>
        <w:jc w:val="both"/>
        <w:rPr>
          <w:rFonts w:ascii="Times New Roman" w:hAnsi="Times New Roman" w:cs="Times New Roman"/>
          <w:b/>
          <w:bCs/>
          <w:color w:val="000000"/>
          <w:kern w:val="24"/>
          <w:sz w:val="24"/>
          <w:szCs w:val="24"/>
        </w:rPr>
      </w:pPr>
      <w:r w:rsidRPr="00F4677A">
        <w:rPr>
          <w:rFonts w:ascii="Times New Roman" w:eastAsia="Times New Roman" w:hAnsi="Times New Roman" w:cs="Times New Roman"/>
          <w:b/>
          <w:sz w:val="24"/>
          <w:szCs w:val="24"/>
          <w:lang w:eastAsia="ru-RU"/>
        </w:rPr>
        <w:t xml:space="preserve">Вывод напрашивается сам собой – это электронное </w:t>
      </w:r>
      <w:proofErr w:type="gramStart"/>
      <w:r w:rsidRPr="00F4677A">
        <w:rPr>
          <w:rFonts w:ascii="Times New Roman" w:eastAsia="Times New Roman" w:hAnsi="Times New Roman" w:cs="Times New Roman"/>
          <w:b/>
          <w:sz w:val="24"/>
          <w:szCs w:val="24"/>
          <w:lang w:eastAsia="ru-RU"/>
        </w:rPr>
        <w:t>портфолио,  персональный</w:t>
      </w:r>
      <w:proofErr w:type="gramEnd"/>
      <w:r w:rsidRPr="00F4677A">
        <w:rPr>
          <w:rFonts w:ascii="Times New Roman" w:eastAsia="Times New Roman" w:hAnsi="Times New Roman" w:cs="Times New Roman"/>
          <w:b/>
          <w:sz w:val="24"/>
          <w:szCs w:val="24"/>
          <w:lang w:eastAsia="ru-RU"/>
        </w:rPr>
        <w:t xml:space="preserve"> сайт учителя.</w:t>
      </w:r>
    </w:p>
    <w:p w:rsidR="00DB62D7" w:rsidRPr="00F4677A" w:rsidRDefault="00BE2393"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hAnsi="Times New Roman" w:cs="Times New Roman"/>
          <w:b/>
          <w:bCs/>
          <w:color w:val="000000"/>
          <w:kern w:val="24"/>
          <w:sz w:val="24"/>
          <w:szCs w:val="24"/>
        </w:rPr>
        <w:t xml:space="preserve">ПЕРСОНАЛЬНЫЙ САЙТ УЧИТЕЛЯ - ЭТО ТОТ ИНСТРУМЕНТ, КОТОРЫЙ ПОЗВОЛИТ СДЕЛАТЬ ПРОЦЕСС </w:t>
      </w:r>
      <w:proofErr w:type="gramStart"/>
      <w:r w:rsidRPr="00F4677A">
        <w:rPr>
          <w:rFonts w:ascii="Times New Roman" w:hAnsi="Times New Roman" w:cs="Times New Roman"/>
          <w:b/>
          <w:bCs/>
          <w:color w:val="000000"/>
          <w:kern w:val="24"/>
          <w:sz w:val="24"/>
          <w:szCs w:val="24"/>
        </w:rPr>
        <w:t>ОБРАЗОВАНИЯ  БОЛЕЕ</w:t>
      </w:r>
      <w:proofErr w:type="gramEnd"/>
      <w:r w:rsidRPr="00F4677A">
        <w:rPr>
          <w:rFonts w:ascii="Times New Roman" w:hAnsi="Times New Roman" w:cs="Times New Roman"/>
          <w:b/>
          <w:bCs/>
          <w:color w:val="000000"/>
          <w:kern w:val="24"/>
          <w:sz w:val="24"/>
          <w:szCs w:val="24"/>
        </w:rPr>
        <w:t xml:space="preserve"> ЭФФЕКТИВНЫМ.</w:t>
      </w:r>
    </w:p>
    <w:p w:rsidR="00812DEF"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Информационные и телекоммуникационные технологии способны повысить эффективность взаимодействия педагогического коллектива и родителей при обучении и воспитании </w:t>
      </w:r>
      <w:r w:rsidR="000876F3" w:rsidRPr="00F4677A">
        <w:rPr>
          <w:rFonts w:ascii="Times New Roman" w:eastAsia="Times New Roman" w:hAnsi="Times New Roman" w:cs="Times New Roman"/>
          <w:sz w:val="24"/>
          <w:szCs w:val="24"/>
          <w:lang w:eastAsia="ru-RU"/>
        </w:rPr>
        <w:t>учащихся</w:t>
      </w:r>
      <w:r w:rsidR="00BE2393" w:rsidRPr="00F4677A">
        <w:rPr>
          <w:rFonts w:ascii="Times New Roman" w:eastAsia="Times New Roman" w:hAnsi="Times New Roman" w:cs="Times New Roman"/>
          <w:sz w:val="24"/>
          <w:szCs w:val="24"/>
          <w:lang w:eastAsia="ru-RU"/>
        </w:rPr>
        <w:t>.</w:t>
      </w: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Наличие у </w:t>
      </w:r>
      <w:r w:rsidR="000876F3" w:rsidRPr="00F4677A">
        <w:rPr>
          <w:rFonts w:ascii="Times New Roman" w:eastAsia="Times New Roman" w:hAnsi="Times New Roman" w:cs="Times New Roman"/>
          <w:sz w:val="24"/>
          <w:szCs w:val="24"/>
          <w:lang w:eastAsia="ru-RU"/>
        </w:rPr>
        <w:t>гимназии</w:t>
      </w:r>
      <w:r w:rsidRPr="00F4677A">
        <w:rPr>
          <w:rFonts w:ascii="Times New Roman" w:eastAsia="Times New Roman" w:hAnsi="Times New Roman" w:cs="Times New Roman"/>
          <w:sz w:val="24"/>
          <w:szCs w:val="24"/>
          <w:lang w:eastAsia="ru-RU"/>
        </w:rPr>
        <w:t xml:space="preserve"> собственного сайта в сети Интернет предоставляет родителям возможность оперативного получения информации о жизни </w:t>
      </w:r>
      <w:r w:rsidR="000876F3" w:rsidRPr="00F4677A">
        <w:rPr>
          <w:rFonts w:ascii="Times New Roman" w:eastAsia="Times New Roman" w:hAnsi="Times New Roman" w:cs="Times New Roman"/>
          <w:sz w:val="24"/>
          <w:szCs w:val="24"/>
          <w:lang w:eastAsia="ru-RU"/>
        </w:rPr>
        <w:t>гимназии</w:t>
      </w:r>
      <w:r w:rsidRPr="00F4677A">
        <w:rPr>
          <w:rFonts w:ascii="Times New Roman" w:eastAsia="Times New Roman" w:hAnsi="Times New Roman" w:cs="Times New Roman"/>
          <w:sz w:val="24"/>
          <w:szCs w:val="24"/>
          <w:lang w:eastAsia="ru-RU"/>
        </w:rPr>
        <w:t xml:space="preserve">, </w:t>
      </w:r>
      <w:r w:rsidR="000876F3" w:rsidRPr="00F4677A">
        <w:rPr>
          <w:rFonts w:ascii="Times New Roman" w:eastAsia="Times New Roman" w:hAnsi="Times New Roman" w:cs="Times New Roman"/>
          <w:sz w:val="24"/>
          <w:szCs w:val="24"/>
          <w:lang w:eastAsia="ru-RU"/>
        </w:rPr>
        <w:t>класса</w:t>
      </w:r>
      <w:r w:rsidRPr="00F4677A">
        <w:rPr>
          <w:rFonts w:ascii="Times New Roman" w:eastAsia="Times New Roman" w:hAnsi="Times New Roman" w:cs="Times New Roman"/>
          <w:sz w:val="24"/>
          <w:szCs w:val="24"/>
          <w:lang w:eastAsia="ru-RU"/>
        </w:rPr>
        <w:t xml:space="preserve">, расписании </w:t>
      </w:r>
      <w:r w:rsidR="000876F3" w:rsidRPr="00F4677A">
        <w:rPr>
          <w:rFonts w:ascii="Times New Roman" w:eastAsia="Times New Roman" w:hAnsi="Times New Roman" w:cs="Times New Roman"/>
          <w:sz w:val="24"/>
          <w:szCs w:val="24"/>
          <w:lang w:eastAsia="ru-RU"/>
        </w:rPr>
        <w:t>уроков</w:t>
      </w:r>
      <w:r w:rsidRPr="00F4677A">
        <w:rPr>
          <w:rFonts w:ascii="Times New Roman" w:eastAsia="Times New Roman" w:hAnsi="Times New Roman" w:cs="Times New Roman"/>
          <w:sz w:val="24"/>
          <w:szCs w:val="24"/>
          <w:lang w:eastAsia="ru-RU"/>
        </w:rPr>
        <w:t xml:space="preserve">, о проводимых мероприятиях, </w:t>
      </w:r>
      <w:proofErr w:type="gramStart"/>
      <w:r w:rsidRPr="00F4677A">
        <w:rPr>
          <w:rFonts w:ascii="Times New Roman" w:eastAsia="Times New Roman" w:hAnsi="Times New Roman" w:cs="Times New Roman"/>
          <w:sz w:val="24"/>
          <w:szCs w:val="24"/>
          <w:lang w:eastAsia="ru-RU"/>
        </w:rPr>
        <w:t>праздниках</w:t>
      </w:r>
      <w:r w:rsidR="000876F3" w:rsidRPr="00F4677A">
        <w:rPr>
          <w:rFonts w:ascii="Times New Roman" w:eastAsia="Times New Roman" w:hAnsi="Times New Roman" w:cs="Times New Roman"/>
          <w:sz w:val="24"/>
          <w:szCs w:val="24"/>
          <w:lang w:eastAsia="ru-RU"/>
        </w:rPr>
        <w:t>.</w:t>
      </w:r>
      <w:r w:rsidRPr="00F4677A">
        <w:rPr>
          <w:rFonts w:ascii="Times New Roman" w:eastAsia="Times New Roman" w:hAnsi="Times New Roman" w:cs="Times New Roman"/>
          <w:sz w:val="24"/>
          <w:szCs w:val="24"/>
          <w:lang w:eastAsia="ru-RU"/>
        </w:rPr>
        <w:t>.</w:t>
      </w:r>
      <w:proofErr w:type="gramEnd"/>
      <w:r w:rsidRPr="00F4677A">
        <w:rPr>
          <w:rFonts w:ascii="Times New Roman" w:eastAsia="Times New Roman" w:hAnsi="Times New Roman" w:cs="Times New Roman"/>
          <w:sz w:val="24"/>
          <w:szCs w:val="24"/>
          <w:lang w:eastAsia="ru-RU"/>
        </w:rPr>
        <w:t xml:space="preserve"> Родители могут получить информацию о методах сбережения здоровья детей, их безопасности, правилах поведения ребенка в семье и в обществе, полезные советы по обучению и воспитанию </w:t>
      </w:r>
      <w:r w:rsidR="000876F3" w:rsidRPr="00F4677A">
        <w:rPr>
          <w:rFonts w:ascii="Times New Roman" w:eastAsia="Times New Roman" w:hAnsi="Times New Roman" w:cs="Times New Roman"/>
          <w:sz w:val="24"/>
          <w:szCs w:val="24"/>
          <w:lang w:eastAsia="ru-RU"/>
        </w:rPr>
        <w:t>детей</w:t>
      </w:r>
      <w:r w:rsidRPr="00F4677A">
        <w:rPr>
          <w:rFonts w:ascii="Times New Roman" w:eastAsia="Times New Roman" w:hAnsi="Times New Roman" w:cs="Times New Roman"/>
          <w:sz w:val="24"/>
          <w:szCs w:val="24"/>
          <w:lang w:eastAsia="ru-RU"/>
        </w:rPr>
        <w:t xml:space="preserve">. </w:t>
      </w:r>
    </w:p>
    <w:p w:rsidR="00DB62D7" w:rsidRPr="00F4677A" w:rsidRDefault="00DB62D7" w:rsidP="00DB62D7">
      <w:pPr>
        <w:spacing w:before="100" w:beforeAutospacing="1" w:after="100" w:afterAutospacing="1" w:line="240" w:lineRule="auto"/>
        <w:rPr>
          <w:rFonts w:ascii="Times New Roman" w:eastAsia="Times New Roman" w:hAnsi="Times New Roman" w:cs="Times New Roman"/>
          <w:sz w:val="24"/>
          <w:szCs w:val="24"/>
          <w:lang w:eastAsia="ru-RU"/>
        </w:rPr>
      </w:pPr>
      <w:r w:rsidRPr="00F4677A">
        <w:rPr>
          <w:rFonts w:ascii="Times New Roman" w:eastAsia="Times New Roman" w:hAnsi="Times New Roman" w:cs="Times New Roman"/>
          <w:sz w:val="24"/>
          <w:szCs w:val="24"/>
          <w:lang w:eastAsia="ru-RU"/>
        </w:rPr>
        <w:t xml:space="preserve">Телекоммуникации позволяют родителям в реальном режиме времени отслеживать образовательный процесс своих </w:t>
      </w:r>
      <w:proofErr w:type="spellStart"/>
      <w:proofErr w:type="gramStart"/>
      <w:r w:rsidRPr="00F4677A">
        <w:rPr>
          <w:rFonts w:ascii="Times New Roman" w:eastAsia="Times New Roman" w:hAnsi="Times New Roman" w:cs="Times New Roman"/>
          <w:sz w:val="24"/>
          <w:szCs w:val="24"/>
          <w:lang w:eastAsia="ru-RU"/>
        </w:rPr>
        <w:t>детей,</w:t>
      </w:r>
      <w:r w:rsidR="00812DEF" w:rsidRPr="00F4677A">
        <w:rPr>
          <w:rFonts w:ascii="Times New Roman" w:eastAsia="Times New Roman" w:hAnsi="Times New Roman" w:cs="Times New Roman"/>
          <w:sz w:val="24"/>
          <w:szCs w:val="24"/>
          <w:lang w:eastAsia="ru-RU"/>
        </w:rPr>
        <w:t>результы</w:t>
      </w:r>
      <w:proofErr w:type="spellEnd"/>
      <w:proofErr w:type="gramEnd"/>
      <w:r w:rsidR="00812DEF" w:rsidRPr="00F4677A">
        <w:rPr>
          <w:rFonts w:ascii="Times New Roman" w:eastAsia="Times New Roman" w:hAnsi="Times New Roman" w:cs="Times New Roman"/>
          <w:sz w:val="24"/>
          <w:szCs w:val="24"/>
          <w:lang w:eastAsia="ru-RU"/>
        </w:rPr>
        <w:t xml:space="preserve"> их учебной деятельности,</w:t>
      </w:r>
      <w:r w:rsidRPr="00F4677A">
        <w:rPr>
          <w:rFonts w:ascii="Times New Roman" w:eastAsia="Times New Roman" w:hAnsi="Times New Roman" w:cs="Times New Roman"/>
          <w:sz w:val="24"/>
          <w:szCs w:val="24"/>
          <w:lang w:eastAsia="ru-RU"/>
        </w:rPr>
        <w:t xml:space="preserve"> получать информацию о проблемах, возникающих в обучении и советы, направленные на устранение конкретных проблем во взаимодействии с педагогом. </w:t>
      </w:r>
    </w:p>
    <w:p w:rsidR="00DB62D7" w:rsidRPr="00F4677A" w:rsidRDefault="00DB62D7" w:rsidP="00F37DA3">
      <w:pPr>
        <w:rPr>
          <w:rFonts w:ascii="Times New Roman" w:eastAsia="Times New Roman" w:hAnsi="Times New Roman" w:cs="Times New Roman"/>
          <w:sz w:val="24"/>
          <w:szCs w:val="24"/>
          <w:lang w:eastAsia="ru-RU"/>
        </w:rPr>
      </w:pPr>
    </w:p>
    <w:p w:rsidR="003408F9" w:rsidRPr="00F4677A" w:rsidRDefault="003408F9" w:rsidP="00F37DA3">
      <w:pPr>
        <w:rPr>
          <w:rFonts w:ascii="Times New Roman" w:hAnsi="Times New Roman" w:cs="Times New Roman"/>
          <w:sz w:val="24"/>
          <w:szCs w:val="24"/>
        </w:rPr>
      </w:pPr>
      <w:r w:rsidRPr="00F4677A">
        <w:rPr>
          <w:rFonts w:ascii="Times New Roman" w:hAnsi="Times New Roman" w:cs="Times New Roman"/>
          <w:sz w:val="24"/>
          <w:szCs w:val="24"/>
        </w:rPr>
        <w:t>Компьютеры и информационные технологии вообще – удобный инструмент, который при разумном использовании способен привнести в образовательный процесс элемент новизны, повысить интерес учащихся к приобретению знаний, облегчить учителю задачу подготовки к занятиям.</w:t>
      </w:r>
      <w:r w:rsidRPr="00F4677A">
        <w:rPr>
          <w:rFonts w:ascii="Times New Roman" w:hAnsi="Times New Roman" w:cs="Times New Roman"/>
          <w:sz w:val="24"/>
          <w:szCs w:val="24"/>
        </w:rPr>
        <w:br/>
        <w:t>Применение компьютера на разных этапах обучения позволяет довести время активной работы учеников на уроке до 75-80% времени урока, вместо обычных 15-20%. Современные школьники быстрее и с большим интересом усваивают информацию с экрана компьютера, чем со слов учителя.</w:t>
      </w:r>
      <w:r w:rsidRPr="00F4677A">
        <w:rPr>
          <w:rFonts w:ascii="Times New Roman" w:hAnsi="Times New Roman" w:cs="Times New Roman"/>
          <w:sz w:val="24"/>
          <w:szCs w:val="24"/>
        </w:rPr>
        <w:br/>
        <w:t> Использование</w:t>
      </w:r>
      <w:r w:rsidR="002D4B7B" w:rsidRPr="00F4677A">
        <w:rPr>
          <w:rFonts w:ascii="Times New Roman" w:hAnsi="Times New Roman" w:cs="Times New Roman"/>
          <w:sz w:val="24"/>
          <w:szCs w:val="24"/>
        </w:rPr>
        <w:t xml:space="preserve"> информационных </w:t>
      </w:r>
      <w:proofErr w:type="gramStart"/>
      <w:r w:rsidR="002D4B7B" w:rsidRPr="00F4677A">
        <w:rPr>
          <w:rFonts w:ascii="Times New Roman" w:hAnsi="Times New Roman" w:cs="Times New Roman"/>
          <w:sz w:val="24"/>
          <w:szCs w:val="24"/>
        </w:rPr>
        <w:t xml:space="preserve">технологий </w:t>
      </w:r>
      <w:r w:rsidRPr="00F4677A">
        <w:rPr>
          <w:rFonts w:ascii="Times New Roman" w:hAnsi="Times New Roman" w:cs="Times New Roman"/>
          <w:sz w:val="24"/>
          <w:szCs w:val="24"/>
        </w:rPr>
        <w:t xml:space="preserve"> </w:t>
      </w:r>
      <w:r w:rsidR="002D4B7B" w:rsidRPr="00F4677A">
        <w:rPr>
          <w:rFonts w:ascii="Times New Roman" w:hAnsi="Times New Roman" w:cs="Times New Roman"/>
          <w:sz w:val="24"/>
          <w:szCs w:val="24"/>
        </w:rPr>
        <w:t>в</w:t>
      </w:r>
      <w:proofErr w:type="gramEnd"/>
      <w:r w:rsidR="002D4B7B" w:rsidRPr="00F4677A">
        <w:rPr>
          <w:rFonts w:ascii="Times New Roman" w:hAnsi="Times New Roman" w:cs="Times New Roman"/>
          <w:sz w:val="24"/>
          <w:szCs w:val="24"/>
        </w:rPr>
        <w:t xml:space="preserve"> образовательном процессе</w:t>
      </w:r>
      <w:r w:rsidRPr="00F4677A">
        <w:rPr>
          <w:rFonts w:ascii="Times New Roman" w:hAnsi="Times New Roman" w:cs="Times New Roman"/>
          <w:sz w:val="24"/>
          <w:szCs w:val="24"/>
        </w:rPr>
        <w:t xml:space="preserve"> позволяет развивать у  учащихся умение ориентироваться в информационных потоках окружающего мира, овладевать практическими способами работы с информацией, развивать умения, позволяющие обмениваться информацией  с помощью современных технических средств.</w:t>
      </w:r>
      <w:r w:rsidRPr="00F4677A">
        <w:rPr>
          <w:rFonts w:ascii="Times New Roman" w:hAnsi="Times New Roman" w:cs="Times New Roman"/>
          <w:sz w:val="24"/>
          <w:szCs w:val="24"/>
        </w:rPr>
        <w:br/>
      </w:r>
    </w:p>
    <w:p w:rsidR="001E5FDB" w:rsidRPr="00F4677A" w:rsidRDefault="001E5FDB" w:rsidP="00F37DA3">
      <w:pPr>
        <w:rPr>
          <w:rFonts w:ascii="Times New Roman" w:hAnsi="Times New Roman" w:cs="Times New Roman"/>
          <w:sz w:val="24"/>
          <w:szCs w:val="24"/>
        </w:rPr>
      </w:pPr>
    </w:p>
    <w:p w:rsidR="00F37DA3" w:rsidRPr="00F4677A" w:rsidRDefault="00F37DA3" w:rsidP="00F37DA3">
      <w:pPr>
        <w:rPr>
          <w:rFonts w:ascii="Times New Roman" w:hAnsi="Times New Roman" w:cs="Times New Roman"/>
          <w:sz w:val="24"/>
          <w:szCs w:val="24"/>
        </w:rPr>
      </w:pPr>
    </w:p>
    <w:p w:rsidR="00A81F3E" w:rsidRPr="00F4677A" w:rsidRDefault="00A81F3E" w:rsidP="00A81F3E">
      <w:pPr>
        <w:rPr>
          <w:rFonts w:ascii="Times New Roman" w:hAnsi="Times New Roman" w:cs="Times New Roman"/>
          <w:sz w:val="24"/>
          <w:szCs w:val="24"/>
        </w:rPr>
      </w:pPr>
    </w:p>
    <w:p w:rsidR="00714AAE" w:rsidRPr="00F4677A" w:rsidRDefault="00714AAE" w:rsidP="00714AAE">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FC6DFF" w:rsidRPr="00F4677A" w:rsidRDefault="00FC6DFF">
      <w:pPr>
        <w:rPr>
          <w:rFonts w:ascii="Times New Roman" w:hAnsi="Times New Roman" w:cs="Times New Roman"/>
          <w:sz w:val="24"/>
          <w:szCs w:val="24"/>
        </w:rPr>
      </w:pPr>
    </w:p>
    <w:sectPr w:rsidR="00FC6DFF" w:rsidRPr="00F46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0E6A50"/>
    <w:multiLevelType w:val="multilevel"/>
    <w:tmpl w:val="BEDA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DC"/>
    <w:rsid w:val="00085A10"/>
    <w:rsid w:val="000876F3"/>
    <w:rsid w:val="00166A76"/>
    <w:rsid w:val="001E5FDB"/>
    <w:rsid w:val="002D4B7B"/>
    <w:rsid w:val="003408F9"/>
    <w:rsid w:val="004D54E1"/>
    <w:rsid w:val="00564CA4"/>
    <w:rsid w:val="00714AAE"/>
    <w:rsid w:val="00812DEF"/>
    <w:rsid w:val="009006BE"/>
    <w:rsid w:val="009A14C0"/>
    <w:rsid w:val="00A07EDC"/>
    <w:rsid w:val="00A77CC9"/>
    <w:rsid w:val="00A81F3E"/>
    <w:rsid w:val="00AE4F9B"/>
    <w:rsid w:val="00BE2393"/>
    <w:rsid w:val="00DB62D7"/>
    <w:rsid w:val="00F05C7B"/>
    <w:rsid w:val="00F37DA3"/>
    <w:rsid w:val="00F4677A"/>
    <w:rsid w:val="00FC6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C1C9F-E05C-42C8-B1C0-C1CE449F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08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408F9"/>
    <w:rPr>
      <w:i/>
      <w:iCs/>
    </w:rPr>
  </w:style>
  <w:style w:type="character" w:styleId="a5">
    <w:name w:val="Strong"/>
    <w:basedOn w:val="a0"/>
    <w:uiPriority w:val="22"/>
    <w:qFormat/>
    <w:rsid w:val="003408F9"/>
    <w:rPr>
      <w:b/>
      <w:bCs/>
    </w:rPr>
  </w:style>
  <w:style w:type="character" w:styleId="a6">
    <w:name w:val="Hyperlink"/>
    <w:basedOn w:val="a0"/>
    <w:uiPriority w:val="99"/>
    <w:semiHidden/>
    <w:unhideWhenUsed/>
    <w:rsid w:val="00812DEF"/>
    <w:rPr>
      <w:color w:val="1D4C8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388">
      <w:bodyDiv w:val="1"/>
      <w:marLeft w:val="0"/>
      <w:marRight w:val="0"/>
      <w:marTop w:val="0"/>
      <w:marBottom w:val="0"/>
      <w:divBdr>
        <w:top w:val="none" w:sz="0" w:space="0" w:color="auto"/>
        <w:left w:val="none" w:sz="0" w:space="0" w:color="auto"/>
        <w:bottom w:val="none" w:sz="0" w:space="0" w:color="auto"/>
        <w:right w:val="none" w:sz="0" w:space="0" w:color="auto"/>
      </w:divBdr>
      <w:divsChild>
        <w:div w:id="1142381562">
          <w:marLeft w:val="0"/>
          <w:marRight w:val="0"/>
          <w:marTop w:val="0"/>
          <w:marBottom w:val="0"/>
          <w:divBdr>
            <w:top w:val="none" w:sz="0" w:space="0" w:color="auto"/>
            <w:left w:val="none" w:sz="0" w:space="0" w:color="auto"/>
            <w:bottom w:val="none" w:sz="0" w:space="0" w:color="auto"/>
            <w:right w:val="none" w:sz="0" w:space="0" w:color="auto"/>
          </w:divBdr>
          <w:divsChild>
            <w:div w:id="1314528887">
              <w:marLeft w:val="0"/>
              <w:marRight w:val="0"/>
              <w:marTop w:val="0"/>
              <w:marBottom w:val="0"/>
              <w:divBdr>
                <w:top w:val="none" w:sz="0" w:space="0" w:color="auto"/>
                <w:left w:val="none" w:sz="0" w:space="0" w:color="auto"/>
                <w:bottom w:val="none" w:sz="0" w:space="0" w:color="auto"/>
                <w:right w:val="none" w:sz="0" w:space="0" w:color="auto"/>
              </w:divBdr>
              <w:divsChild>
                <w:div w:id="1357150962">
                  <w:marLeft w:val="0"/>
                  <w:marRight w:val="0"/>
                  <w:marTop w:val="0"/>
                  <w:marBottom w:val="0"/>
                  <w:divBdr>
                    <w:top w:val="none" w:sz="0" w:space="0" w:color="auto"/>
                    <w:left w:val="none" w:sz="0" w:space="0" w:color="auto"/>
                    <w:bottom w:val="none" w:sz="0" w:space="0" w:color="auto"/>
                    <w:right w:val="none" w:sz="0" w:space="0" w:color="auto"/>
                  </w:divBdr>
                </w:div>
                <w:div w:id="1162042364">
                  <w:marLeft w:val="0"/>
                  <w:marRight w:val="0"/>
                  <w:marTop w:val="0"/>
                  <w:marBottom w:val="0"/>
                  <w:divBdr>
                    <w:top w:val="none" w:sz="0" w:space="0" w:color="auto"/>
                    <w:left w:val="none" w:sz="0" w:space="0" w:color="auto"/>
                    <w:bottom w:val="none" w:sz="0" w:space="0" w:color="auto"/>
                    <w:right w:val="none" w:sz="0" w:space="0" w:color="auto"/>
                  </w:divBdr>
                </w:div>
                <w:div w:id="28996495">
                  <w:marLeft w:val="0"/>
                  <w:marRight w:val="0"/>
                  <w:marTop w:val="0"/>
                  <w:marBottom w:val="0"/>
                  <w:divBdr>
                    <w:top w:val="none" w:sz="0" w:space="0" w:color="auto"/>
                    <w:left w:val="none" w:sz="0" w:space="0" w:color="auto"/>
                    <w:bottom w:val="none" w:sz="0" w:space="0" w:color="auto"/>
                    <w:right w:val="none" w:sz="0" w:space="0" w:color="auto"/>
                  </w:divBdr>
                </w:div>
                <w:div w:id="1295213944">
                  <w:marLeft w:val="0"/>
                  <w:marRight w:val="0"/>
                  <w:marTop w:val="0"/>
                  <w:marBottom w:val="0"/>
                  <w:divBdr>
                    <w:top w:val="none" w:sz="0" w:space="0" w:color="auto"/>
                    <w:left w:val="none" w:sz="0" w:space="0" w:color="auto"/>
                    <w:bottom w:val="none" w:sz="0" w:space="0" w:color="auto"/>
                    <w:right w:val="none" w:sz="0" w:space="0" w:color="auto"/>
                  </w:divBdr>
                </w:div>
                <w:div w:id="1586112153">
                  <w:marLeft w:val="0"/>
                  <w:marRight w:val="0"/>
                  <w:marTop w:val="0"/>
                  <w:marBottom w:val="0"/>
                  <w:divBdr>
                    <w:top w:val="none" w:sz="0" w:space="0" w:color="auto"/>
                    <w:left w:val="none" w:sz="0" w:space="0" w:color="auto"/>
                    <w:bottom w:val="none" w:sz="0" w:space="0" w:color="auto"/>
                    <w:right w:val="none" w:sz="0" w:space="0" w:color="auto"/>
                  </w:divBdr>
                </w:div>
                <w:div w:id="1251502114">
                  <w:marLeft w:val="0"/>
                  <w:marRight w:val="0"/>
                  <w:marTop w:val="0"/>
                  <w:marBottom w:val="0"/>
                  <w:divBdr>
                    <w:top w:val="none" w:sz="0" w:space="0" w:color="auto"/>
                    <w:left w:val="none" w:sz="0" w:space="0" w:color="auto"/>
                    <w:bottom w:val="none" w:sz="0" w:space="0" w:color="auto"/>
                    <w:right w:val="none" w:sz="0" w:space="0" w:color="auto"/>
                  </w:divBdr>
                </w:div>
                <w:div w:id="2000762774">
                  <w:marLeft w:val="0"/>
                  <w:marRight w:val="0"/>
                  <w:marTop w:val="0"/>
                  <w:marBottom w:val="0"/>
                  <w:divBdr>
                    <w:top w:val="none" w:sz="0" w:space="0" w:color="auto"/>
                    <w:left w:val="none" w:sz="0" w:space="0" w:color="auto"/>
                    <w:bottom w:val="none" w:sz="0" w:space="0" w:color="auto"/>
                    <w:right w:val="none" w:sz="0" w:space="0" w:color="auto"/>
                  </w:divBdr>
                </w:div>
                <w:div w:id="360397215">
                  <w:marLeft w:val="0"/>
                  <w:marRight w:val="0"/>
                  <w:marTop w:val="0"/>
                  <w:marBottom w:val="0"/>
                  <w:divBdr>
                    <w:top w:val="none" w:sz="0" w:space="0" w:color="auto"/>
                    <w:left w:val="none" w:sz="0" w:space="0" w:color="auto"/>
                    <w:bottom w:val="none" w:sz="0" w:space="0" w:color="auto"/>
                    <w:right w:val="none" w:sz="0" w:space="0" w:color="auto"/>
                  </w:divBdr>
                </w:div>
                <w:div w:id="623317169">
                  <w:marLeft w:val="0"/>
                  <w:marRight w:val="0"/>
                  <w:marTop w:val="0"/>
                  <w:marBottom w:val="0"/>
                  <w:divBdr>
                    <w:top w:val="none" w:sz="0" w:space="0" w:color="auto"/>
                    <w:left w:val="none" w:sz="0" w:space="0" w:color="auto"/>
                    <w:bottom w:val="none" w:sz="0" w:space="0" w:color="auto"/>
                    <w:right w:val="none" w:sz="0" w:space="0" w:color="auto"/>
                  </w:divBdr>
                </w:div>
                <w:div w:id="1963221075">
                  <w:marLeft w:val="0"/>
                  <w:marRight w:val="0"/>
                  <w:marTop w:val="0"/>
                  <w:marBottom w:val="0"/>
                  <w:divBdr>
                    <w:top w:val="none" w:sz="0" w:space="0" w:color="auto"/>
                    <w:left w:val="none" w:sz="0" w:space="0" w:color="auto"/>
                    <w:bottom w:val="none" w:sz="0" w:space="0" w:color="auto"/>
                    <w:right w:val="none" w:sz="0" w:space="0" w:color="auto"/>
                  </w:divBdr>
                </w:div>
                <w:div w:id="1768113251">
                  <w:marLeft w:val="0"/>
                  <w:marRight w:val="0"/>
                  <w:marTop w:val="0"/>
                  <w:marBottom w:val="0"/>
                  <w:divBdr>
                    <w:top w:val="none" w:sz="0" w:space="0" w:color="auto"/>
                    <w:left w:val="none" w:sz="0" w:space="0" w:color="auto"/>
                    <w:bottom w:val="none" w:sz="0" w:space="0" w:color="auto"/>
                    <w:right w:val="none" w:sz="0" w:space="0" w:color="auto"/>
                  </w:divBdr>
                </w:div>
                <w:div w:id="694619198">
                  <w:marLeft w:val="0"/>
                  <w:marRight w:val="0"/>
                  <w:marTop w:val="0"/>
                  <w:marBottom w:val="0"/>
                  <w:divBdr>
                    <w:top w:val="none" w:sz="0" w:space="0" w:color="auto"/>
                    <w:left w:val="none" w:sz="0" w:space="0" w:color="auto"/>
                    <w:bottom w:val="none" w:sz="0" w:space="0" w:color="auto"/>
                    <w:right w:val="none" w:sz="0" w:space="0" w:color="auto"/>
                  </w:divBdr>
                </w:div>
                <w:div w:id="955715940">
                  <w:marLeft w:val="0"/>
                  <w:marRight w:val="0"/>
                  <w:marTop w:val="0"/>
                  <w:marBottom w:val="0"/>
                  <w:divBdr>
                    <w:top w:val="none" w:sz="0" w:space="0" w:color="auto"/>
                    <w:left w:val="none" w:sz="0" w:space="0" w:color="auto"/>
                    <w:bottom w:val="none" w:sz="0" w:space="0" w:color="auto"/>
                    <w:right w:val="none" w:sz="0" w:space="0" w:color="auto"/>
                  </w:divBdr>
                </w:div>
                <w:div w:id="1153182459">
                  <w:marLeft w:val="0"/>
                  <w:marRight w:val="0"/>
                  <w:marTop w:val="0"/>
                  <w:marBottom w:val="0"/>
                  <w:divBdr>
                    <w:top w:val="none" w:sz="0" w:space="0" w:color="auto"/>
                    <w:left w:val="none" w:sz="0" w:space="0" w:color="auto"/>
                    <w:bottom w:val="none" w:sz="0" w:space="0" w:color="auto"/>
                    <w:right w:val="none" w:sz="0" w:space="0" w:color="auto"/>
                  </w:divBdr>
                </w:div>
                <w:div w:id="1828205293">
                  <w:marLeft w:val="0"/>
                  <w:marRight w:val="0"/>
                  <w:marTop w:val="0"/>
                  <w:marBottom w:val="0"/>
                  <w:divBdr>
                    <w:top w:val="none" w:sz="0" w:space="0" w:color="auto"/>
                    <w:left w:val="none" w:sz="0" w:space="0" w:color="auto"/>
                    <w:bottom w:val="none" w:sz="0" w:space="0" w:color="auto"/>
                    <w:right w:val="none" w:sz="0" w:space="0" w:color="auto"/>
                  </w:divBdr>
                </w:div>
                <w:div w:id="1132752894">
                  <w:marLeft w:val="0"/>
                  <w:marRight w:val="0"/>
                  <w:marTop w:val="0"/>
                  <w:marBottom w:val="0"/>
                  <w:divBdr>
                    <w:top w:val="none" w:sz="0" w:space="0" w:color="auto"/>
                    <w:left w:val="none" w:sz="0" w:space="0" w:color="auto"/>
                    <w:bottom w:val="none" w:sz="0" w:space="0" w:color="auto"/>
                    <w:right w:val="none" w:sz="0" w:space="0" w:color="auto"/>
                  </w:divBdr>
                </w:div>
                <w:div w:id="338121966">
                  <w:marLeft w:val="0"/>
                  <w:marRight w:val="0"/>
                  <w:marTop w:val="0"/>
                  <w:marBottom w:val="0"/>
                  <w:divBdr>
                    <w:top w:val="none" w:sz="0" w:space="0" w:color="auto"/>
                    <w:left w:val="none" w:sz="0" w:space="0" w:color="auto"/>
                    <w:bottom w:val="none" w:sz="0" w:space="0" w:color="auto"/>
                    <w:right w:val="none" w:sz="0" w:space="0" w:color="auto"/>
                  </w:divBdr>
                </w:div>
                <w:div w:id="1017464876">
                  <w:marLeft w:val="0"/>
                  <w:marRight w:val="0"/>
                  <w:marTop w:val="0"/>
                  <w:marBottom w:val="0"/>
                  <w:divBdr>
                    <w:top w:val="none" w:sz="0" w:space="0" w:color="auto"/>
                    <w:left w:val="none" w:sz="0" w:space="0" w:color="auto"/>
                    <w:bottom w:val="none" w:sz="0" w:space="0" w:color="auto"/>
                    <w:right w:val="none" w:sz="0" w:space="0" w:color="auto"/>
                  </w:divBdr>
                </w:div>
                <w:div w:id="1304461132">
                  <w:marLeft w:val="0"/>
                  <w:marRight w:val="0"/>
                  <w:marTop w:val="0"/>
                  <w:marBottom w:val="0"/>
                  <w:divBdr>
                    <w:top w:val="none" w:sz="0" w:space="0" w:color="auto"/>
                    <w:left w:val="none" w:sz="0" w:space="0" w:color="auto"/>
                    <w:bottom w:val="none" w:sz="0" w:space="0" w:color="auto"/>
                    <w:right w:val="none" w:sz="0" w:space="0" w:color="auto"/>
                  </w:divBdr>
                </w:div>
                <w:div w:id="668290671">
                  <w:marLeft w:val="0"/>
                  <w:marRight w:val="0"/>
                  <w:marTop w:val="0"/>
                  <w:marBottom w:val="0"/>
                  <w:divBdr>
                    <w:top w:val="none" w:sz="0" w:space="0" w:color="auto"/>
                    <w:left w:val="none" w:sz="0" w:space="0" w:color="auto"/>
                    <w:bottom w:val="none" w:sz="0" w:space="0" w:color="auto"/>
                    <w:right w:val="none" w:sz="0" w:space="0" w:color="auto"/>
                  </w:divBdr>
                </w:div>
                <w:div w:id="396055337">
                  <w:marLeft w:val="0"/>
                  <w:marRight w:val="0"/>
                  <w:marTop w:val="0"/>
                  <w:marBottom w:val="0"/>
                  <w:divBdr>
                    <w:top w:val="none" w:sz="0" w:space="0" w:color="auto"/>
                    <w:left w:val="none" w:sz="0" w:space="0" w:color="auto"/>
                    <w:bottom w:val="none" w:sz="0" w:space="0" w:color="auto"/>
                    <w:right w:val="none" w:sz="0" w:space="0" w:color="auto"/>
                  </w:divBdr>
                </w:div>
                <w:div w:id="1996839140">
                  <w:marLeft w:val="0"/>
                  <w:marRight w:val="0"/>
                  <w:marTop w:val="0"/>
                  <w:marBottom w:val="0"/>
                  <w:divBdr>
                    <w:top w:val="none" w:sz="0" w:space="0" w:color="auto"/>
                    <w:left w:val="none" w:sz="0" w:space="0" w:color="auto"/>
                    <w:bottom w:val="none" w:sz="0" w:space="0" w:color="auto"/>
                    <w:right w:val="none" w:sz="0" w:space="0" w:color="auto"/>
                  </w:divBdr>
                </w:div>
                <w:div w:id="1360938262">
                  <w:marLeft w:val="0"/>
                  <w:marRight w:val="0"/>
                  <w:marTop w:val="0"/>
                  <w:marBottom w:val="0"/>
                  <w:divBdr>
                    <w:top w:val="none" w:sz="0" w:space="0" w:color="auto"/>
                    <w:left w:val="none" w:sz="0" w:space="0" w:color="auto"/>
                    <w:bottom w:val="none" w:sz="0" w:space="0" w:color="auto"/>
                    <w:right w:val="none" w:sz="0" w:space="0" w:color="auto"/>
                  </w:divBdr>
                </w:div>
                <w:div w:id="53355365">
                  <w:marLeft w:val="0"/>
                  <w:marRight w:val="0"/>
                  <w:marTop w:val="0"/>
                  <w:marBottom w:val="0"/>
                  <w:divBdr>
                    <w:top w:val="none" w:sz="0" w:space="0" w:color="auto"/>
                    <w:left w:val="none" w:sz="0" w:space="0" w:color="auto"/>
                    <w:bottom w:val="none" w:sz="0" w:space="0" w:color="auto"/>
                    <w:right w:val="none" w:sz="0" w:space="0" w:color="auto"/>
                  </w:divBdr>
                </w:div>
                <w:div w:id="1946882350">
                  <w:marLeft w:val="0"/>
                  <w:marRight w:val="0"/>
                  <w:marTop w:val="0"/>
                  <w:marBottom w:val="0"/>
                  <w:divBdr>
                    <w:top w:val="none" w:sz="0" w:space="0" w:color="auto"/>
                    <w:left w:val="none" w:sz="0" w:space="0" w:color="auto"/>
                    <w:bottom w:val="none" w:sz="0" w:space="0" w:color="auto"/>
                    <w:right w:val="none" w:sz="0" w:space="0" w:color="auto"/>
                  </w:divBdr>
                </w:div>
                <w:div w:id="217055594">
                  <w:marLeft w:val="0"/>
                  <w:marRight w:val="0"/>
                  <w:marTop w:val="0"/>
                  <w:marBottom w:val="0"/>
                  <w:divBdr>
                    <w:top w:val="none" w:sz="0" w:space="0" w:color="auto"/>
                    <w:left w:val="none" w:sz="0" w:space="0" w:color="auto"/>
                    <w:bottom w:val="none" w:sz="0" w:space="0" w:color="auto"/>
                    <w:right w:val="none" w:sz="0" w:space="0" w:color="auto"/>
                  </w:divBdr>
                </w:div>
                <w:div w:id="1315913325">
                  <w:marLeft w:val="0"/>
                  <w:marRight w:val="0"/>
                  <w:marTop w:val="0"/>
                  <w:marBottom w:val="0"/>
                  <w:divBdr>
                    <w:top w:val="none" w:sz="0" w:space="0" w:color="auto"/>
                    <w:left w:val="none" w:sz="0" w:space="0" w:color="auto"/>
                    <w:bottom w:val="none" w:sz="0" w:space="0" w:color="auto"/>
                    <w:right w:val="none" w:sz="0" w:space="0" w:color="auto"/>
                  </w:divBdr>
                </w:div>
                <w:div w:id="2096977439">
                  <w:marLeft w:val="0"/>
                  <w:marRight w:val="0"/>
                  <w:marTop w:val="0"/>
                  <w:marBottom w:val="0"/>
                  <w:divBdr>
                    <w:top w:val="none" w:sz="0" w:space="0" w:color="auto"/>
                    <w:left w:val="none" w:sz="0" w:space="0" w:color="auto"/>
                    <w:bottom w:val="none" w:sz="0" w:space="0" w:color="auto"/>
                    <w:right w:val="none" w:sz="0" w:space="0" w:color="auto"/>
                  </w:divBdr>
                </w:div>
                <w:div w:id="2013490944">
                  <w:marLeft w:val="0"/>
                  <w:marRight w:val="0"/>
                  <w:marTop w:val="0"/>
                  <w:marBottom w:val="0"/>
                  <w:divBdr>
                    <w:top w:val="none" w:sz="0" w:space="0" w:color="auto"/>
                    <w:left w:val="none" w:sz="0" w:space="0" w:color="auto"/>
                    <w:bottom w:val="none" w:sz="0" w:space="0" w:color="auto"/>
                    <w:right w:val="none" w:sz="0" w:space="0" w:color="auto"/>
                  </w:divBdr>
                </w:div>
                <w:div w:id="94861544">
                  <w:marLeft w:val="0"/>
                  <w:marRight w:val="0"/>
                  <w:marTop w:val="0"/>
                  <w:marBottom w:val="0"/>
                  <w:divBdr>
                    <w:top w:val="none" w:sz="0" w:space="0" w:color="auto"/>
                    <w:left w:val="none" w:sz="0" w:space="0" w:color="auto"/>
                    <w:bottom w:val="none" w:sz="0" w:space="0" w:color="auto"/>
                    <w:right w:val="none" w:sz="0" w:space="0" w:color="auto"/>
                  </w:divBdr>
                </w:div>
                <w:div w:id="415130716">
                  <w:marLeft w:val="0"/>
                  <w:marRight w:val="0"/>
                  <w:marTop w:val="0"/>
                  <w:marBottom w:val="0"/>
                  <w:divBdr>
                    <w:top w:val="none" w:sz="0" w:space="0" w:color="auto"/>
                    <w:left w:val="none" w:sz="0" w:space="0" w:color="auto"/>
                    <w:bottom w:val="none" w:sz="0" w:space="0" w:color="auto"/>
                    <w:right w:val="none" w:sz="0" w:space="0" w:color="auto"/>
                  </w:divBdr>
                </w:div>
                <w:div w:id="1081216231">
                  <w:marLeft w:val="0"/>
                  <w:marRight w:val="0"/>
                  <w:marTop w:val="0"/>
                  <w:marBottom w:val="0"/>
                  <w:divBdr>
                    <w:top w:val="none" w:sz="0" w:space="0" w:color="auto"/>
                    <w:left w:val="none" w:sz="0" w:space="0" w:color="auto"/>
                    <w:bottom w:val="none" w:sz="0" w:space="0" w:color="auto"/>
                    <w:right w:val="none" w:sz="0" w:space="0" w:color="auto"/>
                  </w:divBdr>
                </w:div>
                <w:div w:id="1985697133">
                  <w:marLeft w:val="0"/>
                  <w:marRight w:val="0"/>
                  <w:marTop w:val="0"/>
                  <w:marBottom w:val="0"/>
                  <w:divBdr>
                    <w:top w:val="none" w:sz="0" w:space="0" w:color="auto"/>
                    <w:left w:val="none" w:sz="0" w:space="0" w:color="auto"/>
                    <w:bottom w:val="none" w:sz="0" w:space="0" w:color="auto"/>
                    <w:right w:val="none" w:sz="0" w:space="0" w:color="auto"/>
                  </w:divBdr>
                </w:div>
                <w:div w:id="1391928132">
                  <w:marLeft w:val="0"/>
                  <w:marRight w:val="0"/>
                  <w:marTop w:val="0"/>
                  <w:marBottom w:val="0"/>
                  <w:divBdr>
                    <w:top w:val="none" w:sz="0" w:space="0" w:color="auto"/>
                    <w:left w:val="none" w:sz="0" w:space="0" w:color="auto"/>
                    <w:bottom w:val="none" w:sz="0" w:space="0" w:color="auto"/>
                    <w:right w:val="none" w:sz="0" w:space="0" w:color="auto"/>
                  </w:divBdr>
                </w:div>
                <w:div w:id="1756786305">
                  <w:marLeft w:val="0"/>
                  <w:marRight w:val="0"/>
                  <w:marTop w:val="0"/>
                  <w:marBottom w:val="0"/>
                  <w:divBdr>
                    <w:top w:val="none" w:sz="0" w:space="0" w:color="auto"/>
                    <w:left w:val="none" w:sz="0" w:space="0" w:color="auto"/>
                    <w:bottom w:val="none" w:sz="0" w:space="0" w:color="auto"/>
                    <w:right w:val="none" w:sz="0" w:space="0" w:color="auto"/>
                  </w:divBdr>
                </w:div>
                <w:div w:id="2002006306">
                  <w:marLeft w:val="0"/>
                  <w:marRight w:val="0"/>
                  <w:marTop w:val="0"/>
                  <w:marBottom w:val="0"/>
                  <w:divBdr>
                    <w:top w:val="none" w:sz="0" w:space="0" w:color="auto"/>
                    <w:left w:val="none" w:sz="0" w:space="0" w:color="auto"/>
                    <w:bottom w:val="none" w:sz="0" w:space="0" w:color="auto"/>
                    <w:right w:val="none" w:sz="0" w:space="0" w:color="auto"/>
                  </w:divBdr>
                </w:div>
                <w:div w:id="1858957372">
                  <w:marLeft w:val="0"/>
                  <w:marRight w:val="0"/>
                  <w:marTop w:val="0"/>
                  <w:marBottom w:val="0"/>
                  <w:divBdr>
                    <w:top w:val="none" w:sz="0" w:space="0" w:color="auto"/>
                    <w:left w:val="none" w:sz="0" w:space="0" w:color="auto"/>
                    <w:bottom w:val="none" w:sz="0" w:space="0" w:color="auto"/>
                    <w:right w:val="none" w:sz="0" w:space="0" w:color="auto"/>
                  </w:divBdr>
                </w:div>
                <w:div w:id="1676566343">
                  <w:marLeft w:val="0"/>
                  <w:marRight w:val="0"/>
                  <w:marTop w:val="0"/>
                  <w:marBottom w:val="0"/>
                  <w:divBdr>
                    <w:top w:val="none" w:sz="0" w:space="0" w:color="auto"/>
                    <w:left w:val="none" w:sz="0" w:space="0" w:color="auto"/>
                    <w:bottom w:val="none" w:sz="0" w:space="0" w:color="auto"/>
                    <w:right w:val="none" w:sz="0" w:space="0" w:color="auto"/>
                  </w:divBdr>
                </w:div>
                <w:div w:id="1570193070">
                  <w:marLeft w:val="0"/>
                  <w:marRight w:val="0"/>
                  <w:marTop w:val="0"/>
                  <w:marBottom w:val="0"/>
                  <w:divBdr>
                    <w:top w:val="none" w:sz="0" w:space="0" w:color="auto"/>
                    <w:left w:val="none" w:sz="0" w:space="0" w:color="auto"/>
                    <w:bottom w:val="none" w:sz="0" w:space="0" w:color="auto"/>
                    <w:right w:val="none" w:sz="0" w:space="0" w:color="auto"/>
                  </w:divBdr>
                </w:div>
                <w:div w:id="1130242952">
                  <w:marLeft w:val="0"/>
                  <w:marRight w:val="0"/>
                  <w:marTop w:val="0"/>
                  <w:marBottom w:val="0"/>
                  <w:divBdr>
                    <w:top w:val="none" w:sz="0" w:space="0" w:color="auto"/>
                    <w:left w:val="none" w:sz="0" w:space="0" w:color="auto"/>
                    <w:bottom w:val="none" w:sz="0" w:space="0" w:color="auto"/>
                    <w:right w:val="none" w:sz="0" w:space="0" w:color="auto"/>
                  </w:divBdr>
                </w:div>
                <w:div w:id="756637107">
                  <w:marLeft w:val="0"/>
                  <w:marRight w:val="0"/>
                  <w:marTop w:val="0"/>
                  <w:marBottom w:val="0"/>
                  <w:divBdr>
                    <w:top w:val="none" w:sz="0" w:space="0" w:color="auto"/>
                    <w:left w:val="none" w:sz="0" w:space="0" w:color="auto"/>
                    <w:bottom w:val="none" w:sz="0" w:space="0" w:color="auto"/>
                    <w:right w:val="none" w:sz="0" w:space="0" w:color="auto"/>
                  </w:divBdr>
                </w:div>
                <w:div w:id="1080518680">
                  <w:marLeft w:val="0"/>
                  <w:marRight w:val="0"/>
                  <w:marTop w:val="0"/>
                  <w:marBottom w:val="0"/>
                  <w:divBdr>
                    <w:top w:val="none" w:sz="0" w:space="0" w:color="auto"/>
                    <w:left w:val="none" w:sz="0" w:space="0" w:color="auto"/>
                    <w:bottom w:val="none" w:sz="0" w:space="0" w:color="auto"/>
                    <w:right w:val="none" w:sz="0" w:space="0" w:color="auto"/>
                  </w:divBdr>
                </w:div>
                <w:div w:id="382144450">
                  <w:marLeft w:val="0"/>
                  <w:marRight w:val="0"/>
                  <w:marTop w:val="0"/>
                  <w:marBottom w:val="0"/>
                  <w:divBdr>
                    <w:top w:val="none" w:sz="0" w:space="0" w:color="auto"/>
                    <w:left w:val="none" w:sz="0" w:space="0" w:color="auto"/>
                    <w:bottom w:val="none" w:sz="0" w:space="0" w:color="auto"/>
                    <w:right w:val="none" w:sz="0" w:space="0" w:color="auto"/>
                  </w:divBdr>
                </w:div>
                <w:div w:id="267665524">
                  <w:marLeft w:val="0"/>
                  <w:marRight w:val="0"/>
                  <w:marTop w:val="0"/>
                  <w:marBottom w:val="0"/>
                  <w:divBdr>
                    <w:top w:val="none" w:sz="0" w:space="0" w:color="auto"/>
                    <w:left w:val="none" w:sz="0" w:space="0" w:color="auto"/>
                    <w:bottom w:val="none" w:sz="0" w:space="0" w:color="auto"/>
                    <w:right w:val="none" w:sz="0" w:space="0" w:color="auto"/>
                  </w:divBdr>
                </w:div>
                <w:div w:id="1262762205">
                  <w:marLeft w:val="0"/>
                  <w:marRight w:val="0"/>
                  <w:marTop w:val="0"/>
                  <w:marBottom w:val="0"/>
                  <w:divBdr>
                    <w:top w:val="none" w:sz="0" w:space="0" w:color="auto"/>
                    <w:left w:val="none" w:sz="0" w:space="0" w:color="auto"/>
                    <w:bottom w:val="none" w:sz="0" w:space="0" w:color="auto"/>
                    <w:right w:val="none" w:sz="0" w:space="0" w:color="auto"/>
                  </w:divBdr>
                </w:div>
                <w:div w:id="549657350">
                  <w:marLeft w:val="0"/>
                  <w:marRight w:val="0"/>
                  <w:marTop w:val="0"/>
                  <w:marBottom w:val="0"/>
                  <w:divBdr>
                    <w:top w:val="none" w:sz="0" w:space="0" w:color="auto"/>
                    <w:left w:val="none" w:sz="0" w:space="0" w:color="auto"/>
                    <w:bottom w:val="none" w:sz="0" w:space="0" w:color="auto"/>
                    <w:right w:val="none" w:sz="0" w:space="0" w:color="auto"/>
                  </w:divBdr>
                </w:div>
                <w:div w:id="877359111">
                  <w:marLeft w:val="0"/>
                  <w:marRight w:val="0"/>
                  <w:marTop w:val="0"/>
                  <w:marBottom w:val="0"/>
                  <w:divBdr>
                    <w:top w:val="none" w:sz="0" w:space="0" w:color="auto"/>
                    <w:left w:val="none" w:sz="0" w:space="0" w:color="auto"/>
                    <w:bottom w:val="none" w:sz="0" w:space="0" w:color="auto"/>
                    <w:right w:val="none" w:sz="0" w:space="0" w:color="auto"/>
                  </w:divBdr>
                </w:div>
                <w:div w:id="1938633519">
                  <w:marLeft w:val="0"/>
                  <w:marRight w:val="0"/>
                  <w:marTop w:val="0"/>
                  <w:marBottom w:val="0"/>
                  <w:divBdr>
                    <w:top w:val="none" w:sz="0" w:space="0" w:color="auto"/>
                    <w:left w:val="none" w:sz="0" w:space="0" w:color="auto"/>
                    <w:bottom w:val="none" w:sz="0" w:space="0" w:color="auto"/>
                    <w:right w:val="none" w:sz="0" w:space="0" w:color="auto"/>
                  </w:divBdr>
                </w:div>
                <w:div w:id="1004086937">
                  <w:marLeft w:val="0"/>
                  <w:marRight w:val="0"/>
                  <w:marTop w:val="0"/>
                  <w:marBottom w:val="0"/>
                  <w:divBdr>
                    <w:top w:val="none" w:sz="0" w:space="0" w:color="auto"/>
                    <w:left w:val="none" w:sz="0" w:space="0" w:color="auto"/>
                    <w:bottom w:val="none" w:sz="0" w:space="0" w:color="auto"/>
                    <w:right w:val="none" w:sz="0" w:space="0" w:color="auto"/>
                  </w:divBdr>
                </w:div>
                <w:div w:id="1305155457">
                  <w:marLeft w:val="0"/>
                  <w:marRight w:val="0"/>
                  <w:marTop w:val="0"/>
                  <w:marBottom w:val="0"/>
                  <w:divBdr>
                    <w:top w:val="none" w:sz="0" w:space="0" w:color="auto"/>
                    <w:left w:val="none" w:sz="0" w:space="0" w:color="auto"/>
                    <w:bottom w:val="none" w:sz="0" w:space="0" w:color="auto"/>
                    <w:right w:val="none" w:sz="0" w:space="0" w:color="auto"/>
                  </w:divBdr>
                </w:div>
                <w:div w:id="1079016091">
                  <w:marLeft w:val="0"/>
                  <w:marRight w:val="0"/>
                  <w:marTop w:val="0"/>
                  <w:marBottom w:val="0"/>
                  <w:divBdr>
                    <w:top w:val="none" w:sz="0" w:space="0" w:color="auto"/>
                    <w:left w:val="none" w:sz="0" w:space="0" w:color="auto"/>
                    <w:bottom w:val="none" w:sz="0" w:space="0" w:color="auto"/>
                    <w:right w:val="none" w:sz="0" w:space="0" w:color="auto"/>
                  </w:divBdr>
                </w:div>
                <w:div w:id="925651949">
                  <w:marLeft w:val="0"/>
                  <w:marRight w:val="0"/>
                  <w:marTop w:val="0"/>
                  <w:marBottom w:val="0"/>
                  <w:divBdr>
                    <w:top w:val="none" w:sz="0" w:space="0" w:color="auto"/>
                    <w:left w:val="none" w:sz="0" w:space="0" w:color="auto"/>
                    <w:bottom w:val="none" w:sz="0" w:space="0" w:color="auto"/>
                    <w:right w:val="none" w:sz="0" w:space="0" w:color="auto"/>
                  </w:divBdr>
                </w:div>
                <w:div w:id="1067071607">
                  <w:marLeft w:val="0"/>
                  <w:marRight w:val="0"/>
                  <w:marTop w:val="0"/>
                  <w:marBottom w:val="0"/>
                  <w:divBdr>
                    <w:top w:val="none" w:sz="0" w:space="0" w:color="auto"/>
                    <w:left w:val="none" w:sz="0" w:space="0" w:color="auto"/>
                    <w:bottom w:val="none" w:sz="0" w:space="0" w:color="auto"/>
                    <w:right w:val="none" w:sz="0" w:space="0" w:color="auto"/>
                  </w:divBdr>
                </w:div>
                <w:div w:id="907152241">
                  <w:marLeft w:val="0"/>
                  <w:marRight w:val="0"/>
                  <w:marTop w:val="0"/>
                  <w:marBottom w:val="0"/>
                  <w:divBdr>
                    <w:top w:val="none" w:sz="0" w:space="0" w:color="auto"/>
                    <w:left w:val="none" w:sz="0" w:space="0" w:color="auto"/>
                    <w:bottom w:val="none" w:sz="0" w:space="0" w:color="auto"/>
                    <w:right w:val="none" w:sz="0" w:space="0" w:color="auto"/>
                  </w:divBdr>
                </w:div>
                <w:div w:id="1910772182">
                  <w:marLeft w:val="0"/>
                  <w:marRight w:val="0"/>
                  <w:marTop w:val="0"/>
                  <w:marBottom w:val="0"/>
                  <w:divBdr>
                    <w:top w:val="none" w:sz="0" w:space="0" w:color="auto"/>
                    <w:left w:val="none" w:sz="0" w:space="0" w:color="auto"/>
                    <w:bottom w:val="none" w:sz="0" w:space="0" w:color="auto"/>
                    <w:right w:val="none" w:sz="0" w:space="0" w:color="auto"/>
                  </w:divBdr>
                </w:div>
                <w:div w:id="1519004087">
                  <w:marLeft w:val="0"/>
                  <w:marRight w:val="0"/>
                  <w:marTop w:val="0"/>
                  <w:marBottom w:val="0"/>
                  <w:divBdr>
                    <w:top w:val="none" w:sz="0" w:space="0" w:color="auto"/>
                    <w:left w:val="none" w:sz="0" w:space="0" w:color="auto"/>
                    <w:bottom w:val="none" w:sz="0" w:space="0" w:color="auto"/>
                    <w:right w:val="none" w:sz="0" w:space="0" w:color="auto"/>
                  </w:divBdr>
                </w:div>
                <w:div w:id="1727026999">
                  <w:marLeft w:val="0"/>
                  <w:marRight w:val="0"/>
                  <w:marTop w:val="0"/>
                  <w:marBottom w:val="0"/>
                  <w:divBdr>
                    <w:top w:val="none" w:sz="0" w:space="0" w:color="auto"/>
                    <w:left w:val="none" w:sz="0" w:space="0" w:color="auto"/>
                    <w:bottom w:val="none" w:sz="0" w:space="0" w:color="auto"/>
                    <w:right w:val="none" w:sz="0" w:space="0" w:color="auto"/>
                  </w:divBdr>
                </w:div>
                <w:div w:id="130441963">
                  <w:marLeft w:val="0"/>
                  <w:marRight w:val="0"/>
                  <w:marTop w:val="0"/>
                  <w:marBottom w:val="0"/>
                  <w:divBdr>
                    <w:top w:val="none" w:sz="0" w:space="0" w:color="auto"/>
                    <w:left w:val="none" w:sz="0" w:space="0" w:color="auto"/>
                    <w:bottom w:val="none" w:sz="0" w:space="0" w:color="auto"/>
                    <w:right w:val="none" w:sz="0" w:space="0" w:color="auto"/>
                  </w:divBdr>
                </w:div>
                <w:div w:id="1928689323">
                  <w:marLeft w:val="0"/>
                  <w:marRight w:val="0"/>
                  <w:marTop w:val="0"/>
                  <w:marBottom w:val="0"/>
                  <w:divBdr>
                    <w:top w:val="none" w:sz="0" w:space="0" w:color="auto"/>
                    <w:left w:val="none" w:sz="0" w:space="0" w:color="auto"/>
                    <w:bottom w:val="none" w:sz="0" w:space="0" w:color="auto"/>
                    <w:right w:val="none" w:sz="0" w:space="0" w:color="auto"/>
                  </w:divBdr>
                </w:div>
                <w:div w:id="831334697">
                  <w:marLeft w:val="0"/>
                  <w:marRight w:val="0"/>
                  <w:marTop w:val="0"/>
                  <w:marBottom w:val="0"/>
                  <w:divBdr>
                    <w:top w:val="none" w:sz="0" w:space="0" w:color="auto"/>
                    <w:left w:val="none" w:sz="0" w:space="0" w:color="auto"/>
                    <w:bottom w:val="none" w:sz="0" w:space="0" w:color="auto"/>
                    <w:right w:val="none" w:sz="0" w:space="0" w:color="auto"/>
                  </w:divBdr>
                </w:div>
                <w:div w:id="775439509">
                  <w:marLeft w:val="0"/>
                  <w:marRight w:val="0"/>
                  <w:marTop w:val="0"/>
                  <w:marBottom w:val="0"/>
                  <w:divBdr>
                    <w:top w:val="none" w:sz="0" w:space="0" w:color="auto"/>
                    <w:left w:val="none" w:sz="0" w:space="0" w:color="auto"/>
                    <w:bottom w:val="none" w:sz="0" w:space="0" w:color="auto"/>
                    <w:right w:val="none" w:sz="0" w:space="0" w:color="auto"/>
                  </w:divBdr>
                </w:div>
                <w:div w:id="295263073">
                  <w:marLeft w:val="0"/>
                  <w:marRight w:val="0"/>
                  <w:marTop w:val="0"/>
                  <w:marBottom w:val="0"/>
                  <w:divBdr>
                    <w:top w:val="none" w:sz="0" w:space="0" w:color="auto"/>
                    <w:left w:val="none" w:sz="0" w:space="0" w:color="auto"/>
                    <w:bottom w:val="none" w:sz="0" w:space="0" w:color="auto"/>
                    <w:right w:val="none" w:sz="0" w:space="0" w:color="auto"/>
                  </w:divBdr>
                </w:div>
                <w:div w:id="1178697454">
                  <w:marLeft w:val="0"/>
                  <w:marRight w:val="0"/>
                  <w:marTop w:val="0"/>
                  <w:marBottom w:val="0"/>
                  <w:divBdr>
                    <w:top w:val="none" w:sz="0" w:space="0" w:color="auto"/>
                    <w:left w:val="none" w:sz="0" w:space="0" w:color="auto"/>
                    <w:bottom w:val="none" w:sz="0" w:space="0" w:color="auto"/>
                    <w:right w:val="none" w:sz="0" w:space="0" w:color="auto"/>
                  </w:divBdr>
                </w:div>
                <w:div w:id="192613795">
                  <w:marLeft w:val="0"/>
                  <w:marRight w:val="0"/>
                  <w:marTop w:val="0"/>
                  <w:marBottom w:val="0"/>
                  <w:divBdr>
                    <w:top w:val="none" w:sz="0" w:space="0" w:color="auto"/>
                    <w:left w:val="none" w:sz="0" w:space="0" w:color="auto"/>
                    <w:bottom w:val="none" w:sz="0" w:space="0" w:color="auto"/>
                    <w:right w:val="none" w:sz="0" w:space="0" w:color="auto"/>
                  </w:divBdr>
                </w:div>
                <w:div w:id="821655345">
                  <w:marLeft w:val="0"/>
                  <w:marRight w:val="0"/>
                  <w:marTop w:val="0"/>
                  <w:marBottom w:val="0"/>
                  <w:divBdr>
                    <w:top w:val="none" w:sz="0" w:space="0" w:color="auto"/>
                    <w:left w:val="none" w:sz="0" w:space="0" w:color="auto"/>
                    <w:bottom w:val="none" w:sz="0" w:space="0" w:color="auto"/>
                    <w:right w:val="none" w:sz="0" w:space="0" w:color="auto"/>
                  </w:divBdr>
                </w:div>
                <w:div w:id="1167474713">
                  <w:marLeft w:val="0"/>
                  <w:marRight w:val="0"/>
                  <w:marTop w:val="0"/>
                  <w:marBottom w:val="0"/>
                  <w:divBdr>
                    <w:top w:val="none" w:sz="0" w:space="0" w:color="auto"/>
                    <w:left w:val="none" w:sz="0" w:space="0" w:color="auto"/>
                    <w:bottom w:val="none" w:sz="0" w:space="0" w:color="auto"/>
                    <w:right w:val="none" w:sz="0" w:space="0" w:color="auto"/>
                  </w:divBdr>
                </w:div>
                <w:div w:id="561063593">
                  <w:marLeft w:val="0"/>
                  <w:marRight w:val="0"/>
                  <w:marTop w:val="0"/>
                  <w:marBottom w:val="0"/>
                  <w:divBdr>
                    <w:top w:val="none" w:sz="0" w:space="0" w:color="auto"/>
                    <w:left w:val="none" w:sz="0" w:space="0" w:color="auto"/>
                    <w:bottom w:val="none" w:sz="0" w:space="0" w:color="auto"/>
                    <w:right w:val="none" w:sz="0" w:space="0" w:color="auto"/>
                  </w:divBdr>
                </w:div>
                <w:div w:id="679936579">
                  <w:marLeft w:val="0"/>
                  <w:marRight w:val="0"/>
                  <w:marTop w:val="0"/>
                  <w:marBottom w:val="0"/>
                  <w:divBdr>
                    <w:top w:val="none" w:sz="0" w:space="0" w:color="auto"/>
                    <w:left w:val="none" w:sz="0" w:space="0" w:color="auto"/>
                    <w:bottom w:val="none" w:sz="0" w:space="0" w:color="auto"/>
                    <w:right w:val="none" w:sz="0" w:space="0" w:color="auto"/>
                  </w:divBdr>
                </w:div>
                <w:div w:id="1092438406">
                  <w:marLeft w:val="0"/>
                  <w:marRight w:val="0"/>
                  <w:marTop w:val="0"/>
                  <w:marBottom w:val="0"/>
                  <w:divBdr>
                    <w:top w:val="none" w:sz="0" w:space="0" w:color="auto"/>
                    <w:left w:val="none" w:sz="0" w:space="0" w:color="auto"/>
                    <w:bottom w:val="none" w:sz="0" w:space="0" w:color="auto"/>
                    <w:right w:val="none" w:sz="0" w:space="0" w:color="auto"/>
                  </w:divBdr>
                </w:div>
                <w:div w:id="1120107634">
                  <w:marLeft w:val="0"/>
                  <w:marRight w:val="0"/>
                  <w:marTop w:val="0"/>
                  <w:marBottom w:val="0"/>
                  <w:divBdr>
                    <w:top w:val="none" w:sz="0" w:space="0" w:color="auto"/>
                    <w:left w:val="none" w:sz="0" w:space="0" w:color="auto"/>
                    <w:bottom w:val="none" w:sz="0" w:space="0" w:color="auto"/>
                    <w:right w:val="none" w:sz="0" w:space="0" w:color="auto"/>
                  </w:divBdr>
                </w:div>
                <w:div w:id="1170871346">
                  <w:marLeft w:val="0"/>
                  <w:marRight w:val="0"/>
                  <w:marTop w:val="0"/>
                  <w:marBottom w:val="0"/>
                  <w:divBdr>
                    <w:top w:val="none" w:sz="0" w:space="0" w:color="auto"/>
                    <w:left w:val="none" w:sz="0" w:space="0" w:color="auto"/>
                    <w:bottom w:val="none" w:sz="0" w:space="0" w:color="auto"/>
                    <w:right w:val="none" w:sz="0" w:space="0" w:color="auto"/>
                  </w:divBdr>
                </w:div>
                <w:div w:id="1144542258">
                  <w:marLeft w:val="0"/>
                  <w:marRight w:val="0"/>
                  <w:marTop w:val="0"/>
                  <w:marBottom w:val="0"/>
                  <w:divBdr>
                    <w:top w:val="none" w:sz="0" w:space="0" w:color="auto"/>
                    <w:left w:val="none" w:sz="0" w:space="0" w:color="auto"/>
                    <w:bottom w:val="none" w:sz="0" w:space="0" w:color="auto"/>
                    <w:right w:val="none" w:sz="0" w:space="0" w:color="auto"/>
                  </w:divBdr>
                </w:div>
                <w:div w:id="590624330">
                  <w:marLeft w:val="0"/>
                  <w:marRight w:val="0"/>
                  <w:marTop w:val="0"/>
                  <w:marBottom w:val="0"/>
                  <w:divBdr>
                    <w:top w:val="none" w:sz="0" w:space="0" w:color="auto"/>
                    <w:left w:val="none" w:sz="0" w:space="0" w:color="auto"/>
                    <w:bottom w:val="none" w:sz="0" w:space="0" w:color="auto"/>
                    <w:right w:val="none" w:sz="0" w:space="0" w:color="auto"/>
                  </w:divBdr>
                </w:div>
                <w:div w:id="1113600269">
                  <w:marLeft w:val="0"/>
                  <w:marRight w:val="0"/>
                  <w:marTop w:val="0"/>
                  <w:marBottom w:val="0"/>
                  <w:divBdr>
                    <w:top w:val="none" w:sz="0" w:space="0" w:color="auto"/>
                    <w:left w:val="none" w:sz="0" w:space="0" w:color="auto"/>
                    <w:bottom w:val="none" w:sz="0" w:space="0" w:color="auto"/>
                    <w:right w:val="none" w:sz="0" w:space="0" w:color="auto"/>
                  </w:divBdr>
                </w:div>
                <w:div w:id="1424760857">
                  <w:marLeft w:val="0"/>
                  <w:marRight w:val="0"/>
                  <w:marTop w:val="0"/>
                  <w:marBottom w:val="0"/>
                  <w:divBdr>
                    <w:top w:val="none" w:sz="0" w:space="0" w:color="auto"/>
                    <w:left w:val="none" w:sz="0" w:space="0" w:color="auto"/>
                    <w:bottom w:val="none" w:sz="0" w:space="0" w:color="auto"/>
                    <w:right w:val="none" w:sz="0" w:space="0" w:color="auto"/>
                  </w:divBdr>
                </w:div>
                <w:div w:id="23940882">
                  <w:marLeft w:val="0"/>
                  <w:marRight w:val="0"/>
                  <w:marTop w:val="0"/>
                  <w:marBottom w:val="0"/>
                  <w:divBdr>
                    <w:top w:val="none" w:sz="0" w:space="0" w:color="auto"/>
                    <w:left w:val="none" w:sz="0" w:space="0" w:color="auto"/>
                    <w:bottom w:val="none" w:sz="0" w:space="0" w:color="auto"/>
                    <w:right w:val="none" w:sz="0" w:space="0" w:color="auto"/>
                  </w:divBdr>
                </w:div>
                <w:div w:id="3255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51750">
          <w:marLeft w:val="0"/>
          <w:marRight w:val="0"/>
          <w:marTop w:val="0"/>
          <w:marBottom w:val="0"/>
          <w:divBdr>
            <w:top w:val="none" w:sz="0" w:space="0" w:color="auto"/>
            <w:left w:val="none" w:sz="0" w:space="0" w:color="auto"/>
            <w:bottom w:val="none" w:sz="0" w:space="0" w:color="auto"/>
            <w:right w:val="none" w:sz="0" w:space="0" w:color="auto"/>
          </w:divBdr>
        </w:div>
        <w:div w:id="1816294375">
          <w:marLeft w:val="0"/>
          <w:marRight w:val="0"/>
          <w:marTop w:val="0"/>
          <w:marBottom w:val="0"/>
          <w:divBdr>
            <w:top w:val="none" w:sz="0" w:space="0" w:color="auto"/>
            <w:left w:val="none" w:sz="0" w:space="0" w:color="auto"/>
            <w:bottom w:val="none" w:sz="0" w:space="0" w:color="auto"/>
            <w:right w:val="none" w:sz="0" w:space="0" w:color="auto"/>
          </w:divBdr>
        </w:div>
        <w:div w:id="541329970">
          <w:marLeft w:val="0"/>
          <w:marRight w:val="0"/>
          <w:marTop w:val="0"/>
          <w:marBottom w:val="0"/>
          <w:divBdr>
            <w:top w:val="none" w:sz="0" w:space="0" w:color="auto"/>
            <w:left w:val="none" w:sz="0" w:space="0" w:color="auto"/>
            <w:bottom w:val="none" w:sz="0" w:space="0" w:color="auto"/>
            <w:right w:val="none" w:sz="0" w:space="0" w:color="auto"/>
          </w:divBdr>
        </w:div>
        <w:div w:id="809593888">
          <w:marLeft w:val="0"/>
          <w:marRight w:val="0"/>
          <w:marTop w:val="0"/>
          <w:marBottom w:val="0"/>
          <w:divBdr>
            <w:top w:val="none" w:sz="0" w:space="0" w:color="auto"/>
            <w:left w:val="none" w:sz="0" w:space="0" w:color="auto"/>
            <w:bottom w:val="none" w:sz="0" w:space="0" w:color="auto"/>
            <w:right w:val="none" w:sz="0" w:space="0" w:color="auto"/>
          </w:divBdr>
        </w:div>
        <w:div w:id="765345681">
          <w:marLeft w:val="0"/>
          <w:marRight w:val="0"/>
          <w:marTop w:val="0"/>
          <w:marBottom w:val="0"/>
          <w:divBdr>
            <w:top w:val="none" w:sz="0" w:space="0" w:color="auto"/>
            <w:left w:val="none" w:sz="0" w:space="0" w:color="auto"/>
            <w:bottom w:val="none" w:sz="0" w:space="0" w:color="auto"/>
            <w:right w:val="none" w:sz="0" w:space="0" w:color="auto"/>
          </w:divBdr>
        </w:div>
        <w:div w:id="707145539">
          <w:marLeft w:val="0"/>
          <w:marRight w:val="0"/>
          <w:marTop w:val="0"/>
          <w:marBottom w:val="0"/>
          <w:divBdr>
            <w:top w:val="none" w:sz="0" w:space="0" w:color="auto"/>
            <w:left w:val="none" w:sz="0" w:space="0" w:color="auto"/>
            <w:bottom w:val="none" w:sz="0" w:space="0" w:color="auto"/>
            <w:right w:val="none" w:sz="0" w:space="0" w:color="auto"/>
          </w:divBdr>
        </w:div>
        <w:div w:id="1071122794">
          <w:marLeft w:val="0"/>
          <w:marRight w:val="0"/>
          <w:marTop w:val="0"/>
          <w:marBottom w:val="0"/>
          <w:divBdr>
            <w:top w:val="none" w:sz="0" w:space="0" w:color="auto"/>
            <w:left w:val="none" w:sz="0" w:space="0" w:color="auto"/>
            <w:bottom w:val="none" w:sz="0" w:space="0" w:color="auto"/>
            <w:right w:val="none" w:sz="0" w:space="0" w:color="auto"/>
          </w:divBdr>
        </w:div>
        <w:div w:id="967972237">
          <w:marLeft w:val="0"/>
          <w:marRight w:val="0"/>
          <w:marTop w:val="0"/>
          <w:marBottom w:val="0"/>
          <w:divBdr>
            <w:top w:val="none" w:sz="0" w:space="0" w:color="auto"/>
            <w:left w:val="none" w:sz="0" w:space="0" w:color="auto"/>
            <w:bottom w:val="none" w:sz="0" w:space="0" w:color="auto"/>
            <w:right w:val="none" w:sz="0" w:space="0" w:color="auto"/>
          </w:divBdr>
        </w:div>
        <w:div w:id="1502965841">
          <w:marLeft w:val="0"/>
          <w:marRight w:val="0"/>
          <w:marTop w:val="0"/>
          <w:marBottom w:val="0"/>
          <w:divBdr>
            <w:top w:val="none" w:sz="0" w:space="0" w:color="auto"/>
            <w:left w:val="none" w:sz="0" w:space="0" w:color="auto"/>
            <w:bottom w:val="none" w:sz="0" w:space="0" w:color="auto"/>
            <w:right w:val="none" w:sz="0" w:space="0" w:color="auto"/>
          </w:divBdr>
        </w:div>
        <w:div w:id="71318985">
          <w:marLeft w:val="0"/>
          <w:marRight w:val="0"/>
          <w:marTop w:val="0"/>
          <w:marBottom w:val="0"/>
          <w:divBdr>
            <w:top w:val="none" w:sz="0" w:space="0" w:color="auto"/>
            <w:left w:val="none" w:sz="0" w:space="0" w:color="auto"/>
            <w:bottom w:val="none" w:sz="0" w:space="0" w:color="auto"/>
            <w:right w:val="none" w:sz="0" w:space="0" w:color="auto"/>
          </w:divBdr>
        </w:div>
        <w:div w:id="1330019865">
          <w:marLeft w:val="0"/>
          <w:marRight w:val="0"/>
          <w:marTop w:val="0"/>
          <w:marBottom w:val="0"/>
          <w:divBdr>
            <w:top w:val="none" w:sz="0" w:space="0" w:color="auto"/>
            <w:left w:val="none" w:sz="0" w:space="0" w:color="auto"/>
            <w:bottom w:val="none" w:sz="0" w:space="0" w:color="auto"/>
            <w:right w:val="none" w:sz="0" w:space="0" w:color="auto"/>
          </w:divBdr>
        </w:div>
        <w:div w:id="1056974192">
          <w:marLeft w:val="0"/>
          <w:marRight w:val="0"/>
          <w:marTop w:val="0"/>
          <w:marBottom w:val="0"/>
          <w:divBdr>
            <w:top w:val="none" w:sz="0" w:space="0" w:color="auto"/>
            <w:left w:val="none" w:sz="0" w:space="0" w:color="auto"/>
            <w:bottom w:val="none" w:sz="0" w:space="0" w:color="auto"/>
            <w:right w:val="none" w:sz="0" w:space="0" w:color="auto"/>
          </w:divBdr>
        </w:div>
        <w:div w:id="1357779422">
          <w:marLeft w:val="0"/>
          <w:marRight w:val="0"/>
          <w:marTop w:val="0"/>
          <w:marBottom w:val="0"/>
          <w:divBdr>
            <w:top w:val="none" w:sz="0" w:space="0" w:color="auto"/>
            <w:left w:val="none" w:sz="0" w:space="0" w:color="auto"/>
            <w:bottom w:val="none" w:sz="0" w:space="0" w:color="auto"/>
            <w:right w:val="none" w:sz="0" w:space="0" w:color="auto"/>
          </w:divBdr>
        </w:div>
        <w:div w:id="1953703176">
          <w:marLeft w:val="0"/>
          <w:marRight w:val="0"/>
          <w:marTop w:val="0"/>
          <w:marBottom w:val="0"/>
          <w:divBdr>
            <w:top w:val="none" w:sz="0" w:space="0" w:color="auto"/>
            <w:left w:val="none" w:sz="0" w:space="0" w:color="auto"/>
            <w:bottom w:val="none" w:sz="0" w:space="0" w:color="auto"/>
            <w:right w:val="none" w:sz="0" w:space="0" w:color="auto"/>
          </w:divBdr>
        </w:div>
        <w:div w:id="1099988956">
          <w:marLeft w:val="0"/>
          <w:marRight w:val="0"/>
          <w:marTop w:val="0"/>
          <w:marBottom w:val="0"/>
          <w:divBdr>
            <w:top w:val="none" w:sz="0" w:space="0" w:color="auto"/>
            <w:left w:val="none" w:sz="0" w:space="0" w:color="auto"/>
            <w:bottom w:val="none" w:sz="0" w:space="0" w:color="auto"/>
            <w:right w:val="none" w:sz="0" w:space="0" w:color="auto"/>
          </w:divBdr>
        </w:div>
        <w:div w:id="942230391">
          <w:marLeft w:val="0"/>
          <w:marRight w:val="0"/>
          <w:marTop w:val="0"/>
          <w:marBottom w:val="0"/>
          <w:divBdr>
            <w:top w:val="none" w:sz="0" w:space="0" w:color="auto"/>
            <w:left w:val="none" w:sz="0" w:space="0" w:color="auto"/>
            <w:bottom w:val="none" w:sz="0" w:space="0" w:color="auto"/>
            <w:right w:val="none" w:sz="0" w:space="0" w:color="auto"/>
          </w:divBdr>
        </w:div>
        <w:div w:id="1107192230">
          <w:marLeft w:val="0"/>
          <w:marRight w:val="0"/>
          <w:marTop w:val="0"/>
          <w:marBottom w:val="0"/>
          <w:divBdr>
            <w:top w:val="none" w:sz="0" w:space="0" w:color="auto"/>
            <w:left w:val="none" w:sz="0" w:space="0" w:color="auto"/>
            <w:bottom w:val="none" w:sz="0" w:space="0" w:color="auto"/>
            <w:right w:val="none" w:sz="0" w:space="0" w:color="auto"/>
          </w:divBdr>
        </w:div>
        <w:div w:id="845873433">
          <w:marLeft w:val="0"/>
          <w:marRight w:val="0"/>
          <w:marTop w:val="0"/>
          <w:marBottom w:val="0"/>
          <w:divBdr>
            <w:top w:val="none" w:sz="0" w:space="0" w:color="auto"/>
            <w:left w:val="none" w:sz="0" w:space="0" w:color="auto"/>
            <w:bottom w:val="none" w:sz="0" w:space="0" w:color="auto"/>
            <w:right w:val="none" w:sz="0" w:space="0" w:color="auto"/>
          </w:divBdr>
        </w:div>
        <w:div w:id="881869293">
          <w:marLeft w:val="0"/>
          <w:marRight w:val="0"/>
          <w:marTop w:val="0"/>
          <w:marBottom w:val="0"/>
          <w:divBdr>
            <w:top w:val="none" w:sz="0" w:space="0" w:color="auto"/>
            <w:left w:val="none" w:sz="0" w:space="0" w:color="auto"/>
            <w:bottom w:val="none" w:sz="0" w:space="0" w:color="auto"/>
            <w:right w:val="none" w:sz="0" w:space="0" w:color="auto"/>
          </w:divBdr>
        </w:div>
        <w:div w:id="750351908">
          <w:marLeft w:val="0"/>
          <w:marRight w:val="0"/>
          <w:marTop w:val="0"/>
          <w:marBottom w:val="0"/>
          <w:divBdr>
            <w:top w:val="none" w:sz="0" w:space="0" w:color="auto"/>
            <w:left w:val="none" w:sz="0" w:space="0" w:color="auto"/>
            <w:bottom w:val="none" w:sz="0" w:space="0" w:color="auto"/>
            <w:right w:val="none" w:sz="0" w:space="0" w:color="auto"/>
          </w:divBdr>
        </w:div>
        <w:div w:id="1773087274">
          <w:marLeft w:val="0"/>
          <w:marRight w:val="0"/>
          <w:marTop w:val="0"/>
          <w:marBottom w:val="0"/>
          <w:divBdr>
            <w:top w:val="none" w:sz="0" w:space="0" w:color="auto"/>
            <w:left w:val="none" w:sz="0" w:space="0" w:color="auto"/>
            <w:bottom w:val="none" w:sz="0" w:space="0" w:color="auto"/>
            <w:right w:val="none" w:sz="0" w:space="0" w:color="auto"/>
          </w:divBdr>
        </w:div>
        <w:div w:id="634530552">
          <w:marLeft w:val="0"/>
          <w:marRight w:val="0"/>
          <w:marTop w:val="0"/>
          <w:marBottom w:val="0"/>
          <w:divBdr>
            <w:top w:val="none" w:sz="0" w:space="0" w:color="auto"/>
            <w:left w:val="none" w:sz="0" w:space="0" w:color="auto"/>
            <w:bottom w:val="none" w:sz="0" w:space="0" w:color="auto"/>
            <w:right w:val="none" w:sz="0" w:space="0" w:color="auto"/>
          </w:divBdr>
        </w:div>
        <w:div w:id="1919095253">
          <w:marLeft w:val="0"/>
          <w:marRight w:val="0"/>
          <w:marTop w:val="0"/>
          <w:marBottom w:val="0"/>
          <w:divBdr>
            <w:top w:val="none" w:sz="0" w:space="0" w:color="auto"/>
            <w:left w:val="none" w:sz="0" w:space="0" w:color="auto"/>
            <w:bottom w:val="none" w:sz="0" w:space="0" w:color="auto"/>
            <w:right w:val="none" w:sz="0" w:space="0" w:color="auto"/>
          </w:divBdr>
        </w:div>
        <w:div w:id="837575690">
          <w:marLeft w:val="0"/>
          <w:marRight w:val="0"/>
          <w:marTop w:val="0"/>
          <w:marBottom w:val="0"/>
          <w:divBdr>
            <w:top w:val="none" w:sz="0" w:space="0" w:color="auto"/>
            <w:left w:val="none" w:sz="0" w:space="0" w:color="auto"/>
            <w:bottom w:val="none" w:sz="0" w:space="0" w:color="auto"/>
            <w:right w:val="none" w:sz="0" w:space="0" w:color="auto"/>
          </w:divBdr>
        </w:div>
        <w:div w:id="1847859647">
          <w:marLeft w:val="0"/>
          <w:marRight w:val="0"/>
          <w:marTop w:val="0"/>
          <w:marBottom w:val="0"/>
          <w:divBdr>
            <w:top w:val="none" w:sz="0" w:space="0" w:color="auto"/>
            <w:left w:val="none" w:sz="0" w:space="0" w:color="auto"/>
            <w:bottom w:val="none" w:sz="0" w:space="0" w:color="auto"/>
            <w:right w:val="none" w:sz="0" w:space="0" w:color="auto"/>
          </w:divBdr>
        </w:div>
        <w:div w:id="1444500501">
          <w:marLeft w:val="0"/>
          <w:marRight w:val="0"/>
          <w:marTop w:val="0"/>
          <w:marBottom w:val="0"/>
          <w:divBdr>
            <w:top w:val="none" w:sz="0" w:space="0" w:color="auto"/>
            <w:left w:val="none" w:sz="0" w:space="0" w:color="auto"/>
            <w:bottom w:val="none" w:sz="0" w:space="0" w:color="auto"/>
            <w:right w:val="none" w:sz="0" w:space="0" w:color="auto"/>
          </w:divBdr>
        </w:div>
        <w:div w:id="1212500263">
          <w:marLeft w:val="0"/>
          <w:marRight w:val="0"/>
          <w:marTop w:val="0"/>
          <w:marBottom w:val="0"/>
          <w:divBdr>
            <w:top w:val="none" w:sz="0" w:space="0" w:color="auto"/>
            <w:left w:val="none" w:sz="0" w:space="0" w:color="auto"/>
            <w:bottom w:val="none" w:sz="0" w:space="0" w:color="auto"/>
            <w:right w:val="none" w:sz="0" w:space="0" w:color="auto"/>
          </w:divBdr>
        </w:div>
        <w:div w:id="2053573052">
          <w:marLeft w:val="0"/>
          <w:marRight w:val="0"/>
          <w:marTop w:val="0"/>
          <w:marBottom w:val="0"/>
          <w:divBdr>
            <w:top w:val="none" w:sz="0" w:space="0" w:color="auto"/>
            <w:left w:val="none" w:sz="0" w:space="0" w:color="auto"/>
            <w:bottom w:val="none" w:sz="0" w:space="0" w:color="auto"/>
            <w:right w:val="none" w:sz="0" w:space="0" w:color="auto"/>
          </w:divBdr>
        </w:div>
        <w:div w:id="1868712956">
          <w:marLeft w:val="0"/>
          <w:marRight w:val="0"/>
          <w:marTop w:val="0"/>
          <w:marBottom w:val="0"/>
          <w:divBdr>
            <w:top w:val="none" w:sz="0" w:space="0" w:color="auto"/>
            <w:left w:val="none" w:sz="0" w:space="0" w:color="auto"/>
            <w:bottom w:val="none" w:sz="0" w:space="0" w:color="auto"/>
            <w:right w:val="none" w:sz="0" w:space="0" w:color="auto"/>
          </w:divBdr>
        </w:div>
        <w:div w:id="357316087">
          <w:marLeft w:val="0"/>
          <w:marRight w:val="0"/>
          <w:marTop w:val="0"/>
          <w:marBottom w:val="0"/>
          <w:divBdr>
            <w:top w:val="none" w:sz="0" w:space="0" w:color="auto"/>
            <w:left w:val="none" w:sz="0" w:space="0" w:color="auto"/>
            <w:bottom w:val="none" w:sz="0" w:space="0" w:color="auto"/>
            <w:right w:val="none" w:sz="0" w:space="0" w:color="auto"/>
          </w:divBdr>
        </w:div>
        <w:div w:id="1509951762">
          <w:marLeft w:val="0"/>
          <w:marRight w:val="0"/>
          <w:marTop w:val="0"/>
          <w:marBottom w:val="0"/>
          <w:divBdr>
            <w:top w:val="none" w:sz="0" w:space="0" w:color="auto"/>
            <w:left w:val="none" w:sz="0" w:space="0" w:color="auto"/>
            <w:bottom w:val="none" w:sz="0" w:space="0" w:color="auto"/>
            <w:right w:val="none" w:sz="0" w:space="0" w:color="auto"/>
          </w:divBdr>
        </w:div>
        <w:div w:id="77405621">
          <w:marLeft w:val="0"/>
          <w:marRight w:val="0"/>
          <w:marTop w:val="0"/>
          <w:marBottom w:val="0"/>
          <w:divBdr>
            <w:top w:val="none" w:sz="0" w:space="0" w:color="auto"/>
            <w:left w:val="none" w:sz="0" w:space="0" w:color="auto"/>
            <w:bottom w:val="none" w:sz="0" w:space="0" w:color="auto"/>
            <w:right w:val="none" w:sz="0" w:space="0" w:color="auto"/>
          </w:divBdr>
        </w:div>
        <w:div w:id="1061099084">
          <w:marLeft w:val="0"/>
          <w:marRight w:val="0"/>
          <w:marTop w:val="0"/>
          <w:marBottom w:val="0"/>
          <w:divBdr>
            <w:top w:val="none" w:sz="0" w:space="0" w:color="auto"/>
            <w:left w:val="none" w:sz="0" w:space="0" w:color="auto"/>
            <w:bottom w:val="none" w:sz="0" w:space="0" w:color="auto"/>
            <w:right w:val="none" w:sz="0" w:space="0" w:color="auto"/>
          </w:divBdr>
        </w:div>
        <w:div w:id="1981106940">
          <w:marLeft w:val="0"/>
          <w:marRight w:val="0"/>
          <w:marTop w:val="0"/>
          <w:marBottom w:val="0"/>
          <w:divBdr>
            <w:top w:val="none" w:sz="0" w:space="0" w:color="auto"/>
            <w:left w:val="none" w:sz="0" w:space="0" w:color="auto"/>
            <w:bottom w:val="none" w:sz="0" w:space="0" w:color="auto"/>
            <w:right w:val="none" w:sz="0" w:space="0" w:color="auto"/>
          </w:divBdr>
        </w:div>
        <w:div w:id="887882777">
          <w:marLeft w:val="0"/>
          <w:marRight w:val="0"/>
          <w:marTop w:val="0"/>
          <w:marBottom w:val="0"/>
          <w:divBdr>
            <w:top w:val="none" w:sz="0" w:space="0" w:color="auto"/>
            <w:left w:val="none" w:sz="0" w:space="0" w:color="auto"/>
            <w:bottom w:val="none" w:sz="0" w:space="0" w:color="auto"/>
            <w:right w:val="none" w:sz="0" w:space="0" w:color="auto"/>
          </w:divBdr>
        </w:div>
        <w:div w:id="1210533128">
          <w:marLeft w:val="0"/>
          <w:marRight w:val="0"/>
          <w:marTop w:val="0"/>
          <w:marBottom w:val="0"/>
          <w:divBdr>
            <w:top w:val="none" w:sz="0" w:space="0" w:color="auto"/>
            <w:left w:val="none" w:sz="0" w:space="0" w:color="auto"/>
            <w:bottom w:val="none" w:sz="0" w:space="0" w:color="auto"/>
            <w:right w:val="none" w:sz="0" w:space="0" w:color="auto"/>
          </w:divBdr>
        </w:div>
        <w:div w:id="1580554093">
          <w:marLeft w:val="0"/>
          <w:marRight w:val="0"/>
          <w:marTop w:val="0"/>
          <w:marBottom w:val="0"/>
          <w:divBdr>
            <w:top w:val="none" w:sz="0" w:space="0" w:color="auto"/>
            <w:left w:val="none" w:sz="0" w:space="0" w:color="auto"/>
            <w:bottom w:val="none" w:sz="0" w:space="0" w:color="auto"/>
            <w:right w:val="none" w:sz="0" w:space="0" w:color="auto"/>
          </w:divBdr>
        </w:div>
        <w:div w:id="88476587">
          <w:marLeft w:val="0"/>
          <w:marRight w:val="0"/>
          <w:marTop w:val="0"/>
          <w:marBottom w:val="0"/>
          <w:divBdr>
            <w:top w:val="none" w:sz="0" w:space="0" w:color="auto"/>
            <w:left w:val="none" w:sz="0" w:space="0" w:color="auto"/>
            <w:bottom w:val="none" w:sz="0" w:space="0" w:color="auto"/>
            <w:right w:val="none" w:sz="0" w:space="0" w:color="auto"/>
          </w:divBdr>
        </w:div>
        <w:div w:id="428358030">
          <w:marLeft w:val="0"/>
          <w:marRight w:val="0"/>
          <w:marTop w:val="0"/>
          <w:marBottom w:val="0"/>
          <w:divBdr>
            <w:top w:val="none" w:sz="0" w:space="0" w:color="auto"/>
            <w:left w:val="none" w:sz="0" w:space="0" w:color="auto"/>
            <w:bottom w:val="none" w:sz="0" w:space="0" w:color="auto"/>
            <w:right w:val="none" w:sz="0" w:space="0" w:color="auto"/>
          </w:divBdr>
        </w:div>
        <w:div w:id="541789114">
          <w:marLeft w:val="0"/>
          <w:marRight w:val="0"/>
          <w:marTop w:val="0"/>
          <w:marBottom w:val="0"/>
          <w:divBdr>
            <w:top w:val="none" w:sz="0" w:space="0" w:color="auto"/>
            <w:left w:val="none" w:sz="0" w:space="0" w:color="auto"/>
            <w:bottom w:val="none" w:sz="0" w:space="0" w:color="auto"/>
            <w:right w:val="none" w:sz="0" w:space="0" w:color="auto"/>
          </w:divBdr>
        </w:div>
        <w:div w:id="1836456431">
          <w:marLeft w:val="0"/>
          <w:marRight w:val="0"/>
          <w:marTop w:val="0"/>
          <w:marBottom w:val="0"/>
          <w:divBdr>
            <w:top w:val="none" w:sz="0" w:space="0" w:color="auto"/>
            <w:left w:val="none" w:sz="0" w:space="0" w:color="auto"/>
            <w:bottom w:val="none" w:sz="0" w:space="0" w:color="auto"/>
            <w:right w:val="none" w:sz="0" w:space="0" w:color="auto"/>
          </w:divBdr>
        </w:div>
        <w:div w:id="1943995130">
          <w:marLeft w:val="0"/>
          <w:marRight w:val="0"/>
          <w:marTop w:val="0"/>
          <w:marBottom w:val="0"/>
          <w:divBdr>
            <w:top w:val="none" w:sz="0" w:space="0" w:color="auto"/>
            <w:left w:val="none" w:sz="0" w:space="0" w:color="auto"/>
            <w:bottom w:val="none" w:sz="0" w:space="0" w:color="auto"/>
            <w:right w:val="none" w:sz="0" w:space="0" w:color="auto"/>
          </w:divBdr>
        </w:div>
        <w:div w:id="645860683">
          <w:marLeft w:val="0"/>
          <w:marRight w:val="0"/>
          <w:marTop w:val="0"/>
          <w:marBottom w:val="0"/>
          <w:divBdr>
            <w:top w:val="none" w:sz="0" w:space="0" w:color="auto"/>
            <w:left w:val="none" w:sz="0" w:space="0" w:color="auto"/>
            <w:bottom w:val="none" w:sz="0" w:space="0" w:color="auto"/>
            <w:right w:val="none" w:sz="0" w:space="0" w:color="auto"/>
          </w:divBdr>
        </w:div>
        <w:div w:id="1904488967">
          <w:marLeft w:val="0"/>
          <w:marRight w:val="0"/>
          <w:marTop w:val="0"/>
          <w:marBottom w:val="0"/>
          <w:divBdr>
            <w:top w:val="none" w:sz="0" w:space="0" w:color="auto"/>
            <w:left w:val="none" w:sz="0" w:space="0" w:color="auto"/>
            <w:bottom w:val="none" w:sz="0" w:space="0" w:color="auto"/>
            <w:right w:val="none" w:sz="0" w:space="0" w:color="auto"/>
          </w:divBdr>
        </w:div>
        <w:div w:id="1507405115">
          <w:marLeft w:val="0"/>
          <w:marRight w:val="0"/>
          <w:marTop w:val="0"/>
          <w:marBottom w:val="0"/>
          <w:divBdr>
            <w:top w:val="none" w:sz="0" w:space="0" w:color="auto"/>
            <w:left w:val="none" w:sz="0" w:space="0" w:color="auto"/>
            <w:bottom w:val="none" w:sz="0" w:space="0" w:color="auto"/>
            <w:right w:val="none" w:sz="0" w:space="0" w:color="auto"/>
          </w:divBdr>
        </w:div>
        <w:div w:id="976569835">
          <w:marLeft w:val="0"/>
          <w:marRight w:val="0"/>
          <w:marTop w:val="0"/>
          <w:marBottom w:val="0"/>
          <w:divBdr>
            <w:top w:val="none" w:sz="0" w:space="0" w:color="auto"/>
            <w:left w:val="none" w:sz="0" w:space="0" w:color="auto"/>
            <w:bottom w:val="none" w:sz="0" w:space="0" w:color="auto"/>
            <w:right w:val="none" w:sz="0" w:space="0" w:color="auto"/>
          </w:divBdr>
        </w:div>
        <w:div w:id="1769614023">
          <w:marLeft w:val="0"/>
          <w:marRight w:val="0"/>
          <w:marTop w:val="0"/>
          <w:marBottom w:val="0"/>
          <w:divBdr>
            <w:top w:val="none" w:sz="0" w:space="0" w:color="auto"/>
            <w:left w:val="none" w:sz="0" w:space="0" w:color="auto"/>
            <w:bottom w:val="none" w:sz="0" w:space="0" w:color="auto"/>
            <w:right w:val="none" w:sz="0" w:space="0" w:color="auto"/>
          </w:divBdr>
        </w:div>
        <w:div w:id="647636436">
          <w:marLeft w:val="0"/>
          <w:marRight w:val="0"/>
          <w:marTop w:val="0"/>
          <w:marBottom w:val="0"/>
          <w:divBdr>
            <w:top w:val="none" w:sz="0" w:space="0" w:color="auto"/>
            <w:left w:val="none" w:sz="0" w:space="0" w:color="auto"/>
            <w:bottom w:val="none" w:sz="0" w:space="0" w:color="auto"/>
            <w:right w:val="none" w:sz="0" w:space="0" w:color="auto"/>
          </w:divBdr>
        </w:div>
        <w:div w:id="911701727">
          <w:marLeft w:val="0"/>
          <w:marRight w:val="0"/>
          <w:marTop w:val="0"/>
          <w:marBottom w:val="0"/>
          <w:divBdr>
            <w:top w:val="none" w:sz="0" w:space="0" w:color="auto"/>
            <w:left w:val="none" w:sz="0" w:space="0" w:color="auto"/>
            <w:bottom w:val="none" w:sz="0" w:space="0" w:color="auto"/>
            <w:right w:val="none" w:sz="0" w:space="0" w:color="auto"/>
          </w:divBdr>
        </w:div>
        <w:div w:id="1693918549">
          <w:marLeft w:val="0"/>
          <w:marRight w:val="0"/>
          <w:marTop w:val="0"/>
          <w:marBottom w:val="0"/>
          <w:divBdr>
            <w:top w:val="none" w:sz="0" w:space="0" w:color="auto"/>
            <w:left w:val="none" w:sz="0" w:space="0" w:color="auto"/>
            <w:bottom w:val="none" w:sz="0" w:space="0" w:color="auto"/>
            <w:right w:val="none" w:sz="0" w:space="0" w:color="auto"/>
          </w:divBdr>
        </w:div>
        <w:div w:id="1148791023">
          <w:marLeft w:val="0"/>
          <w:marRight w:val="0"/>
          <w:marTop w:val="0"/>
          <w:marBottom w:val="0"/>
          <w:divBdr>
            <w:top w:val="none" w:sz="0" w:space="0" w:color="auto"/>
            <w:left w:val="none" w:sz="0" w:space="0" w:color="auto"/>
            <w:bottom w:val="none" w:sz="0" w:space="0" w:color="auto"/>
            <w:right w:val="none" w:sz="0" w:space="0" w:color="auto"/>
          </w:divBdr>
        </w:div>
        <w:div w:id="1836144132">
          <w:marLeft w:val="0"/>
          <w:marRight w:val="0"/>
          <w:marTop w:val="0"/>
          <w:marBottom w:val="0"/>
          <w:divBdr>
            <w:top w:val="none" w:sz="0" w:space="0" w:color="auto"/>
            <w:left w:val="none" w:sz="0" w:space="0" w:color="auto"/>
            <w:bottom w:val="none" w:sz="0" w:space="0" w:color="auto"/>
            <w:right w:val="none" w:sz="0" w:space="0" w:color="auto"/>
          </w:divBdr>
        </w:div>
        <w:div w:id="2024932506">
          <w:marLeft w:val="0"/>
          <w:marRight w:val="0"/>
          <w:marTop w:val="0"/>
          <w:marBottom w:val="0"/>
          <w:divBdr>
            <w:top w:val="none" w:sz="0" w:space="0" w:color="auto"/>
            <w:left w:val="none" w:sz="0" w:space="0" w:color="auto"/>
            <w:bottom w:val="none" w:sz="0" w:space="0" w:color="auto"/>
            <w:right w:val="none" w:sz="0" w:space="0" w:color="auto"/>
          </w:divBdr>
        </w:div>
        <w:div w:id="587614225">
          <w:marLeft w:val="0"/>
          <w:marRight w:val="0"/>
          <w:marTop w:val="0"/>
          <w:marBottom w:val="0"/>
          <w:divBdr>
            <w:top w:val="none" w:sz="0" w:space="0" w:color="auto"/>
            <w:left w:val="none" w:sz="0" w:space="0" w:color="auto"/>
            <w:bottom w:val="none" w:sz="0" w:space="0" w:color="auto"/>
            <w:right w:val="none" w:sz="0" w:space="0" w:color="auto"/>
          </w:divBdr>
        </w:div>
        <w:div w:id="1534073147">
          <w:marLeft w:val="0"/>
          <w:marRight w:val="0"/>
          <w:marTop w:val="0"/>
          <w:marBottom w:val="0"/>
          <w:divBdr>
            <w:top w:val="none" w:sz="0" w:space="0" w:color="auto"/>
            <w:left w:val="none" w:sz="0" w:space="0" w:color="auto"/>
            <w:bottom w:val="none" w:sz="0" w:space="0" w:color="auto"/>
            <w:right w:val="none" w:sz="0" w:space="0" w:color="auto"/>
          </w:divBdr>
        </w:div>
        <w:div w:id="2060468944">
          <w:marLeft w:val="0"/>
          <w:marRight w:val="0"/>
          <w:marTop w:val="0"/>
          <w:marBottom w:val="0"/>
          <w:divBdr>
            <w:top w:val="none" w:sz="0" w:space="0" w:color="auto"/>
            <w:left w:val="none" w:sz="0" w:space="0" w:color="auto"/>
            <w:bottom w:val="none" w:sz="0" w:space="0" w:color="auto"/>
            <w:right w:val="none" w:sz="0" w:space="0" w:color="auto"/>
          </w:divBdr>
        </w:div>
        <w:div w:id="983042711">
          <w:marLeft w:val="0"/>
          <w:marRight w:val="0"/>
          <w:marTop w:val="0"/>
          <w:marBottom w:val="0"/>
          <w:divBdr>
            <w:top w:val="none" w:sz="0" w:space="0" w:color="auto"/>
            <w:left w:val="none" w:sz="0" w:space="0" w:color="auto"/>
            <w:bottom w:val="none" w:sz="0" w:space="0" w:color="auto"/>
            <w:right w:val="none" w:sz="0" w:space="0" w:color="auto"/>
          </w:divBdr>
        </w:div>
        <w:div w:id="1490101116">
          <w:marLeft w:val="0"/>
          <w:marRight w:val="0"/>
          <w:marTop w:val="0"/>
          <w:marBottom w:val="0"/>
          <w:divBdr>
            <w:top w:val="none" w:sz="0" w:space="0" w:color="auto"/>
            <w:left w:val="none" w:sz="0" w:space="0" w:color="auto"/>
            <w:bottom w:val="none" w:sz="0" w:space="0" w:color="auto"/>
            <w:right w:val="none" w:sz="0" w:space="0" w:color="auto"/>
          </w:divBdr>
        </w:div>
        <w:div w:id="1744135726">
          <w:marLeft w:val="0"/>
          <w:marRight w:val="0"/>
          <w:marTop w:val="0"/>
          <w:marBottom w:val="0"/>
          <w:divBdr>
            <w:top w:val="none" w:sz="0" w:space="0" w:color="auto"/>
            <w:left w:val="none" w:sz="0" w:space="0" w:color="auto"/>
            <w:bottom w:val="none" w:sz="0" w:space="0" w:color="auto"/>
            <w:right w:val="none" w:sz="0" w:space="0" w:color="auto"/>
          </w:divBdr>
        </w:div>
        <w:div w:id="258953800">
          <w:marLeft w:val="0"/>
          <w:marRight w:val="0"/>
          <w:marTop w:val="0"/>
          <w:marBottom w:val="0"/>
          <w:divBdr>
            <w:top w:val="none" w:sz="0" w:space="0" w:color="auto"/>
            <w:left w:val="none" w:sz="0" w:space="0" w:color="auto"/>
            <w:bottom w:val="none" w:sz="0" w:space="0" w:color="auto"/>
            <w:right w:val="none" w:sz="0" w:space="0" w:color="auto"/>
          </w:divBdr>
        </w:div>
        <w:div w:id="863639227">
          <w:marLeft w:val="0"/>
          <w:marRight w:val="0"/>
          <w:marTop w:val="0"/>
          <w:marBottom w:val="0"/>
          <w:divBdr>
            <w:top w:val="none" w:sz="0" w:space="0" w:color="auto"/>
            <w:left w:val="none" w:sz="0" w:space="0" w:color="auto"/>
            <w:bottom w:val="none" w:sz="0" w:space="0" w:color="auto"/>
            <w:right w:val="none" w:sz="0" w:space="0" w:color="auto"/>
          </w:divBdr>
        </w:div>
        <w:div w:id="265121172">
          <w:marLeft w:val="0"/>
          <w:marRight w:val="0"/>
          <w:marTop w:val="0"/>
          <w:marBottom w:val="0"/>
          <w:divBdr>
            <w:top w:val="none" w:sz="0" w:space="0" w:color="auto"/>
            <w:left w:val="none" w:sz="0" w:space="0" w:color="auto"/>
            <w:bottom w:val="none" w:sz="0" w:space="0" w:color="auto"/>
            <w:right w:val="none" w:sz="0" w:space="0" w:color="auto"/>
          </w:divBdr>
        </w:div>
        <w:div w:id="1672945946">
          <w:marLeft w:val="0"/>
          <w:marRight w:val="0"/>
          <w:marTop w:val="0"/>
          <w:marBottom w:val="0"/>
          <w:divBdr>
            <w:top w:val="none" w:sz="0" w:space="0" w:color="auto"/>
            <w:left w:val="none" w:sz="0" w:space="0" w:color="auto"/>
            <w:bottom w:val="none" w:sz="0" w:space="0" w:color="auto"/>
            <w:right w:val="none" w:sz="0" w:space="0" w:color="auto"/>
          </w:divBdr>
        </w:div>
      </w:divsChild>
    </w:div>
    <w:div w:id="254824519">
      <w:bodyDiv w:val="1"/>
      <w:marLeft w:val="0"/>
      <w:marRight w:val="0"/>
      <w:marTop w:val="0"/>
      <w:marBottom w:val="0"/>
      <w:divBdr>
        <w:top w:val="none" w:sz="0" w:space="0" w:color="auto"/>
        <w:left w:val="none" w:sz="0" w:space="0" w:color="auto"/>
        <w:bottom w:val="none" w:sz="0" w:space="0" w:color="auto"/>
        <w:right w:val="none" w:sz="0" w:space="0" w:color="auto"/>
      </w:divBdr>
    </w:div>
    <w:div w:id="321470508">
      <w:bodyDiv w:val="1"/>
      <w:marLeft w:val="0"/>
      <w:marRight w:val="0"/>
      <w:marTop w:val="0"/>
      <w:marBottom w:val="0"/>
      <w:divBdr>
        <w:top w:val="none" w:sz="0" w:space="0" w:color="auto"/>
        <w:left w:val="none" w:sz="0" w:space="0" w:color="auto"/>
        <w:bottom w:val="none" w:sz="0" w:space="0" w:color="auto"/>
        <w:right w:val="none" w:sz="0" w:space="0" w:color="auto"/>
      </w:divBdr>
      <w:divsChild>
        <w:div w:id="725421560">
          <w:marLeft w:val="0"/>
          <w:marRight w:val="0"/>
          <w:marTop w:val="0"/>
          <w:marBottom w:val="0"/>
          <w:divBdr>
            <w:top w:val="none" w:sz="0" w:space="0" w:color="auto"/>
            <w:left w:val="none" w:sz="0" w:space="0" w:color="auto"/>
            <w:bottom w:val="none" w:sz="0" w:space="0" w:color="auto"/>
            <w:right w:val="none" w:sz="0" w:space="0" w:color="auto"/>
          </w:divBdr>
          <w:divsChild>
            <w:div w:id="1296568499">
              <w:marLeft w:val="0"/>
              <w:marRight w:val="0"/>
              <w:marTop w:val="0"/>
              <w:marBottom w:val="0"/>
              <w:divBdr>
                <w:top w:val="none" w:sz="0" w:space="0" w:color="auto"/>
                <w:left w:val="none" w:sz="0" w:space="0" w:color="auto"/>
                <w:bottom w:val="none" w:sz="0" w:space="0" w:color="auto"/>
                <w:right w:val="none" w:sz="0" w:space="0" w:color="auto"/>
              </w:divBdr>
            </w:div>
          </w:divsChild>
        </w:div>
        <w:div w:id="1836141856">
          <w:marLeft w:val="0"/>
          <w:marRight w:val="0"/>
          <w:marTop w:val="0"/>
          <w:marBottom w:val="0"/>
          <w:divBdr>
            <w:top w:val="none" w:sz="0" w:space="0" w:color="auto"/>
            <w:left w:val="none" w:sz="0" w:space="0" w:color="auto"/>
            <w:bottom w:val="none" w:sz="0" w:space="0" w:color="auto"/>
            <w:right w:val="none" w:sz="0" w:space="0" w:color="auto"/>
          </w:divBdr>
        </w:div>
        <w:div w:id="1160660210">
          <w:marLeft w:val="0"/>
          <w:marRight w:val="0"/>
          <w:marTop w:val="0"/>
          <w:marBottom w:val="0"/>
          <w:divBdr>
            <w:top w:val="none" w:sz="0" w:space="0" w:color="auto"/>
            <w:left w:val="none" w:sz="0" w:space="0" w:color="auto"/>
            <w:bottom w:val="none" w:sz="0" w:space="0" w:color="auto"/>
            <w:right w:val="none" w:sz="0" w:space="0" w:color="auto"/>
          </w:divBdr>
          <w:divsChild>
            <w:div w:id="16196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ingapps.org/display?v=o5m0xrac" TargetMode="External"/><Relationship Id="rId3" Type="http://schemas.openxmlformats.org/officeDocument/2006/relationships/styles" Target="styles.xml"/><Relationship Id="rId7" Type="http://schemas.openxmlformats.org/officeDocument/2006/relationships/hyperlink" Target="http://learningapps.org/display?v=pdyh3az4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earningApps.org/my.ph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43305-031A-4492-ACBF-D8465F9C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3450</Words>
  <Characters>19665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2016-01-12T14:26:00Z</dcterms:created>
  <dcterms:modified xsi:type="dcterms:W3CDTF">2016-01-12T20:35:00Z</dcterms:modified>
</cp:coreProperties>
</file>