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Юламанова Эльвира Булатовна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Гайсин Фангат Масхарович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372A9" w:rsidRDefault="00887C0A" w:rsidP="00DA0249">
      <w:pPr>
        <w:jc w:val="center"/>
        <w:rPr>
          <w:b/>
          <w:szCs w:val="28"/>
        </w:rPr>
      </w:pPr>
      <w:r w:rsidRPr="00C372A9">
        <w:rPr>
          <w:b/>
          <w:szCs w:val="28"/>
        </w:rPr>
        <w:t>РАД-258183</w:t>
      </w:r>
    </w:p>
    <w:p w:rsidR="00AE66A4" w:rsidRPr="00C372A9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C372A9">
        <w:rPr>
          <w:b/>
        </w:rPr>
        <w:t>17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123428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Юламанова Эльвира Булатовна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Полуприцеп, марка: Ламберет, год изготовления: 1997, цвет: белый, г/н: АТ273002, шасси (рама) № VM3LVFS3EV3F05967, кузов №: VM3LVFS3EV3F05967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267 300.00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240 570.00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213 840.00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187 110.00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160 380.00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133 650.00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106 920.00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80 190.00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53 460.00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26 730.00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Минибаева Эльза Рашитовна</w:t>
            </w:r>
          </w:p>
        </w:tc>
        <w:tc>
          <w:tcPr>
            <w:tcW w:w="1418" w:type="dxa"/>
            <w:shd w:val="clear" w:color="auto" w:fill="auto"/>
          </w:tcPr>
          <w:p w:rsidR="00CE2E43" w:rsidRPr="00C372A9" w:rsidRDefault="00CE2E43" w:rsidP="004B3BF9">
            <w:pPr>
              <w:rPr>
                <w:sz w:val="20"/>
                <w:szCs w:val="20"/>
              </w:rPr>
            </w:pPr>
            <w:r w:rsidRPr="00C372A9">
              <w:rPr>
                <w:sz w:val="20"/>
                <w:szCs w:val="20"/>
              </w:rPr>
              <w:t>453702, Респ Башкортостан, Учалинский р-н, г Учалы, ул Машиностроителей, д 10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224800-ИД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13.05.2021 - 15.05.2021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г. в 23:53:34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162 380.00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372A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Минибаева Эльза Рашитовна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026305398140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C372A9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453702, Респ Башкортостан, Учалинский р-н, г Учалы, ул Машиностроителей, д 10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Дубцова Юлия Робертовна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15.05.2021 г. в 23:53:34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162 380.00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16 038.00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84" w:rsidRDefault="00DB7784" w:rsidP="002D73D9">
      <w:r>
        <w:separator/>
      </w:r>
    </w:p>
  </w:endnote>
  <w:endnote w:type="continuationSeparator" w:id="0">
    <w:p w:rsidR="00DB7784" w:rsidRDefault="00DB778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372A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372A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372A9">
      <w:fldChar w:fldCharType="separate"/>
    </w:r>
    <w:r w:rsidR="00C372A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372A9">
      <w:rPr>
        <w:noProof/>
        <w:sz w:val="20"/>
        <w:szCs w:val="20"/>
      </w:rPr>
      <w:t xml:space="preserve">торговой </w:t>
    </w:r>
    <w:r w:rsidR="00C372A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372A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84" w:rsidRDefault="00DB7784" w:rsidP="002D73D9">
      <w:r>
        <w:separator/>
      </w:r>
    </w:p>
  </w:footnote>
  <w:footnote w:type="continuationSeparator" w:id="0">
    <w:p w:rsidR="00DB7784" w:rsidRDefault="00DB778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372A9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B7784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755943-6407-4A42-B258-98EA8C5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2021-05-17T09:50:00Z</dcterms:created>
  <dcterms:modified xsi:type="dcterms:W3CDTF">2021-05-17T09:50:00Z</dcterms:modified>
</cp:coreProperties>
</file>